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CC6C62" w14:paraId="6E54245E" w14:textId="77777777" w:rsidTr="00A06569">
        <w:trPr>
          <w:trHeight w:val="1571"/>
        </w:trPr>
        <w:tc>
          <w:tcPr>
            <w:tcW w:w="6176" w:type="dxa"/>
            <w:vAlign w:val="center"/>
          </w:tcPr>
          <w:p w14:paraId="770F5E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UNIWERSYTET JAGIELLOŃSKI</w:t>
            </w:r>
          </w:p>
          <w:p w14:paraId="2396FD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727597EF"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Ul. </w:t>
            </w:r>
            <w:r>
              <w:rPr>
                <w:rFonts w:ascii="Garamond" w:hAnsi="Garamond" w:cs="Garamond"/>
                <w:b/>
                <w:bCs/>
                <w:sz w:val="20"/>
              </w:rPr>
              <w:t>Straszewskiego 25/2, 31-113</w:t>
            </w:r>
            <w:r w:rsidRPr="001C4C9C">
              <w:rPr>
                <w:rFonts w:ascii="Garamond" w:hAnsi="Garamond" w:cs="Garamond"/>
                <w:b/>
                <w:bCs/>
                <w:sz w:val="20"/>
              </w:rPr>
              <w:t xml:space="preserve"> Kraków</w:t>
            </w:r>
          </w:p>
          <w:p w14:paraId="245293FA" w14:textId="77777777" w:rsidR="005F45DE" w:rsidRPr="001C4C9C" w:rsidRDefault="005F45DE" w:rsidP="005F45DE">
            <w:pPr>
              <w:pStyle w:val="Stopka"/>
              <w:spacing w:line="240" w:lineRule="auto"/>
              <w:jc w:val="center"/>
              <w:rPr>
                <w:rFonts w:ascii="Garamond" w:hAnsi="Garamond" w:cs="Garamond"/>
                <w:b/>
                <w:bCs/>
                <w:sz w:val="20"/>
                <w:lang w:val="pt-BR"/>
              </w:rPr>
            </w:pPr>
            <w:r w:rsidRPr="001C4C9C">
              <w:rPr>
                <w:rFonts w:ascii="Garamond" w:hAnsi="Garamond" w:cs="Garamond"/>
                <w:b/>
                <w:bCs/>
                <w:sz w:val="20"/>
                <w:lang w:val="pt-BR"/>
              </w:rPr>
              <w:t>tel. +4812-</w:t>
            </w:r>
            <w:r>
              <w:rPr>
                <w:rFonts w:ascii="Garamond" w:hAnsi="Garamond" w:cs="Garamond"/>
                <w:b/>
                <w:bCs/>
                <w:sz w:val="20"/>
                <w:lang w:val="pt-BR"/>
              </w:rPr>
              <w:t>663-39-03</w:t>
            </w:r>
            <w:r w:rsidRPr="001C4C9C">
              <w:rPr>
                <w:rFonts w:ascii="Garamond" w:hAnsi="Garamond" w:cs="Garamond"/>
                <w:b/>
                <w:bCs/>
                <w:sz w:val="20"/>
                <w:lang w:val="pt-BR"/>
              </w:rPr>
              <w:t>, fax +4812-663-39-14;</w:t>
            </w:r>
          </w:p>
          <w:p w14:paraId="0F03A3E2" w14:textId="77777777" w:rsidR="005F45DE" w:rsidRPr="001C4C9C" w:rsidRDefault="005F45DE" w:rsidP="005F45DE">
            <w:pPr>
              <w:pStyle w:val="Nagwek"/>
              <w:spacing w:line="240" w:lineRule="auto"/>
              <w:jc w:val="center"/>
              <w:rPr>
                <w:rFonts w:ascii="Garamond" w:hAnsi="Garamond" w:cs="Garamond"/>
                <w:b/>
                <w:bCs/>
                <w:sz w:val="20"/>
                <w:lang w:val="pt-BR"/>
              </w:rPr>
            </w:pPr>
            <w:r w:rsidRPr="001C4C9C">
              <w:rPr>
                <w:rFonts w:ascii="Garamond" w:hAnsi="Garamond" w:cs="Garamond"/>
                <w:b/>
                <w:bCs/>
                <w:sz w:val="20"/>
                <w:lang w:val="pt-BR"/>
              </w:rPr>
              <w:t xml:space="preserve">e-mail: </w:t>
            </w:r>
            <w:hyperlink r:id="rId11" w:history="1">
              <w:r w:rsidRPr="001C4C9C">
                <w:rPr>
                  <w:rStyle w:val="Hipercze"/>
                  <w:rFonts w:ascii="Garamond" w:hAnsi="Garamond" w:cs="Garamond"/>
                  <w:b/>
                  <w:bCs/>
                  <w:sz w:val="20"/>
                  <w:lang w:val="pt-BR"/>
                </w:rPr>
                <w:t>bzp@uj.edu.pl</w:t>
              </w:r>
            </w:hyperlink>
            <w:r w:rsidRPr="001C4C9C">
              <w:rPr>
                <w:rFonts w:ascii="Garamond" w:hAnsi="Garamond" w:cs="Garamond"/>
                <w:b/>
                <w:bCs/>
                <w:sz w:val="20"/>
                <w:lang w:val="pt-BR"/>
              </w:rPr>
              <w:t xml:space="preserve"> </w:t>
            </w:r>
            <w:hyperlink r:id="rId12" w:history="1">
              <w:r w:rsidRPr="001C4C9C">
                <w:rPr>
                  <w:rStyle w:val="Hipercze"/>
                  <w:rFonts w:ascii="Garamond" w:hAnsi="Garamond" w:cs="Garamond"/>
                  <w:b/>
                  <w:bCs/>
                  <w:sz w:val="20"/>
                  <w:lang w:val="pt-BR"/>
                </w:rPr>
                <w:t>www.uj.edu.pl</w:t>
              </w:r>
            </w:hyperlink>
          </w:p>
          <w:p w14:paraId="19B2C236" w14:textId="77777777" w:rsidR="00BA5C06" w:rsidRPr="000353C4" w:rsidRDefault="00667DE3" w:rsidP="005F45DE">
            <w:pPr>
              <w:pStyle w:val="Nagwek"/>
              <w:spacing w:line="240" w:lineRule="auto"/>
              <w:jc w:val="center"/>
              <w:rPr>
                <w:rFonts w:ascii="Times New Roman" w:hAnsi="Times New Roman"/>
                <w:b/>
                <w:sz w:val="22"/>
                <w:szCs w:val="22"/>
                <w:lang w:val="pt-BR"/>
              </w:rPr>
            </w:pPr>
            <w:hyperlink r:id="rId13" w:history="1">
              <w:r w:rsidR="005F45DE" w:rsidRPr="00AB7707">
                <w:rPr>
                  <w:rStyle w:val="Hipercze"/>
                  <w:rFonts w:ascii="Garamond" w:hAnsi="Garamond"/>
                  <w:b/>
                  <w:sz w:val="20"/>
                  <w:lang w:val="pt-BR"/>
                </w:rPr>
                <w:t>www.przetargi.uj.edu.pl</w:t>
              </w:r>
            </w:hyperlink>
          </w:p>
        </w:tc>
        <w:tc>
          <w:tcPr>
            <w:tcW w:w="2500" w:type="dxa"/>
          </w:tcPr>
          <w:p w14:paraId="79D1526D"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2D042542" w14:textId="77777777" w:rsidR="00A06569" w:rsidRDefault="00A06569" w:rsidP="00E27122">
      <w:pPr>
        <w:widowControl/>
        <w:suppressAutoHyphens w:val="0"/>
        <w:ind w:left="360"/>
        <w:jc w:val="right"/>
        <w:outlineLvl w:val="0"/>
        <w:rPr>
          <w:sz w:val="22"/>
        </w:rPr>
      </w:pPr>
    </w:p>
    <w:p w14:paraId="1316193D" w14:textId="55342570" w:rsidR="00A145AB" w:rsidRPr="00F708E6" w:rsidRDefault="00533A41" w:rsidP="00E27122">
      <w:pPr>
        <w:widowControl/>
        <w:suppressAutoHyphens w:val="0"/>
        <w:ind w:left="360"/>
        <w:jc w:val="right"/>
        <w:outlineLvl w:val="0"/>
        <w:rPr>
          <w:sz w:val="22"/>
        </w:rPr>
      </w:pPr>
      <w:r w:rsidRPr="00DD4248">
        <w:rPr>
          <w:sz w:val="22"/>
        </w:rPr>
        <w:t xml:space="preserve">Kraków, </w:t>
      </w:r>
      <w:r w:rsidR="00E27122" w:rsidRPr="00DD4248">
        <w:rPr>
          <w:sz w:val="22"/>
        </w:rPr>
        <w:t xml:space="preserve">dnia </w:t>
      </w:r>
      <w:r w:rsidR="00DD4248" w:rsidRPr="00DD4248">
        <w:rPr>
          <w:sz w:val="22"/>
        </w:rPr>
        <w:t>2</w:t>
      </w:r>
      <w:r w:rsidR="00F64837">
        <w:rPr>
          <w:sz w:val="22"/>
        </w:rPr>
        <w:t>8</w:t>
      </w:r>
      <w:r w:rsidR="00DD4248">
        <w:rPr>
          <w:sz w:val="22"/>
        </w:rPr>
        <w:t xml:space="preserve"> maja </w:t>
      </w:r>
      <w:r w:rsidRPr="00DD4248">
        <w:rPr>
          <w:sz w:val="22"/>
        </w:rPr>
        <w:t>20</w:t>
      </w:r>
      <w:r w:rsidR="00AD0B3B" w:rsidRPr="00DD4248">
        <w:rPr>
          <w:sz w:val="22"/>
        </w:rPr>
        <w:t>2</w:t>
      </w:r>
      <w:r w:rsidR="00F20C3C" w:rsidRPr="00DD4248">
        <w:rPr>
          <w:sz w:val="22"/>
        </w:rPr>
        <w:t>1</w:t>
      </w:r>
      <w:r w:rsidR="008D0905" w:rsidRPr="00DD4248">
        <w:rPr>
          <w:sz w:val="22"/>
        </w:rPr>
        <w:t xml:space="preserve"> r.</w:t>
      </w:r>
    </w:p>
    <w:p w14:paraId="51D2FED8" w14:textId="77777777" w:rsidR="00F20C3C" w:rsidRPr="00003271" w:rsidRDefault="00F20C3C" w:rsidP="00E27122">
      <w:pPr>
        <w:widowControl/>
        <w:suppressAutoHyphens w:val="0"/>
        <w:ind w:left="360"/>
        <w:jc w:val="right"/>
        <w:outlineLvl w:val="0"/>
        <w:rPr>
          <w:b/>
          <w:u w:val="single"/>
        </w:rPr>
      </w:pPr>
    </w:p>
    <w:p w14:paraId="26877B76" w14:textId="77777777" w:rsidR="004E7D2B" w:rsidRPr="00F708E6" w:rsidRDefault="002D1C23" w:rsidP="0053071B">
      <w:pPr>
        <w:widowControl/>
        <w:suppressAutoHyphens w:val="0"/>
        <w:ind w:left="360"/>
        <w:outlineLvl w:val="0"/>
        <w:rPr>
          <w:b/>
          <w:sz w:val="22"/>
          <w:szCs w:val="22"/>
          <w:u w:val="single"/>
        </w:rPr>
      </w:pPr>
      <w:r w:rsidRPr="00F708E6">
        <w:rPr>
          <w:b/>
          <w:sz w:val="22"/>
          <w:szCs w:val="22"/>
          <w:u w:val="single"/>
        </w:rPr>
        <w:t>Z</w:t>
      </w:r>
      <w:r w:rsidR="004E7D2B" w:rsidRPr="00F708E6">
        <w:rPr>
          <w:b/>
          <w:sz w:val="22"/>
          <w:szCs w:val="22"/>
          <w:u w:val="single"/>
        </w:rPr>
        <w:t xml:space="preserve">aproszenie do </w:t>
      </w:r>
      <w:r w:rsidR="00627696" w:rsidRPr="00F708E6">
        <w:rPr>
          <w:b/>
          <w:bCs/>
          <w:sz w:val="22"/>
          <w:szCs w:val="22"/>
          <w:u w:val="single"/>
        </w:rPr>
        <w:t>składania ofert</w:t>
      </w:r>
      <w:r w:rsidR="00BE302C" w:rsidRPr="00F708E6">
        <w:rPr>
          <w:b/>
          <w:bCs/>
          <w:sz w:val="22"/>
          <w:szCs w:val="22"/>
          <w:u w:val="single"/>
        </w:rPr>
        <w:t xml:space="preserve"> </w:t>
      </w:r>
      <w:r w:rsidR="00627696" w:rsidRPr="00F708E6">
        <w:rPr>
          <w:b/>
          <w:bCs/>
          <w:sz w:val="22"/>
          <w:szCs w:val="22"/>
          <w:u w:val="single"/>
        </w:rPr>
        <w:t>zwane</w:t>
      </w:r>
      <w:r w:rsidR="004E7D2B" w:rsidRPr="00F708E6">
        <w:rPr>
          <w:b/>
          <w:sz w:val="22"/>
          <w:szCs w:val="22"/>
          <w:u w:val="single"/>
        </w:rPr>
        <w:t xml:space="preserve"> dalej </w:t>
      </w:r>
      <w:r w:rsidR="00627696" w:rsidRPr="00F708E6">
        <w:rPr>
          <w:b/>
          <w:bCs/>
          <w:sz w:val="22"/>
          <w:szCs w:val="22"/>
          <w:u w:val="single"/>
        </w:rPr>
        <w:t>„Zaproszeniem” lub</w:t>
      </w:r>
      <w:r w:rsidR="004E7D2B" w:rsidRPr="00F708E6">
        <w:rPr>
          <w:b/>
          <w:sz w:val="22"/>
          <w:szCs w:val="22"/>
          <w:u w:val="single"/>
        </w:rPr>
        <w:t xml:space="preserve"> </w:t>
      </w:r>
      <w:r w:rsidR="00E70C1D" w:rsidRPr="00F708E6">
        <w:rPr>
          <w:b/>
          <w:sz w:val="22"/>
          <w:szCs w:val="22"/>
          <w:u w:val="single"/>
        </w:rPr>
        <w:t>„Z”</w:t>
      </w:r>
    </w:p>
    <w:p w14:paraId="36983349" w14:textId="77777777" w:rsidR="00952523" w:rsidRPr="00F708E6" w:rsidRDefault="00952523" w:rsidP="00E21080">
      <w:pPr>
        <w:widowControl/>
        <w:suppressAutoHyphens w:val="0"/>
        <w:ind w:left="360"/>
        <w:jc w:val="both"/>
        <w:rPr>
          <w:sz w:val="22"/>
          <w:szCs w:val="22"/>
          <w:u w:val="single"/>
        </w:rPr>
      </w:pPr>
    </w:p>
    <w:p w14:paraId="07F4540F" w14:textId="77777777" w:rsidR="002D1C23" w:rsidRPr="00F708E6" w:rsidRDefault="002D1C23" w:rsidP="00740631">
      <w:pPr>
        <w:widowControl/>
        <w:numPr>
          <w:ilvl w:val="0"/>
          <w:numId w:val="1"/>
        </w:numPr>
        <w:tabs>
          <w:tab w:val="clear" w:pos="720"/>
          <w:tab w:val="num" w:pos="567"/>
        </w:tabs>
        <w:suppressAutoHyphens w:val="0"/>
        <w:ind w:hanging="578"/>
        <w:jc w:val="both"/>
        <w:rPr>
          <w:b/>
          <w:sz w:val="22"/>
          <w:szCs w:val="22"/>
        </w:rPr>
      </w:pPr>
      <w:r w:rsidRPr="00F708E6">
        <w:rPr>
          <w:b/>
          <w:sz w:val="22"/>
          <w:szCs w:val="22"/>
        </w:rPr>
        <w:t>Nazwa (firma) oraz adres Zamawiającego.</w:t>
      </w:r>
    </w:p>
    <w:p w14:paraId="43498370" w14:textId="77777777" w:rsidR="00CF1717" w:rsidRPr="00F708E6" w:rsidRDefault="00BA5C06" w:rsidP="00740631">
      <w:pPr>
        <w:widowControl/>
        <w:numPr>
          <w:ilvl w:val="1"/>
          <w:numId w:val="1"/>
        </w:numPr>
        <w:tabs>
          <w:tab w:val="clear" w:pos="644"/>
          <w:tab w:val="num" w:pos="567"/>
        </w:tabs>
        <w:suppressAutoHyphens w:val="0"/>
        <w:ind w:left="720" w:hanging="578"/>
        <w:jc w:val="both"/>
        <w:rPr>
          <w:sz w:val="22"/>
          <w:szCs w:val="22"/>
        </w:rPr>
      </w:pPr>
      <w:r w:rsidRPr="00F708E6">
        <w:rPr>
          <w:sz w:val="22"/>
          <w:szCs w:val="22"/>
        </w:rPr>
        <w:t>Uniwersytet Jagielloński, ul.</w:t>
      </w:r>
      <w:r w:rsidR="00420984" w:rsidRPr="00F708E6">
        <w:rPr>
          <w:sz w:val="22"/>
          <w:szCs w:val="22"/>
        </w:rPr>
        <w:t xml:space="preserve"> </w:t>
      </w:r>
      <w:r w:rsidRPr="00F708E6">
        <w:rPr>
          <w:sz w:val="22"/>
          <w:szCs w:val="22"/>
        </w:rPr>
        <w:t>Gołębia 24, 31-007 Kraków.</w:t>
      </w:r>
    </w:p>
    <w:p w14:paraId="76443E2B" w14:textId="77777777" w:rsidR="00CF1717" w:rsidRPr="00F708E6" w:rsidRDefault="00BA5C06" w:rsidP="00740631">
      <w:pPr>
        <w:widowControl/>
        <w:numPr>
          <w:ilvl w:val="1"/>
          <w:numId w:val="1"/>
        </w:numPr>
        <w:tabs>
          <w:tab w:val="clear" w:pos="644"/>
          <w:tab w:val="num" w:pos="567"/>
        </w:tabs>
        <w:suppressAutoHyphens w:val="0"/>
        <w:ind w:left="709" w:hanging="578"/>
        <w:jc w:val="both"/>
        <w:rPr>
          <w:b/>
          <w:sz w:val="22"/>
          <w:szCs w:val="22"/>
        </w:rPr>
      </w:pPr>
      <w:r w:rsidRPr="00F708E6">
        <w:rPr>
          <w:sz w:val="22"/>
          <w:szCs w:val="22"/>
          <w:u w:val="single"/>
        </w:rPr>
        <w:t>Jednostka prowadząca sprawę:</w:t>
      </w:r>
    </w:p>
    <w:p w14:paraId="3311F9B3" w14:textId="77777777" w:rsidR="00CF1717" w:rsidRPr="00F708E6" w:rsidRDefault="00E5241A" w:rsidP="00A06569">
      <w:pPr>
        <w:widowControl/>
        <w:numPr>
          <w:ilvl w:val="1"/>
          <w:numId w:val="9"/>
        </w:numPr>
        <w:tabs>
          <w:tab w:val="clear" w:pos="720"/>
        </w:tabs>
        <w:suppressAutoHyphens w:val="0"/>
        <w:ind w:left="993" w:hanging="426"/>
        <w:jc w:val="both"/>
        <w:rPr>
          <w:b/>
          <w:sz w:val="22"/>
          <w:szCs w:val="22"/>
        </w:rPr>
      </w:pPr>
      <w:r w:rsidRPr="00F708E6">
        <w:rPr>
          <w:sz w:val="22"/>
          <w:szCs w:val="22"/>
        </w:rPr>
        <w:t>Dział</w:t>
      </w:r>
      <w:r w:rsidR="00BA5C06" w:rsidRPr="00F708E6">
        <w:rPr>
          <w:sz w:val="22"/>
          <w:szCs w:val="22"/>
        </w:rPr>
        <w:t xml:space="preserve"> Zamówień Publicznych UJ, ul.</w:t>
      </w:r>
      <w:r w:rsidR="00420984" w:rsidRPr="00F708E6">
        <w:rPr>
          <w:sz w:val="22"/>
          <w:szCs w:val="22"/>
        </w:rPr>
        <w:t xml:space="preserve"> </w:t>
      </w:r>
      <w:r w:rsidR="00475E9A" w:rsidRPr="00F708E6">
        <w:rPr>
          <w:sz w:val="22"/>
          <w:szCs w:val="22"/>
        </w:rPr>
        <w:t>Straszewskiego 25/2, 31-113</w:t>
      </w:r>
      <w:r w:rsidR="00BA5C06" w:rsidRPr="00F708E6">
        <w:rPr>
          <w:sz w:val="22"/>
          <w:szCs w:val="22"/>
        </w:rPr>
        <w:t xml:space="preserve"> Kraków;</w:t>
      </w:r>
    </w:p>
    <w:p w14:paraId="53A50817" w14:textId="77777777" w:rsidR="00CF1717" w:rsidRPr="00F708E6" w:rsidRDefault="002C44BD" w:rsidP="00A06569">
      <w:pPr>
        <w:widowControl/>
        <w:numPr>
          <w:ilvl w:val="2"/>
          <w:numId w:val="9"/>
        </w:numPr>
        <w:tabs>
          <w:tab w:val="clear" w:pos="1440"/>
          <w:tab w:val="num" w:pos="900"/>
          <w:tab w:val="left" w:pos="1701"/>
        </w:tabs>
        <w:suppressAutoHyphens w:val="0"/>
        <w:ind w:left="1276" w:hanging="283"/>
        <w:jc w:val="both"/>
        <w:rPr>
          <w:b/>
          <w:sz w:val="22"/>
          <w:szCs w:val="22"/>
        </w:rPr>
      </w:pPr>
      <w:r w:rsidRPr="00F708E6">
        <w:rPr>
          <w:sz w:val="22"/>
          <w:szCs w:val="22"/>
        </w:rPr>
        <w:t>tel. +4812-</w:t>
      </w:r>
      <w:r w:rsidR="00475E9A" w:rsidRPr="00F708E6">
        <w:rPr>
          <w:sz w:val="22"/>
          <w:szCs w:val="22"/>
        </w:rPr>
        <w:t>663-39-02</w:t>
      </w:r>
      <w:r w:rsidRPr="00F708E6">
        <w:rPr>
          <w:sz w:val="22"/>
          <w:szCs w:val="22"/>
        </w:rPr>
        <w:t xml:space="preserve">; </w:t>
      </w:r>
      <w:r w:rsidR="00BB20EA" w:rsidRPr="00F708E6">
        <w:rPr>
          <w:sz w:val="22"/>
          <w:szCs w:val="22"/>
        </w:rPr>
        <w:t>faks</w:t>
      </w:r>
      <w:r w:rsidR="00BA5C06" w:rsidRPr="00F708E6">
        <w:rPr>
          <w:sz w:val="22"/>
          <w:szCs w:val="22"/>
        </w:rPr>
        <w:t xml:space="preserve"> +4812-663-39-14</w:t>
      </w:r>
      <w:r w:rsidR="00CF1717" w:rsidRPr="00F708E6">
        <w:rPr>
          <w:sz w:val="22"/>
          <w:szCs w:val="22"/>
        </w:rPr>
        <w:t>;</w:t>
      </w:r>
      <w:r w:rsidR="00BE302C" w:rsidRPr="00F708E6">
        <w:rPr>
          <w:sz w:val="22"/>
          <w:szCs w:val="22"/>
        </w:rPr>
        <w:tab/>
      </w:r>
      <w:r w:rsidR="006C1856" w:rsidRPr="00F708E6">
        <w:rPr>
          <w:sz w:val="22"/>
          <w:szCs w:val="22"/>
        </w:rPr>
        <w:t xml:space="preserve"> </w:t>
      </w:r>
    </w:p>
    <w:p w14:paraId="7D343FCE" w14:textId="77777777" w:rsidR="00BE302C" w:rsidRPr="00F708E6" w:rsidRDefault="00BA5C06" w:rsidP="00A06569">
      <w:pPr>
        <w:widowControl/>
        <w:numPr>
          <w:ilvl w:val="2"/>
          <w:numId w:val="9"/>
        </w:numPr>
        <w:tabs>
          <w:tab w:val="clear" w:pos="1440"/>
          <w:tab w:val="num" w:pos="900"/>
          <w:tab w:val="left" w:pos="1701"/>
        </w:tabs>
        <w:suppressAutoHyphens w:val="0"/>
        <w:ind w:left="1276" w:hanging="283"/>
        <w:jc w:val="both"/>
        <w:rPr>
          <w:b/>
          <w:bCs/>
          <w:sz w:val="22"/>
          <w:szCs w:val="22"/>
          <w:lang w:val="pt-BR"/>
        </w:rPr>
      </w:pPr>
      <w:r w:rsidRPr="00F708E6">
        <w:rPr>
          <w:sz w:val="22"/>
          <w:szCs w:val="22"/>
          <w:lang w:val="pt-BR"/>
        </w:rPr>
        <w:t xml:space="preserve">e-mail: </w:t>
      </w:r>
      <w:r w:rsidR="0063466C">
        <w:rPr>
          <w:rStyle w:val="Hipercze"/>
          <w:sz w:val="22"/>
          <w:szCs w:val="22"/>
          <w:lang w:val="pt-BR"/>
        </w:rPr>
        <w:fldChar w:fldCharType="begin"/>
      </w:r>
      <w:r w:rsidR="0063466C">
        <w:rPr>
          <w:rStyle w:val="Hipercze"/>
          <w:sz w:val="22"/>
          <w:szCs w:val="22"/>
          <w:lang w:val="pt-BR"/>
        </w:rPr>
        <w:instrText xml:space="preserve"> HYPERLINK "mailto:bzp@uj.edu.pl" </w:instrText>
      </w:r>
      <w:r w:rsidR="0063466C">
        <w:rPr>
          <w:rStyle w:val="Hipercze"/>
          <w:sz w:val="22"/>
          <w:szCs w:val="22"/>
          <w:lang w:val="pt-BR"/>
        </w:rPr>
        <w:fldChar w:fldCharType="separate"/>
      </w:r>
      <w:r w:rsidR="00BE302C" w:rsidRPr="00F708E6">
        <w:rPr>
          <w:rStyle w:val="Hipercze"/>
          <w:sz w:val="22"/>
          <w:szCs w:val="22"/>
          <w:lang w:val="pt-BR"/>
        </w:rPr>
        <w:t>bzp@uj.edu.pl</w:t>
      </w:r>
      <w:r w:rsidR="0063466C">
        <w:rPr>
          <w:rStyle w:val="Hipercze"/>
          <w:sz w:val="22"/>
          <w:szCs w:val="22"/>
          <w:lang w:val="pt-BR"/>
        </w:rPr>
        <w:fldChar w:fldCharType="end"/>
      </w:r>
      <w:r w:rsidR="00BE302C" w:rsidRPr="00F708E6">
        <w:rPr>
          <w:sz w:val="22"/>
          <w:szCs w:val="22"/>
          <w:lang w:val="pt-BR"/>
        </w:rPr>
        <w:t xml:space="preserve"> </w:t>
      </w:r>
    </w:p>
    <w:p w14:paraId="5880BFCA" w14:textId="77777777" w:rsidR="00BE302C" w:rsidRPr="00F708E6" w:rsidRDefault="00BE302C" w:rsidP="00A06569">
      <w:pPr>
        <w:widowControl/>
        <w:numPr>
          <w:ilvl w:val="2"/>
          <w:numId w:val="9"/>
        </w:numPr>
        <w:tabs>
          <w:tab w:val="clear" w:pos="1440"/>
          <w:tab w:val="num" w:pos="900"/>
          <w:tab w:val="left" w:pos="1701"/>
        </w:tabs>
        <w:suppressAutoHyphens w:val="0"/>
        <w:ind w:left="1276" w:hanging="283"/>
        <w:jc w:val="both"/>
        <w:rPr>
          <w:sz w:val="22"/>
          <w:szCs w:val="22"/>
        </w:rPr>
      </w:pPr>
      <w:r w:rsidRPr="00F708E6">
        <w:rPr>
          <w:sz w:val="22"/>
          <w:szCs w:val="22"/>
        </w:rPr>
        <w:t>strona internetowa</w:t>
      </w:r>
      <w:r w:rsidR="00CE6654" w:rsidRPr="00F708E6">
        <w:rPr>
          <w:sz w:val="22"/>
          <w:szCs w:val="22"/>
        </w:rPr>
        <w:t>:</w:t>
      </w:r>
      <w:r w:rsidR="00CF1717" w:rsidRPr="00F708E6">
        <w:rPr>
          <w:sz w:val="22"/>
          <w:szCs w:val="22"/>
        </w:rPr>
        <w:t xml:space="preserve"> </w:t>
      </w:r>
      <w:hyperlink r:id="rId15" w:history="1">
        <w:r w:rsidR="00BA5C06" w:rsidRPr="00F708E6">
          <w:rPr>
            <w:rStyle w:val="Hipercze"/>
            <w:sz w:val="22"/>
            <w:szCs w:val="22"/>
          </w:rPr>
          <w:t>www.uj.edu.pl</w:t>
        </w:r>
      </w:hyperlink>
    </w:p>
    <w:p w14:paraId="5E4A8F42" w14:textId="77777777" w:rsidR="00BE302C" w:rsidRPr="00F708E6" w:rsidRDefault="00BE302C" w:rsidP="00A06569">
      <w:pPr>
        <w:widowControl/>
        <w:numPr>
          <w:ilvl w:val="2"/>
          <w:numId w:val="9"/>
        </w:numPr>
        <w:tabs>
          <w:tab w:val="clear" w:pos="1440"/>
          <w:tab w:val="num" w:pos="900"/>
          <w:tab w:val="left" w:pos="1701"/>
        </w:tabs>
        <w:suppressAutoHyphens w:val="0"/>
        <w:ind w:left="1276" w:hanging="283"/>
        <w:jc w:val="both"/>
        <w:rPr>
          <w:b/>
          <w:bCs/>
          <w:sz w:val="22"/>
          <w:szCs w:val="22"/>
        </w:rPr>
      </w:pPr>
      <w:r w:rsidRPr="00F708E6">
        <w:rPr>
          <w:sz w:val="22"/>
          <w:szCs w:val="22"/>
        </w:rPr>
        <w:t>miejsce publikacji ogłoszeń i informacji</w:t>
      </w:r>
      <w:r w:rsidR="00CE6654" w:rsidRPr="00F708E6">
        <w:rPr>
          <w:sz w:val="22"/>
          <w:szCs w:val="22"/>
        </w:rPr>
        <w:t>:</w:t>
      </w:r>
      <w:r w:rsidR="0075528E" w:rsidRPr="00F708E6">
        <w:rPr>
          <w:b/>
          <w:bCs/>
          <w:sz w:val="22"/>
          <w:szCs w:val="22"/>
        </w:rPr>
        <w:t xml:space="preserve"> </w:t>
      </w:r>
      <w:hyperlink r:id="rId16" w:history="1">
        <w:r w:rsidR="0075528E" w:rsidRPr="00F708E6">
          <w:rPr>
            <w:rStyle w:val="Hipercze"/>
            <w:bCs/>
            <w:sz w:val="22"/>
            <w:szCs w:val="22"/>
          </w:rPr>
          <w:t>www.</w:t>
        </w:r>
        <w:r w:rsidR="0075528E" w:rsidRPr="00F708E6">
          <w:rPr>
            <w:rStyle w:val="Hipercze"/>
            <w:sz w:val="22"/>
            <w:szCs w:val="22"/>
          </w:rPr>
          <w:t>przetargi.uj.edu.pl</w:t>
        </w:r>
      </w:hyperlink>
      <w:r w:rsidR="0075528E" w:rsidRPr="00F708E6">
        <w:rPr>
          <w:sz w:val="22"/>
          <w:szCs w:val="22"/>
        </w:rPr>
        <w:t xml:space="preserve"> </w:t>
      </w:r>
    </w:p>
    <w:p w14:paraId="6D66BFE0" w14:textId="77777777" w:rsidR="0027765D" w:rsidRPr="00F708E6" w:rsidRDefault="0027765D" w:rsidP="0027765D">
      <w:pPr>
        <w:widowControl/>
        <w:tabs>
          <w:tab w:val="num" w:pos="900"/>
        </w:tabs>
        <w:suppressAutoHyphens w:val="0"/>
        <w:ind w:left="284"/>
        <w:jc w:val="both"/>
        <w:rPr>
          <w:b/>
          <w:bCs/>
          <w:sz w:val="22"/>
          <w:szCs w:val="22"/>
        </w:rPr>
      </w:pPr>
    </w:p>
    <w:p w14:paraId="19DBD99B" w14:textId="77777777" w:rsidR="004E7D2B" w:rsidRPr="00F708E6" w:rsidRDefault="004E7D2B" w:rsidP="00AA68DC">
      <w:pPr>
        <w:widowControl/>
        <w:numPr>
          <w:ilvl w:val="0"/>
          <w:numId w:val="1"/>
        </w:numPr>
        <w:tabs>
          <w:tab w:val="clear" w:pos="720"/>
          <w:tab w:val="num" w:pos="567"/>
        </w:tabs>
        <w:suppressAutoHyphens w:val="0"/>
        <w:ind w:left="709" w:hanging="578"/>
        <w:jc w:val="both"/>
        <w:rPr>
          <w:b/>
          <w:sz w:val="22"/>
          <w:szCs w:val="22"/>
        </w:rPr>
      </w:pPr>
      <w:r w:rsidRPr="00F708E6">
        <w:rPr>
          <w:b/>
          <w:sz w:val="22"/>
          <w:szCs w:val="22"/>
        </w:rPr>
        <w:t>Tryb udzielenia zamówienia</w:t>
      </w:r>
      <w:r w:rsidR="00740631" w:rsidRPr="00F708E6">
        <w:rPr>
          <w:b/>
          <w:sz w:val="22"/>
          <w:szCs w:val="22"/>
        </w:rPr>
        <w:t>.</w:t>
      </w:r>
    </w:p>
    <w:p w14:paraId="2237D212" w14:textId="77777777" w:rsidR="0027765D" w:rsidRPr="00F708E6" w:rsidRDefault="0027765D" w:rsidP="00A06569">
      <w:pPr>
        <w:widowControl/>
        <w:numPr>
          <w:ilvl w:val="3"/>
          <w:numId w:val="1"/>
        </w:numPr>
        <w:tabs>
          <w:tab w:val="num" w:pos="709"/>
        </w:tabs>
        <w:suppressAutoHyphens w:val="0"/>
        <w:ind w:left="567" w:hanging="425"/>
        <w:jc w:val="both"/>
        <w:rPr>
          <w:sz w:val="22"/>
          <w:szCs w:val="22"/>
        </w:rPr>
      </w:pPr>
      <w:r w:rsidRPr="00F708E6">
        <w:rPr>
          <w:sz w:val="22"/>
          <w:szCs w:val="22"/>
        </w:rPr>
        <w:t xml:space="preserve">Postępowanie o udzielenie zamówienia z dziedziny nauki prowadzone jest w trybie procedury ogłoszenia zaproszenia do składania ofert w oparciu o art. 11 ust. 5 pkt 1 ustawy z dnia </w:t>
      </w:r>
      <w:r w:rsidRPr="00F708E6">
        <w:rPr>
          <w:sz w:val="22"/>
          <w:szCs w:val="22"/>
        </w:rPr>
        <w:br/>
        <w:t>11 września 2019 r. – Prawo zamówień publicznych (t. j. Dz. U. 2</w:t>
      </w:r>
      <w:r w:rsidR="00A06569">
        <w:rPr>
          <w:sz w:val="22"/>
          <w:szCs w:val="22"/>
        </w:rPr>
        <w:t>019 r., poz. 2019 ze zm.) oraz </w:t>
      </w:r>
      <w:r w:rsidRPr="00F708E6">
        <w:rPr>
          <w:sz w:val="22"/>
          <w:szCs w:val="22"/>
        </w:rPr>
        <w:t>ustawy z dnia 23 kwietnia 1964 r. – Kodeks cywilny (t. j. Dz. U. 2020</w:t>
      </w:r>
      <w:r w:rsidR="00A06569">
        <w:rPr>
          <w:sz w:val="22"/>
          <w:szCs w:val="22"/>
        </w:rPr>
        <w:t xml:space="preserve"> r.,</w:t>
      </w:r>
      <w:r w:rsidRPr="00F708E6">
        <w:rPr>
          <w:sz w:val="22"/>
          <w:szCs w:val="22"/>
        </w:rPr>
        <w:t xml:space="preserve"> poz. 1740 ze zm.).</w:t>
      </w:r>
    </w:p>
    <w:p w14:paraId="5282D04F" w14:textId="77777777" w:rsidR="0027765D" w:rsidRPr="00F708E6" w:rsidRDefault="0027765D" w:rsidP="00A06569">
      <w:pPr>
        <w:widowControl/>
        <w:numPr>
          <w:ilvl w:val="3"/>
          <w:numId w:val="1"/>
        </w:numPr>
        <w:tabs>
          <w:tab w:val="num" w:pos="709"/>
        </w:tabs>
        <w:suppressAutoHyphens w:val="0"/>
        <w:ind w:left="567" w:hanging="425"/>
        <w:jc w:val="both"/>
        <w:rPr>
          <w:sz w:val="22"/>
          <w:szCs w:val="22"/>
        </w:rPr>
      </w:pPr>
      <w:r w:rsidRPr="00F708E6">
        <w:rPr>
          <w:sz w:val="22"/>
          <w:szCs w:val="22"/>
        </w:rPr>
        <w:t xml:space="preserve">Do czynności podejmowanych przez Podmiot zamawiający, zwany dalej „Zamawiającym” </w:t>
      </w:r>
      <w:r w:rsidRPr="00F708E6">
        <w:rPr>
          <w:sz w:val="22"/>
          <w:szCs w:val="22"/>
        </w:rPr>
        <w:br/>
        <w:t>i Podmiot zainteresowany, zwany dalej „Wykonawcą”, w postępowaniu o udzielenie zamówienia stosuje się zapisy przedstawione w niniejszym Zaproszeniu.</w:t>
      </w:r>
    </w:p>
    <w:p w14:paraId="7F7E4362" w14:textId="77777777" w:rsidR="0027765D" w:rsidRPr="00F708E6" w:rsidRDefault="0027765D" w:rsidP="0027765D">
      <w:pPr>
        <w:widowControl/>
        <w:tabs>
          <w:tab w:val="num" w:pos="851"/>
          <w:tab w:val="num" w:pos="2880"/>
        </w:tabs>
        <w:suppressAutoHyphens w:val="0"/>
        <w:ind w:left="709"/>
        <w:jc w:val="both"/>
        <w:rPr>
          <w:sz w:val="22"/>
          <w:szCs w:val="22"/>
        </w:rPr>
      </w:pPr>
    </w:p>
    <w:p w14:paraId="29EBFAE4" w14:textId="77777777" w:rsidR="004E7D2B" w:rsidRPr="00F708E6" w:rsidRDefault="004E7D2B" w:rsidP="00740631">
      <w:pPr>
        <w:widowControl/>
        <w:numPr>
          <w:ilvl w:val="0"/>
          <w:numId w:val="1"/>
        </w:numPr>
        <w:tabs>
          <w:tab w:val="clear" w:pos="720"/>
          <w:tab w:val="num" w:pos="567"/>
        </w:tabs>
        <w:suppressAutoHyphens w:val="0"/>
        <w:ind w:hanging="578"/>
        <w:jc w:val="both"/>
        <w:rPr>
          <w:b/>
          <w:sz w:val="22"/>
          <w:szCs w:val="22"/>
        </w:rPr>
      </w:pPr>
      <w:r w:rsidRPr="00F708E6">
        <w:rPr>
          <w:b/>
          <w:sz w:val="22"/>
          <w:szCs w:val="22"/>
        </w:rPr>
        <w:t>Opis przedmiotu zamówienia.</w:t>
      </w:r>
    </w:p>
    <w:p w14:paraId="5D04D312" w14:textId="77777777" w:rsidR="0027765D" w:rsidRPr="00F708E6" w:rsidRDefault="0027765D" w:rsidP="00A06569">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F708E6">
        <w:rPr>
          <w:rFonts w:ascii="Times New Roman" w:hAnsi="Times New Roman" w:cs="Times New Roman"/>
          <w:b w:val="0"/>
          <w:bCs w:val="0"/>
          <w:sz w:val="22"/>
          <w:szCs w:val="22"/>
        </w:rPr>
        <w:t>Przedmiotem zamówienia jest dostawa</w:t>
      </w:r>
      <w:r w:rsidR="006A474E" w:rsidRPr="00F708E6">
        <w:rPr>
          <w:rFonts w:ascii="Times New Roman" w:hAnsi="Times New Roman" w:cs="Times New Roman"/>
          <w:b w:val="0"/>
          <w:bCs w:val="0"/>
          <w:sz w:val="22"/>
          <w:szCs w:val="22"/>
        </w:rPr>
        <w:t>, wniesienie</w:t>
      </w:r>
      <w:r w:rsidR="00FA22DC" w:rsidRPr="00F708E6">
        <w:rPr>
          <w:rFonts w:ascii="Times New Roman" w:hAnsi="Times New Roman" w:cs="Times New Roman"/>
          <w:b w:val="0"/>
          <w:bCs w:val="0"/>
          <w:sz w:val="22"/>
          <w:szCs w:val="22"/>
        </w:rPr>
        <w:t xml:space="preserve"> wraz z montażem i uruchomieniem</w:t>
      </w:r>
      <w:r w:rsidR="000E4677" w:rsidRPr="00F708E6">
        <w:rPr>
          <w:rFonts w:ascii="Times New Roman" w:hAnsi="Times New Roman" w:cs="Times New Roman"/>
          <w:b w:val="0"/>
          <w:bCs w:val="0"/>
          <w:sz w:val="22"/>
          <w:szCs w:val="22"/>
        </w:rPr>
        <w:t xml:space="preserve"> </w:t>
      </w:r>
      <w:r w:rsidR="00F4522C">
        <w:rPr>
          <w:rFonts w:ascii="Times New Roman" w:hAnsi="Times New Roman" w:cs="Times New Roman"/>
          <w:b w:val="0"/>
          <w:bCs w:val="0"/>
          <w:sz w:val="22"/>
          <w:szCs w:val="22"/>
        </w:rPr>
        <w:t>spektrofotometru UV-Vis</w:t>
      </w:r>
      <w:r w:rsidR="00FA22DC" w:rsidRPr="00F708E6">
        <w:rPr>
          <w:rFonts w:ascii="Times New Roman" w:hAnsi="Times New Roman" w:cs="Times New Roman"/>
          <w:b w:val="0"/>
          <w:bCs w:val="0"/>
          <w:sz w:val="22"/>
          <w:szCs w:val="22"/>
        </w:rPr>
        <w:t xml:space="preserve"> </w:t>
      </w:r>
      <w:r w:rsidRPr="00F708E6">
        <w:rPr>
          <w:rFonts w:ascii="Times New Roman" w:hAnsi="Times New Roman" w:cs="Times New Roman"/>
          <w:b w:val="0"/>
          <w:bCs w:val="0"/>
          <w:sz w:val="22"/>
          <w:szCs w:val="22"/>
        </w:rPr>
        <w:t>dla potrzeb Wydziału Chemii UJ.</w:t>
      </w:r>
    </w:p>
    <w:p w14:paraId="1D223601" w14:textId="77777777" w:rsidR="0027765D" w:rsidRDefault="0027765D" w:rsidP="00A06569">
      <w:pPr>
        <w:pStyle w:val="Nagwekwykazurde"/>
        <w:numPr>
          <w:ilvl w:val="1"/>
          <w:numId w:val="1"/>
        </w:numPr>
        <w:tabs>
          <w:tab w:val="clear" w:pos="644"/>
        </w:tabs>
        <w:spacing w:before="0" w:after="240"/>
        <w:ind w:left="567" w:hanging="425"/>
        <w:rPr>
          <w:rFonts w:ascii="Times New Roman" w:hAnsi="Times New Roman" w:cs="Times New Roman"/>
          <w:b w:val="0"/>
          <w:bCs w:val="0"/>
          <w:sz w:val="22"/>
          <w:szCs w:val="22"/>
        </w:rPr>
      </w:pPr>
      <w:r w:rsidRPr="00F10DB3">
        <w:rPr>
          <w:rFonts w:ascii="Times New Roman" w:hAnsi="Times New Roman" w:cs="Times New Roman"/>
          <w:b w:val="0"/>
          <w:bCs w:val="0"/>
          <w:sz w:val="22"/>
          <w:szCs w:val="22"/>
        </w:rPr>
        <w:t>Szczegółowy opis przedmiotu zamówienia jest następujący:</w:t>
      </w:r>
    </w:p>
    <w:p w14:paraId="447E7D62" w14:textId="77777777" w:rsidR="00FC08E5" w:rsidRPr="00FC08E5" w:rsidRDefault="00FC08E5" w:rsidP="00FC08E5">
      <w:pPr>
        <w:jc w:val="left"/>
        <w:rPr>
          <w:b/>
        </w:rPr>
      </w:pPr>
      <w:r w:rsidRPr="00FC08E5">
        <w:rPr>
          <w:b/>
        </w:rPr>
        <w:t>Spektrometr UV-VIS</w:t>
      </w:r>
    </w:p>
    <w:p w14:paraId="439CFB35" w14:textId="77777777" w:rsidR="00F4522C" w:rsidRPr="00F4522C" w:rsidRDefault="00F4522C" w:rsidP="00F4522C">
      <w:pPr>
        <w:pStyle w:val="Akapitzlist"/>
        <w:numPr>
          <w:ilvl w:val="0"/>
          <w:numId w:val="45"/>
        </w:numPr>
        <w:spacing w:after="160"/>
        <w:contextualSpacing/>
        <w:rPr>
          <w:rFonts w:ascii="Times New Roman" w:hAnsi="Times New Roman"/>
        </w:rPr>
      </w:pPr>
      <w:r w:rsidRPr="00F4522C">
        <w:rPr>
          <w:rFonts w:ascii="Times New Roman" w:hAnsi="Times New Roman"/>
        </w:rPr>
        <w:t xml:space="preserve">Zakres spektralny co najmniej 190-1100 </w:t>
      </w:r>
      <w:proofErr w:type="spellStart"/>
      <w:r w:rsidRPr="00F4522C">
        <w:rPr>
          <w:rFonts w:ascii="Times New Roman" w:hAnsi="Times New Roman"/>
        </w:rPr>
        <w:t>nm</w:t>
      </w:r>
      <w:proofErr w:type="spellEnd"/>
    </w:p>
    <w:p w14:paraId="785DFB97" w14:textId="77777777" w:rsidR="00F4522C" w:rsidRPr="00F4522C" w:rsidRDefault="00F4522C" w:rsidP="00F4522C">
      <w:pPr>
        <w:pStyle w:val="Akapitzlist"/>
        <w:numPr>
          <w:ilvl w:val="0"/>
          <w:numId w:val="45"/>
        </w:numPr>
        <w:spacing w:after="160"/>
        <w:contextualSpacing/>
        <w:rPr>
          <w:rFonts w:ascii="Times New Roman" w:hAnsi="Times New Roman"/>
        </w:rPr>
      </w:pPr>
      <w:r w:rsidRPr="00F4522C">
        <w:rPr>
          <w:rFonts w:ascii="Times New Roman" w:hAnsi="Times New Roman"/>
        </w:rPr>
        <w:t>Wyposażony w monochromator typu Czerny-Turner</w:t>
      </w:r>
    </w:p>
    <w:p w14:paraId="4889B9CE" w14:textId="77777777" w:rsidR="00F4522C" w:rsidRPr="00F4522C" w:rsidRDefault="00F4522C" w:rsidP="00F4522C">
      <w:pPr>
        <w:pStyle w:val="Akapitzlist"/>
        <w:numPr>
          <w:ilvl w:val="0"/>
          <w:numId w:val="45"/>
        </w:numPr>
        <w:spacing w:after="160"/>
        <w:contextualSpacing/>
        <w:rPr>
          <w:rFonts w:ascii="Times New Roman" w:hAnsi="Times New Roman"/>
        </w:rPr>
      </w:pPr>
      <w:r w:rsidRPr="00F4522C">
        <w:rPr>
          <w:rFonts w:ascii="Times New Roman" w:hAnsi="Times New Roman"/>
        </w:rPr>
        <w:t>Siatka holograficzna co najmniej 1200 linii/mm</w:t>
      </w:r>
    </w:p>
    <w:p w14:paraId="66A9E7AE" w14:textId="77777777" w:rsidR="00F4522C" w:rsidRPr="00F4522C" w:rsidRDefault="00F4522C" w:rsidP="00F4522C">
      <w:pPr>
        <w:pStyle w:val="Akapitzlist"/>
        <w:numPr>
          <w:ilvl w:val="0"/>
          <w:numId w:val="45"/>
        </w:numPr>
        <w:spacing w:after="160"/>
        <w:contextualSpacing/>
        <w:rPr>
          <w:rFonts w:ascii="Times New Roman" w:hAnsi="Times New Roman"/>
        </w:rPr>
      </w:pPr>
      <w:r w:rsidRPr="00F4522C">
        <w:rPr>
          <w:rFonts w:ascii="Times New Roman" w:hAnsi="Times New Roman"/>
        </w:rPr>
        <w:t xml:space="preserve">Szczelina pomiarowa 1,5 </w:t>
      </w:r>
      <w:proofErr w:type="spellStart"/>
      <w:r w:rsidRPr="00F4522C">
        <w:rPr>
          <w:rFonts w:ascii="Times New Roman" w:hAnsi="Times New Roman"/>
        </w:rPr>
        <w:t>nm</w:t>
      </w:r>
      <w:proofErr w:type="spellEnd"/>
    </w:p>
    <w:p w14:paraId="1F29E1DE" w14:textId="77777777" w:rsidR="00F4522C" w:rsidRPr="00F4522C" w:rsidRDefault="00F4522C" w:rsidP="00F4522C">
      <w:pPr>
        <w:pStyle w:val="Akapitzlist"/>
        <w:numPr>
          <w:ilvl w:val="0"/>
          <w:numId w:val="45"/>
        </w:numPr>
        <w:spacing w:after="160"/>
        <w:contextualSpacing/>
        <w:rPr>
          <w:rFonts w:ascii="Times New Roman" w:hAnsi="Times New Roman"/>
        </w:rPr>
      </w:pPr>
      <w:r w:rsidRPr="00F4522C">
        <w:rPr>
          <w:rFonts w:ascii="Times New Roman" w:hAnsi="Times New Roman"/>
        </w:rPr>
        <w:t xml:space="preserve">198 </w:t>
      </w:r>
      <w:proofErr w:type="spellStart"/>
      <w:r w:rsidRPr="00F4522C">
        <w:rPr>
          <w:rFonts w:ascii="Times New Roman" w:hAnsi="Times New Roman"/>
        </w:rPr>
        <w:t>nm</w:t>
      </w:r>
      <w:proofErr w:type="spellEnd"/>
      <w:r w:rsidRPr="00F4522C">
        <w:rPr>
          <w:rFonts w:ascii="Times New Roman" w:hAnsi="Times New Roman"/>
        </w:rPr>
        <w:t xml:space="preserve"> (12 g/L KCI) ≤ 1%</w:t>
      </w:r>
    </w:p>
    <w:p w14:paraId="24CACB74" w14:textId="77777777" w:rsidR="00F4522C" w:rsidRPr="00F4522C" w:rsidRDefault="00F4522C" w:rsidP="00F4522C">
      <w:pPr>
        <w:pStyle w:val="Akapitzlist"/>
        <w:numPr>
          <w:ilvl w:val="0"/>
          <w:numId w:val="45"/>
        </w:numPr>
        <w:spacing w:after="160"/>
        <w:contextualSpacing/>
        <w:rPr>
          <w:rFonts w:ascii="Times New Roman" w:hAnsi="Times New Roman"/>
        </w:rPr>
      </w:pPr>
      <w:r w:rsidRPr="00F4522C">
        <w:rPr>
          <w:rFonts w:ascii="Times New Roman" w:hAnsi="Times New Roman"/>
        </w:rPr>
        <w:t xml:space="preserve">220 </w:t>
      </w:r>
      <w:proofErr w:type="spellStart"/>
      <w:r w:rsidRPr="00F4522C">
        <w:rPr>
          <w:rFonts w:ascii="Times New Roman" w:hAnsi="Times New Roman"/>
        </w:rPr>
        <w:t>nm</w:t>
      </w:r>
      <w:proofErr w:type="spellEnd"/>
      <w:r w:rsidRPr="00F4522C">
        <w:rPr>
          <w:rFonts w:ascii="Times New Roman" w:hAnsi="Times New Roman"/>
        </w:rPr>
        <w:t xml:space="preserve"> (10 g/L </w:t>
      </w:r>
      <w:proofErr w:type="spellStart"/>
      <w:r w:rsidRPr="00F4522C">
        <w:rPr>
          <w:rFonts w:ascii="Times New Roman" w:hAnsi="Times New Roman"/>
        </w:rPr>
        <w:t>NaI</w:t>
      </w:r>
      <w:proofErr w:type="spellEnd"/>
      <w:r w:rsidRPr="00F4522C">
        <w:rPr>
          <w:rFonts w:ascii="Times New Roman" w:hAnsi="Times New Roman"/>
        </w:rPr>
        <w:t>) ≤ 0,05 %</w:t>
      </w:r>
    </w:p>
    <w:p w14:paraId="12EBF7C3" w14:textId="77777777" w:rsidR="00F4522C" w:rsidRPr="00F4522C" w:rsidRDefault="00F4522C" w:rsidP="00F4522C">
      <w:pPr>
        <w:pStyle w:val="Akapitzlist"/>
        <w:numPr>
          <w:ilvl w:val="0"/>
          <w:numId w:val="45"/>
        </w:numPr>
        <w:spacing w:after="160"/>
        <w:contextualSpacing/>
        <w:rPr>
          <w:rFonts w:ascii="Times New Roman" w:hAnsi="Times New Roman"/>
        </w:rPr>
      </w:pPr>
      <w:r w:rsidRPr="00F4522C">
        <w:rPr>
          <w:rFonts w:ascii="Times New Roman" w:hAnsi="Times New Roman"/>
        </w:rPr>
        <w:t xml:space="preserve">370 </w:t>
      </w:r>
      <w:proofErr w:type="spellStart"/>
      <w:r w:rsidRPr="00F4522C">
        <w:rPr>
          <w:rFonts w:ascii="Times New Roman" w:hAnsi="Times New Roman"/>
        </w:rPr>
        <w:t>nm</w:t>
      </w:r>
      <w:proofErr w:type="spellEnd"/>
      <w:r w:rsidRPr="00F4522C">
        <w:rPr>
          <w:rFonts w:ascii="Times New Roman" w:hAnsi="Times New Roman"/>
        </w:rPr>
        <w:t xml:space="preserve"> (50 mg/L NaNO</w:t>
      </w:r>
      <w:r w:rsidRPr="00F4522C">
        <w:rPr>
          <w:rFonts w:ascii="Times New Roman" w:hAnsi="Times New Roman"/>
          <w:vertAlign w:val="subscript"/>
        </w:rPr>
        <w:t>2</w:t>
      </w:r>
      <w:r w:rsidRPr="00F4522C">
        <w:rPr>
          <w:rFonts w:ascii="Times New Roman" w:hAnsi="Times New Roman"/>
        </w:rPr>
        <w:t>) ≤ 0,05 %</w:t>
      </w:r>
    </w:p>
    <w:p w14:paraId="018CA66C" w14:textId="77777777" w:rsidR="00F4522C" w:rsidRPr="00F4522C" w:rsidRDefault="00F4522C" w:rsidP="00F4522C">
      <w:pPr>
        <w:pStyle w:val="Akapitzlist"/>
        <w:numPr>
          <w:ilvl w:val="0"/>
          <w:numId w:val="45"/>
        </w:numPr>
        <w:spacing w:after="160"/>
        <w:contextualSpacing/>
        <w:rPr>
          <w:rFonts w:ascii="Times New Roman" w:hAnsi="Times New Roman"/>
        </w:rPr>
      </w:pPr>
      <w:r w:rsidRPr="00F4522C">
        <w:rPr>
          <w:rFonts w:ascii="Times New Roman" w:hAnsi="Times New Roman"/>
        </w:rPr>
        <w:t xml:space="preserve">Światło rozproszone (220 </w:t>
      </w:r>
      <w:proofErr w:type="spellStart"/>
      <w:r w:rsidRPr="00F4522C">
        <w:rPr>
          <w:rFonts w:ascii="Times New Roman" w:hAnsi="Times New Roman"/>
        </w:rPr>
        <w:t>nm</w:t>
      </w:r>
      <w:proofErr w:type="spellEnd"/>
      <w:r w:rsidRPr="00F4522C">
        <w:rPr>
          <w:rFonts w:ascii="Times New Roman" w:hAnsi="Times New Roman"/>
        </w:rPr>
        <w:t>) ≤ 0,018 % T</w:t>
      </w:r>
    </w:p>
    <w:p w14:paraId="0BD921A7" w14:textId="77777777" w:rsidR="00F4522C" w:rsidRPr="00F4522C" w:rsidRDefault="00F4522C" w:rsidP="00F4522C">
      <w:pPr>
        <w:pStyle w:val="Akapitzlist"/>
        <w:numPr>
          <w:ilvl w:val="0"/>
          <w:numId w:val="45"/>
        </w:numPr>
        <w:spacing w:after="160"/>
        <w:contextualSpacing/>
        <w:rPr>
          <w:rFonts w:ascii="Times New Roman" w:hAnsi="Times New Roman"/>
        </w:rPr>
      </w:pPr>
      <w:r w:rsidRPr="00F4522C">
        <w:rPr>
          <w:rFonts w:ascii="Times New Roman" w:hAnsi="Times New Roman"/>
        </w:rPr>
        <w:t>Detektor – 2 fotodiody krzemowe</w:t>
      </w:r>
    </w:p>
    <w:p w14:paraId="23ECC1C9" w14:textId="77777777" w:rsidR="00F4522C" w:rsidRPr="00F4522C" w:rsidRDefault="00F4522C" w:rsidP="00F4522C">
      <w:pPr>
        <w:pStyle w:val="Akapitzlist"/>
        <w:numPr>
          <w:ilvl w:val="0"/>
          <w:numId w:val="45"/>
        </w:numPr>
        <w:spacing w:after="160"/>
        <w:contextualSpacing/>
        <w:rPr>
          <w:rFonts w:ascii="Times New Roman" w:hAnsi="Times New Roman"/>
        </w:rPr>
      </w:pPr>
      <w:r w:rsidRPr="00F4522C">
        <w:rPr>
          <w:rFonts w:ascii="Times New Roman" w:hAnsi="Times New Roman"/>
        </w:rPr>
        <w:t xml:space="preserve">Odtwarzalność długości fali +/- 0,1 </w:t>
      </w:r>
      <w:proofErr w:type="spellStart"/>
      <w:r w:rsidRPr="00F4522C">
        <w:rPr>
          <w:rFonts w:ascii="Times New Roman" w:hAnsi="Times New Roman"/>
        </w:rPr>
        <w:t>nm</w:t>
      </w:r>
      <w:proofErr w:type="spellEnd"/>
    </w:p>
    <w:p w14:paraId="4CD31140" w14:textId="77777777" w:rsidR="00F4522C" w:rsidRPr="00F4522C" w:rsidRDefault="00F4522C" w:rsidP="00F4522C">
      <w:pPr>
        <w:pStyle w:val="Akapitzlist"/>
        <w:numPr>
          <w:ilvl w:val="0"/>
          <w:numId w:val="45"/>
        </w:numPr>
        <w:spacing w:after="160"/>
        <w:contextualSpacing/>
        <w:rPr>
          <w:rFonts w:ascii="Times New Roman" w:hAnsi="Times New Roman"/>
        </w:rPr>
      </w:pPr>
      <w:r w:rsidRPr="00F4522C">
        <w:rPr>
          <w:rFonts w:ascii="Times New Roman" w:hAnsi="Times New Roman"/>
        </w:rPr>
        <w:t xml:space="preserve">Dokładność długości fali +/- 0,5 </w:t>
      </w:r>
      <w:proofErr w:type="spellStart"/>
      <w:r w:rsidRPr="00F4522C">
        <w:rPr>
          <w:rFonts w:ascii="Times New Roman" w:hAnsi="Times New Roman"/>
        </w:rPr>
        <w:t>nm</w:t>
      </w:r>
      <w:proofErr w:type="spellEnd"/>
      <w:r w:rsidRPr="00F4522C">
        <w:rPr>
          <w:rFonts w:ascii="Times New Roman" w:hAnsi="Times New Roman"/>
        </w:rPr>
        <w:t xml:space="preserve"> </w:t>
      </w:r>
    </w:p>
    <w:p w14:paraId="5849A28C" w14:textId="77777777" w:rsidR="00F4522C" w:rsidRPr="00F4522C" w:rsidRDefault="00F4522C" w:rsidP="00F4522C">
      <w:pPr>
        <w:pStyle w:val="Akapitzlist"/>
        <w:numPr>
          <w:ilvl w:val="0"/>
          <w:numId w:val="45"/>
        </w:numPr>
        <w:spacing w:after="160"/>
        <w:contextualSpacing/>
        <w:rPr>
          <w:rFonts w:ascii="Times New Roman" w:hAnsi="Times New Roman"/>
        </w:rPr>
      </w:pPr>
      <w:r w:rsidRPr="00F4522C">
        <w:rPr>
          <w:rFonts w:ascii="Times New Roman" w:hAnsi="Times New Roman"/>
        </w:rPr>
        <w:t xml:space="preserve">Źródło światła – </w:t>
      </w:r>
      <w:proofErr w:type="spellStart"/>
      <w:r w:rsidRPr="00F4522C">
        <w:rPr>
          <w:rFonts w:ascii="Times New Roman" w:hAnsi="Times New Roman"/>
        </w:rPr>
        <w:t>Xenonowa</w:t>
      </w:r>
      <w:proofErr w:type="spellEnd"/>
      <w:r w:rsidRPr="00F4522C">
        <w:rPr>
          <w:rFonts w:ascii="Times New Roman" w:hAnsi="Times New Roman"/>
        </w:rPr>
        <w:t xml:space="preserve"> lampa pulsacyjna 80 </w:t>
      </w:r>
      <w:proofErr w:type="spellStart"/>
      <w:r w:rsidRPr="00F4522C">
        <w:rPr>
          <w:rFonts w:ascii="Times New Roman" w:hAnsi="Times New Roman"/>
        </w:rPr>
        <w:t>Hz</w:t>
      </w:r>
      <w:proofErr w:type="spellEnd"/>
    </w:p>
    <w:p w14:paraId="1BEDB25F" w14:textId="77777777" w:rsidR="00F4522C" w:rsidRPr="00F4522C" w:rsidRDefault="00F4522C" w:rsidP="00F4522C">
      <w:pPr>
        <w:pStyle w:val="Akapitzlist"/>
        <w:numPr>
          <w:ilvl w:val="0"/>
          <w:numId w:val="45"/>
        </w:numPr>
        <w:spacing w:after="160"/>
        <w:contextualSpacing/>
        <w:rPr>
          <w:rFonts w:ascii="Times New Roman" w:hAnsi="Times New Roman"/>
        </w:rPr>
      </w:pPr>
      <w:r w:rsidRPr="00F4522C">
        <w:rPr>
          <w:rFonts w:ascii="Times New Roman" w:hAnsi="Times New Roman"/>
        </w:rPr>
        <w:t>Szybkość pomiarów co najmniej 80/s</w:t>
      </w:r>
    </w:p>
    <w:p w14:paraId="08E0B45E" w14:textId="77777777" w:rsidR="00F4522C" w:rsidRPr="00F4522C" w:rsidRDefault="00F4522C" w:rsidP="00F4522C">
      <w:pPr>
        <w:pStyle w:val="Akapitzlist"/>
        <w:numPr>
          <w:ilvl w:val="0"/>
          <w:numId w:val="45"/>
        </w:numPr>
        <w:spacing w:after="160"/>
        <w:contextualSpacing/>
        <w:rPr>
          <w:rFonts w:ascii="Times New Roman" w:hAnsi="Times New Roman"/>
        </w:rPr>
      </w:pPr>
      <w:r w:rsidRPr="00F4522C">
        <w:rPr>
          <w:rFonts w:ascii="Times New Roman" w:hAnsi="Times New Roman"/>
        </w:rPr>
        <w:t xml:space="preserve">Szybkość skanowania co najmniej 24 000 </w:t>
      </w:r>
      <w:proofErr w:type="spellStart"/>
      <w:r w:rsidRPr="00F4522C">
        <w:rPr>
          <w:rFonts w:ascii="Times New Roman" w:hAnsi="Times New Roman"/>
        </w:rPr>
        <w:t>nm</w:t>
      </w:r>
      <w:proofErr w:type="spellEnd"/>
      <w:r w:rsidRPr="00F4522C">
        <w:rPr>
          <w:rFonts w:ascii="Times New Roman" w:hAnsi="Times New Roman"/>
        </w:rPr>
        <w:t>/min</w:t>
      </w:r>
    </w:p>
    <w:p w14:paraId="2F742310" w14:textId="77777777" w:rsidR="00F4522C" w:rsidRPr="00F4522C" w:rsidRDefault="00F4522C" w:rsidP="00F4522C">
      <w:pPr>
        <w:pStyle w:val="Akapitzlist"/>
        <w:numPr>
          <w:ilvl w:val="0"/>
          <w:numId w:val="45"/>
        </w:numPr>
        <w:spacing w:after="160"/>
        <w:contextualSpacing/>
        <w:rPr>
          <w:rFonts w:ascii="Times New Roman" w:hAnsi="Times New Roman"/>
        </w:rPr>
      </w:pPr>
      <w:r w:rsidRPr="00F4522C">
        <w:rPr>
          <w:rFonts w:ascii="Times New Roman" w:hAnsi="Times New Roman"/>
        </w:rPr>
        <w:t xml:space="preserve">Stabilność fotometryczna mniej niż 0,0004 </w:t>
      </w:r>
      <w:proofErr w:type="spellStart"/>
      <w:r w:rsidRPr="00F4522C">
        <w:rPr>
          <w:rFonts w:ascii="Times New Roman" w:hAnsi="Times New Roman"/>
        </w:rPr>
        <w:t>Abs</w:t>
      </w:r>
      <w:proofErr w:type="spellEnd"/>
      <w:r w:rsidRPr="00F4522C">
        <w:rPr>
          <w:rFonts w:ascii="Times New Roman" w:hAnsi="Times New Roman"/>
        </w:rPr>
        <w:t>/h</w:t>
      </w:r>
    </w:p>
    <w:p w14:paraId="1571D709" w14:textId="77777777" w:rsidR="00F4522C" w:rsidRPr="00F4522C" w:rsidRDefault="00F4522C" w:rsidP="00F4522C">
      <w:pPr>
        <w:pStyle w:val="Akapitzlist"/>
        <w:numPr>
          <w:ilvl w:val="0"/>
          <w:numId w:val="45"/>
        </w:numPr>
        <w:spacing w:after="160"/>
        <w:contextualSpacing/>
        <w:rPr>
          <w:rFonts w:ascii="Times New Roman" w:hAnsi="Times New Roman"/>
        </w:rPr>
      </w:pPr>
      <w:r w:rsidRPr="00F4522C">
        <w:rPr>
          <w:rFonts w:ascii="Times New Roman" w:hAnsi="Times New Roman"/>
        </w:rPr>
        <w:lastRenderedPageBreak/>
        <w:t xml:space="preserve">Zakres fotometryczny co najmniej 4 </w:t>
      </w:r>
      <w:proofErr w:type="spellStart"/>
      <w:r w:rsidRPr="00F4522C">
        <w:rPr>
          <w:rFonts w:ascii="Times New Roman" w:hAnsi="Times New Roman"/>
        </w:rPr>
        <w:t>Abs</w:t>
      </w:r>
      <w:proofErr w:type="spellEnd"/>
    </w:p>
    <w:p w14:paraId="4B532CEA" w14:textId="77777777" w:rsidR="00F4522C" w:rsidRPr="00F4522C" w:rsidRDefault="00F4522C" w:rsidP="00F4522C">
      <w:pPr>
        <w:pStyle w:val="Akapitzlist"/>
        <w:numPr>
          <w:ilvl w:val="0"/>
          <w:numId w:val="45"/>
        </w:numPr>
        <w:spacing w:after="160"/>
        <w:contextualSpacing/>
        <w:rPr>
          <w:rFonts w:ascii="Times New Roman" w:hAnsi="Times New Roman"/>
        </w:rPr>
      </w:pPr>
      <w:r w:rsidRPr="00F4522C">
        <w:rPr>
          <w:rFonts w:ascii="Times New Roman" w:hAnsi="Times New Roman"/>
        </w:rPr>
        <w:t xml:space="preserve">Płaskość linii podstawowej lepsza niż 0,001 </w:t>
      </w:r>
      <w:proofErr w:type="spellStart"/>
      <w:r w:rsidRPr="00F4522C">
        <w:rPr>
          <w:rFonts w:ascii="Times New Roman" w:hAnsi="Times New Roman"/>
        </w:rPr>
        <w:t>Abs</w:t>
      </w:r>
      <w:proofErr w:type="spellEnd"/>
      <w:r w:rsidRPr="00F4522C">
        <w:rPr>
          <w:rFonts w:ascii="Times New Roman" w:hAnsi="Times New Roman"/>
        </w:rPr>
        <w:t xml:space="preserve"> </w:t>
      </w:r>
    </w:p>
    <w:p w14:paraId="50EEF322" w14:textId="77777777" w:rsidR="00F4522C" w:rsidRPr="00F4522C" w:rsidRDefault="00F4522C" w:rsidP="00F4522C">
      <w:pPr>
        <w:pStyle w:val="Akapitzlist"/>
        <w:numPr>
          <w:ilvl w:val="0"/>
          <w:numId w:val="45"/>
        </w:numPr>
        <w:spacing w:after="160"/>
        <w:contextualSpacing/>
        <w:rPr>
          <w:rFonts w:ascii="Times New Roman" w:hAnsi="Times New Roman"/>
        </w:rPr>
      </w:pPr>
      <w:r w:rsidRPr="00F4522C">
        <w:rPr>
          <w:rFonts w:ascii="Times New Roman" w:hAnsi="Times New Roman"/>
        </w:rPr>
        <w:t>Brak wpływu światła zewnętrznego na pomiar – możliwość prowadzenia badań przy otwartej komorze pomiarowej.</w:t>
      </w:r>
    </w:p>
    <w:p w14:paraId="79F24F4B" w14:textId="77777777" w:rsidR="00F4522C" w:rsidRPr="00F4522C" w:rsidRDefault="00F4522C" w:rsidP="00F4522C">
      <w:pPr>
        <w:pStyle w:val="Akapitzlist"/>
        <w:numPr>
          <w:ilvl w:val="0"/>
          <w:numId w:val="45"/>
        </w:numPr>
        <w:spacing w:after="160"/>
        <w:contextualSpacing/>
        <w:rPr>
          <w:rFonts w:ascii="Times New Roman" w:hAnsi="Times New Roman"/>
        </w:rPr>
      </w:pPr>
      <w:r w:rsidRPr="00F4522C">
        <w:rPr>
          <w:rFonts w:ascii="Times New Roman" w:hAnsi="Times New Roman"/>
        </w:rPr>
        <w:t>Spektrofotometr musi mieć możliwość współpracy z sondą światłowodową</w:t>
      </w:r>
    </w:p>
    <w:p w14:paraId="5FD8D852" w14:textId="77777777" w:rsidR="00F4522C" w:rsidRPr="00F4522C" w:rsidRDefault="00F4522C" w:rsidP="00F4522C">
      <w:pPr>
        <w:pStyle w:val="Akapitzlist"/>
        <w:numPr>
          <w:ilvl w:val="0"/>
          <w:numId w:val="45"/>
        </w:numPr>
        <w:spacing w:after="160"/>
        <w:contextualSpacing/>
        <w:rPr>
          <w:rFonts w:ascii="Times New Roman" w:hAnsi="Times New Roman"/>
        </w:rPr>
      </w:pPr>
      <w:r w:rsidRPr="00F4522C">
        <w:rPr>
          <w:rFonts w:ascii="Times New Roman" w:hAnsi="Times New Roman"/>
        </w:rPr>
        <w:t xml:space="preserve">Spektrofotometr musie mieć możliwość rozbudowy o minimum 18 pozycyjny zmieniacz kuwet z funkcją termostatowania,  </w:t>
      </w:r>
    </w:p>
    <w:p w14:paraId="1CEFA72B" w14:textId="77777777" w:rsidR="00F4522C" w:rsidRPr="00F4522C" w:rsidRDefault="00F4522C" w:rsidP="00F4522C">
      <w:pPr>
        <w:pStyle w:val="Akapitzlist"/>
        <w:numPr>
          <w:ilvl w:val="0"/>
          <w:numId w:val="45"/>
        </w:numPr>
        <w:spacing w:after="160"/>
        <w:contextualSpacing/>
        <w:rPr>
          <w:rFonts w:ascii="Times New Roman" w:hAnsi="Times New Roman"/>
        </w:rPr>
      </w:pPr>
      <w:r w:rsidRPr="00F4522C">
        <w:rPr>
          <w:rFonts w:ascii="Times New Roman" w:hAnsi="Times New Roman"/>
        </w:rPr>
        <w:t>Dodatkowo wymagania:</w:t>
      </w:r>
    </w:p>
    <w:p w14:paraId="30ECED3F" w14:textId="77777777" w:rsidR="00F4522C" w:rsidRPr="00F4522C" w:rsidRDefault="00F4522C" w:rsidP="00F4522C">
      <w:pPr>
        <w:pStyle w:val="Akapitzlist"/>
        <w:numPr>
          <w:ilvl w:val="1"/>
          <w:numId w:val="45"/>
        </w:numPr>
        <w:spacing w:after="160"/>
        <w:contextualSpacing/>
        <w:rPr>
          <w:rFonts w:ascii="Times New Roman" w:hAnsi="Times New Roman"/>
        </w:rPr>
      </w:pPr>
      <w:r w:rsidRPr="00F4522C">
        <w:rPr>
          <w:rFonts w:ascii="Times New Roman" w:hAnsi="Times New Roman"/>
        </w:rPr>
        <w:t>Kuwety pomiarowe kwarcowe, prostokątne o wymiarze 10 mm – 2 sztuk,</w:t>
      </w:r>
    </w:p>
    <w:p w14:paraId="0C564E73" w14:textId="77777777" w:rsidR="00F4522C" w:rsidRPr="00F4522C" w:rsidRDefault="00F4522C" w:rsidP="00F4522C">
      <w:pPr>
        <w:pStyle w:val="Akapitzlist"/>
        <w:numPr>
          <w:ilvl w:val="1"/>
          <w:numId w:val="45"/>
        </w:numPr>
        <w:spacing w:after="160"/>
        <w:contextualSpacing/>
        <w:rPr>
          <w:rFonts w:ascii="Times New Roman" w:hAnsi="Times New Roman"/>
        </w:rPr>
      </w:pPr>
      <w:r w:rsidRPr="00F4522C">
        <w:rPr>
          <w:rFonts w:ascii="Times New Roman" w:hAnsi="Times New Roman"/>
        </w:rPr>
        <w:t>Kuwety plastikowe, prostokątne o wymiarze 10 mm – 500 sztuk,</w:t>
      </w:r>
    </w:p>
    <w:p w14:paraId="660C4CF8" w14:textId="77777777" w:rsidR="00F4522C" w:rsidRPr="00F4522C" w:rsidRDefault="00F4522C" w:rsidP="00F4522C">
      <w:pPr>
        <w:pStyle w:val="Akapitzlist"/>
        <w:numPr>
          <w:ilvl w:val="1"/>
          <w:numId w:val="45"/>
        </w:numPr>
        <w:spacing w:after="160"/>
        <w:contextualSpacing/>
        <w:rPr>
          <w:rFonts w:ascii="Times New Roman" w:hAnsi="Times New Roman"/>
        </w:rPr>
      </w:pPr>
      <w:r w:rsidRPr="00F4522C">
        <w:rPr>
          <w:rFonts w:ascii="Times New Roman" w:hAnsi="Times New Roman"/>
        </w:rPr>
        <w:t>Stojak na 16 kuwet – 1 sztuka,</w:t>
      </w:r>
    </w:p>
    <w:p w14:paraId="00F1B2F8" w14:textId="77777777" w:rsidR="00F4522C" w:rsidRPr="00F4522C" w:rsidRDefault="00F4522C" w:rsidP="00F4522C">
      <w:pPr>
        <w:pStyle w:val="Akapitzlist"/>
        <w:numPr>
          <w:ilvl w:val="1"/>
          <w:numId w:val="45"/>
        </w:numPr>
        <w:spacing w:after="160"/>
        <w:contextualSpacing/>
        <w:rPr>
          <w:rFonts w:ascii="Times New Roman" w:hAnsi="Times New Roman"/>
        </w:rPr>
      </w:pPr>
      <w:r w:rsidRPr="00F4522C">
        <w:rPr>
          <w:rFonts w:ascii="Times New Roman" w:hAnsi="Times New Roman"/>
        </w:rPr>
        <w:t>Adapter dla kuwet pomiarowych,</w:t>
      </w:r>
    </w:p>
    <w:p w14:paraId="536B84A5" w14:textId="77777777" w:rsidR="00F4522C" w:rsidRPr="00F4522C" w:rsidRDefault="00F4522C" w:rsidP="00F4522C">
      <w:pPr>
        <w:pStyle w:val="Akapitzlist"/>
        <w:numPr>
          <w:ilvl w:val="1"/>
          <w:numId w:val="45"/>
        </w:numPr>
        <w:spacing w:after="160"/>
        <w:contextualSpacing/>
        <w:rPr>
          <w:rFonts w:ascii="Times New Roman" w:hAnsi="Times New Roman"/>
        </w:rPr>
      </w:pPr>
      <w:r w:rsidRPr="00F4522C">
        <w:rPr>
          <w:rFonts w:ascii="Times New Roman" w:hAnsi="Times New Roman"/>
        </w:rPr>
        <w:t xml:space="preserve">Termostatowany uchwyt na kuwetę 10 mm – </w:t>
      </w:r>
      <w:proofErr w:type="spellStart"/>
      <w:r w:rsidRPr="00F4522C">
        <w:rPr>
          <w:rFonts w:ascii="Times New Roman" w:hAnsi="Times New Roman"/>
        </w:rPr>
        <w:t>Peltier</w:t>
      </w:r>
      <w:proofErr w:type="spellEnd"/>
    </w:p>
    <w:p w14:paraId="5ECCA2C1" w14:textId="77777777" w:rsidR="00F4522C" w:rsidRPr="00F4522C" w:rsidRDefault="00F4522C" w:rsidP="00F4522C">
      <w:pPr>
        <w:pStyle w:val="Akapitzlist"/>
        <w:numPr>
          <w:ilvl w:val="1"/>
          <w:numId w:val="45"/>
        </w:numPr>
        <w:spacing w:after="160"/>
        <w:contextualSpacing/>
        <w:rPr>
          <w:rFonts w:ascii="Times New Roman" w:hAnsi="Times New Roman"/>
        </w:rPr>
      </w:pPr>
      <w:r w:rsidRPr="00F4522C">
        <w:rPr>
          <w:rFonts w:ascii="Times New Roman" w:hAnsi="Times New Roman"/>
        </w:rPr>
        <w:t>Pompka wodna</w:t>
      </w:r>
    </w:p>
    <w:p w14:paraId="6B8CB23C" w14:textId="77777777" w:rsidR="00F4522C" w:rsidRPr="00F4522C" w:rsidRDefault="00F4522C" w:rsidP="00F4522C">
      <w:pPr>
        <w:pStyle w:val="Akapitzlist"/>
        <w:numPr>
          <w:ilvl w:val="1"/>
          <w:numId w:val="45"/>
        </w:numPr>
        <w:spacing w:after="160"/>
        <w:contextualSpacing/>
        <w:rPr>
          <w:rFonts w:ascii="Times New Roman" w:hAnsi="Times New Roman"/>
        </w:rPr>
      </w:pPr>
      <w:r w:rsidRPr="00F4522C">
        <w:rPr>
          <w:rFonts w:ascii="Times New Roman" w:hAnsi="Times New Roman"/>
        </w:rPr>
        <w:t>Port USB,</w:t>
      </w:r>
    </w:p>
    <w:p w14:paraId="0F9E85C3" w14:textId="77777777" w:rsidR="00F4522C" w:rsidRPr="00F4522C" w:rsidRDefault="00F4522C" w:rsidP="00F4522C">
      <w:pPr>
        <w:pStyle w:val="Akapitzlist"/>
        <w:numPr>
          <w:ilvl w:val="1"/>
          <w:numId w:val="45"/>
        </w:numPr>
        <w:spacing w:after="160"/>
        <w:contextualSpacing/>
        <w:rPr>
          <w:rFonts w:ascii="Times New Roman" w:hAnsi="Times New Roman"/>
        </w:rPr>
      </w:pPr>
      <w:r w:rsidRPr="00F4522C">
        <w:rPr>
          <w:rFonts w:ascii="Times New Roman" w:hAnsi="Times New Roman"/>
        </w:rPr>
        <w:t>Możliwość eksportu danych pomiarowych do arkusza kalkulacyjnego,</w:t>
      </w:r>
    </w:p>
    <w:p w14:paraId="4F7E34EC" w14:textId="77777777" w:rsidR="00F4522C" w:rsidRPr="00F4522C" w:rsidRDefault="00F4522C" w:rsidP="00F4522C">
      <w:pPr>
        <w:pStyle w:val="Akapitzlist"/>
        <w:numPr>
          <w:ilvl w:val="1"/>
          <w:numId w:val="45"/>
        </w:numPr>
        <w:spacing w:after="160"/>
        <w:contextualSpacing/>
        <w:rPr>
          <w:rFonts w:ascii="Times New Roman" w:hAnsi="Times New Roman"/>
        </w:rPr>
      </w:pPr>
      <w:r w:rsidRPr="00F4522C">
        <w:rPr>
          <w:rFonts w:ascii="Times New Roman" w:hAnsi="Times New Roman"/>
        </w:rPr>
        <w:t>Spektrofotometr musi mieć możliwość rozbudowy o system do uwalniania substancji czynnej (</w:t>
      </w:r>
      <w:proofErr w:type="spellStart"/>
      <w:r w:rsidRPr="00F4522C">
        <w:rPr>
          <w:rFonts w:ascii="Times New Roman" w:hAnsi="Times New Roman"/>
        </w:rPr>
        <w:t>dissolution</w:t>
      </w:r>
      <w:proofErr w:type="spellEnd"/>
      <w:r w:rsidRPr="00F4522C">
        <w:rPr>
          <w:rFonts w:ascii="Times New Roman" w:hAnsi="Times New Roman"/>
        </w:rPr>
        <w:t xml:space="preserve">) tego samego producenta, </w:t>
      </w:r>
    </w:p>
    <w:p w14:paraId="37C12C95" w14:textId="77777777" w:rsidR="00F4522C" w:rsidRPr="00F4522C" w:rsidRDefault="00F4522C" w:rsidP="00F4522C">
      <w:pPr>
        <w:pStyle w:val="Akapitzlist"/>
        <w:numPr>
          <w:ilvl w:val="1"/>
          <w:numId w:val="45"/>
        </w:numPr>
        <w:spacing w:after="160"/>
        <w:contextualSpacing/>
        <w:rPr>
          <w:rFonts w:ascii="Times New Roman" w:hAnsi="Times New Roman"/>
        </w:rPr>
      </w:pPr>
      <w:r w:rsidRPr="00F4522C">
        <w:rPr>
          <w:rFonts w:ascii="Times New Roman" w:hAnsi="Times New Roman"/>
        </w:rPr>
        <w:t xml:space="preserve">Zestaw komputerowy do obsługi spektrofotometru oraz oprogramowanie sterujące spektrofotometrem. </w:t>
      </w:r>
    </w:p>
    <w:p w14:paraId="08D82AB9" w14:textId="77777777" w:rsidR="00F4522C" w:rsidRPr="00F4522C" w:rsidRDefault="00F4522C" w:rsidP="00F4522C">
      <w:pPr>
        <w:pStyle w:val="Akapitzlist"/>
        <w:numPr>
          <w:ilvl w:val="0"/>
          <w:numId w:val="45"/>
        </w:numPr>
        <w:spacing w:after="160"/>
        <w:contextualSpacing/>
        <w:rPr>
          <w:rFonts w:ascii="Times New Roman" w:hAnsi="Times New Roman"/>
        </w:rPr>
      </w:pPr>
      <w:r w:rsidRPr="00F4522C">
        <w:rPr>
          <w:rFonts w:ascii="Times New Roman" w:hAnsi="Times New Roman"/>
        </w:rPr>
        <w:t>Zestaw komputerowy</w:t>
      </w:r>
      <w:r>
        <w:rPr>
          <w:rFonts w:ascii="Times New Roman" w:hAnsi="Times New Roman"/>
        </w:rPr>
        <w:t>:</w:t>
      </w:r>
    </w:p>
    <w:p w14:paraId="67EB9F78" w14:textId="77777777" w:rsidR="00A826F3" w:rsidRPr="00A826F3" w:rsidRDefault="00A826F3" w:rsidP="00F4522C">
      <w:pPr>
        <w:pStyle w:val="Akapitzlist"/>
        <w:numPr>
          <w:ilvl w:val="0"/>
          <w:numId w:val="46"/>
        </w:numPr>
        <w:spacing w:after="160"/>
        <w:ind w:firstLine="273"/>
        <w:contextualSpacing/>
        <w:rPr>
          <w:rFonts w:ascii="Times New Roman" w:hAnsi="Times New Roman"/>
        </w:rPr>
      </w:pPr>
      <w:r w:rsidRPr="00A826F3">
        <w:rPr>
          <w:rFonts w:ascii="Times New Roman" w:hAnsi="Times New Roman"/>
        </w:rPr>
        <w:t xml:space="preserve">Procesor osiągający średnią wydajność na poziomie minimum </w:t>
      </w:r>
      <w:r>
        <w:rPr>
          <w:rFonts w:ascii="Times New Roman" w:hAnsi="Times New Roman"/>
        </w:rPr>
        <w:t>9</w:t>
      </w:r>
      <w:r w:rsidR="00E737D0">
        <w:rPr>
          <w:rFonts w:ascii="Times New Roman" w:hAnsi="Times New Roman"/>
        </w:rPr>
        <w:t>5</w:t>
      </w:r>
      <w:r w:rsidRPr="00A826F3">
        <w:rPr>
          <w:rFonts w:ascii="Times New Roman" w:hAnsi="Times New Roman"/>
        </w:rPr>
        <w:t>00 punktów w</w:t>
      </w:r>
    </w:p>
    <w:p w14:paraId="5551BB80" w14:textId="77777777" w:rsidR="00F4522C" w:rsidRPr="00F4522C" w:rsidRDefault="00A826F3" w:rsidP="00A826F3">
      <w:pPr>
        <w:pStyle w:val="Akapitzlist"/>
        <w:spacing w:after="160"/>
        <w:ind w:left="993" w:firstLine="425"/>
        <w:contextualSpacing/>
        <w:rPr>
          <w:rFonts w:ascii="Times New Roman" w:hAnsi="Times New Roman"/>
        </w:rPr>
      </w:pPr>
      <w:r w:rsidRPr="00A826F3">
        <w:rPr>
          <w:rFonts w:ascii="Times New Roman" w:hAnsi="Times New Roman"/>
        </w:rPr>
        <w:t xml:space="preserve">teście </w:t>
      </w:r>
      <w:proofErr w:type="spellStart"/>
      <w:r w:rsidRPr="00A826F3">
        <w:rPr>
          <w:rFonts w:ascii="Times New Roman" w:hAnsi="Times New Roman"/>
        </w:rPr>
        <w:t>Passmark</w:t>
      </w:r>
      <w:proofErr w:type="spellEnd"/>
      <w:r w:rsidRPr="00A826F3">
        <w:rPr>
          <w:rFonts w:ascii="Times New Roman" w:hAnsi="Times New Roman"/>
        </w:rPr>
        <w:t xml:space="preserve"> CPU Mark</w:t>
      </w:r>
    </w:p>
    <w:p w14:paraId="3B92EF79" w14:textId="77777777" w:rsidR="00F4522C" w:rsidRPr="00F4522C" w:rsidRDefault="00F4522C" w:rsidP="00F4522C">
      <w:pPr>
        <w:pStyle w:val="Akapitzlist"/>
        <w:numPr>
          <w:ilvl w:val="0"/>
          <w:numId w:val="46"/>
        </w:numPr>
        <w:spacing w:after="160"/>
        <w:ind w:firstLine="273"/>
        <w:contextualSpacing/>
        <w:rPr>
          <w:rFonts w:ascii="Times New Roman" w:hAnsi="Times New Roman"/>
        </w:rPr>
      </w:pPr>
      <w:r w:rsidRPr="00F4522C">
        <w:rPr>
          <w:rFonts w:ascii="Times New Roman" w:hAnsi="Times New Roman"/>
        </w:rPr>
        <w:t>Pamięć RAM minimum 8 GB</w:t>
      </w:r>
    </w:p>
    <w:p w14:paraId="0EF9C3DC" w14:textId="77777777" w:rsidR="00F4522C" w:rsidRPr="00F4522C" w:rsidRDefault="00F4522C" w:rsidP="00F4522C">
      <w:pPr>
        <w:pStyle w:val="Akapitzlist"/>
        <w:numPr>
          <w:ilvl w:val="0"/>
          <w:numId w:val="46"/>
        </w:numPr>
        <w:spacing w:after="160"/>
        <w:ind w:firstLine="273"/>
        <w:contextualSpacing/>
        <w:rPr>
          <w:rFonts w:ascii="Times New Roman" w:hAnsi="Times New Roman"/>
        </w:rPr>
      </w:pPr>
      <w:r w:rsidRPr="00F4522C">
        <w:rPr>
          <w:rFonts w:ascii="Times New Roman" w:hAnsi="Times New Roman"/>
        </w:rPr>
        <w:t>Dysk minimum 500 GB</w:t>
      </w:r>
    </w:p>
    <w:p w14:paraId="1EDB8CAA" w14:textId="77777777" w:rsidR="00E737D0" w:rsidRDefault="00F4522C" w:rsidP="00F4522C">
      <w:pPr>
        <w:pStyle w:val="Akapitzlist"/>
        <w:numPr>
          <w:ilvl w:val="0"/>
          <w:numId w:val="46"/>
        </w:numPr>
        <w:spacing w:after="160"/>
        <w:ind w:firstLine="273"/>
        <w:contextualSpacing/>
        <w:rPr>
          <w:rFonts w:ascii="Times New Roman" w:hAnsi="Times New Roman"/>
        </w:rPr>
      </w:pPr>
      <w:r>
        <w:rPr>
          <w:rFonts w:ascii="Times New Roman" w:hAnsi="Times New Roman"/>
        </w:rPr>
        <w:t>Sugerowany system operacyjny: Windows</w:t>
      </w:r>
    </w:p>
    <w:p w14:paraId="67B02302" w14:textId="77777777" w:rsidR="00F4522C" w:rsidRPr="00F4522C" w:rsidRDefault="00F4522C" w:rsidP="00F4522C">
      <w:pPr>
        <w:pStyle w:val="Akapitzlist"/>
        <w:numPr>
          <w:ilvl w:val="0"/>
          <w:numId w:val="46"/>
        </w:numPr>
        <w:spacing w:after="160"/>
        <w:ind w:firstLine="273"/>
        <w:contextualSpacing/>
        <w:rPr>
          <w:rFonts w:ascii="Times New Roman" w:hAnsi="Times New Roman"/>
        </w:rPr>
      </w:pPr>
      <w:r w:rsidRPr="00F4522C">
        <w:rPr>
          <w:rFonts w:ascii="Times New Roman" w:hAnsi="Times New Roman"/>
        </w:rPr>
        <w:t>Monitor minimum 21,5’’</w:t>
      </w:r>
    </w:p>
    <w:p w14:paraId="6B3BE7FA" w14:textId="77777777" w:rsidR="00F4522C" w:rsidRPr="00F4522C" w:rsidRDefault="00F4522C" w:rsidP="00F4522C">
      <w:pPr>
        <w:pStyle w:val="Akapitzlist"/>
        <w:spacing w:after="0" w:line="240" w:lineRule="auto"/>
        <w:ind w:left="426"/>
        <w:jc w:val="both"/>
        <w:rPr>
          <w:rFonts w:ascii="Times New Roman" w:hAnsi="Times New Roman"/>
          <w:b/>
          <w:bCs/>
        </w:rPr>
      </w:pPr>
      <w:bookmarkStart w:id="0" w:name="_Hlk66090284"/>
    </w:p>
    <w:p w14:paraId="743F635E" w14:textId="77777777" w:rsidR="0027765D" w:rsidRPr="00087133" w:rsidRDefault="0027765D" w:rsidP="00EF3191">
      <w:pPr>
        <w:pStyle w:val="Akapitzlist"/>
        <w:numPr>
          <w:ilvl w:val="1"/>
          <w:numId w:val="1"/>
        </w:numPr>
        <w:tabs>
          <w:tab w:val="clear" w:pos="644"/>
        </w:tabs>
        <w:spacing w:after="0" w:line="240" w:lineRule="auto"/>
        <w:ind w:left="426"/>
        <w:jc w:val="both"/>
        <w:rPr>
          <w:rFonts w:ascii="Times New Roman" w:hAnsi="Times New Roman"/>
          <w:b/>
          <w:bCs/>
        </w:rPr>
      </w:pPr>
      <w:r w:rsidRPr="00087133">
        <w:rPr>
          <w:rFonts w:ascii="Times New Roman" w:hAnsi="Times New Roman"/>
        </w:rPr>
        <w:t xml:space="preserve">Przedmiot zamówienia </w:t>
      </w:r>
      <w:r w:rsidR="00BE00FD" w:rsidRPr="00087133">
        <w:rPr>
          <w:rFonts w:ascii="Times New Roman" w:hAnsi="Times New Roman"/>
        </w:rPr>
        <w:t xml:space="preserve">musi </w:t>
      </w:r>
      <w:bookmarkEnd w:id="0"/>
      <w:r w:rsidRPr="00087133">
        <w:rPr>
          <w:rFonts w:ascii="Times New Roman" w:hAnsi="Times New Roman"/>
        </w:rPr>
        <w:t>zostać odpowiednio zabezpieczony przed wszelkimi uszkodzeniami w trakcie transportu oraz ubezpieczony. Wyk</w:t>
      </w:r>
      <w:r w:rsidR="0015135C" w:rsidRPr="00087133">
        <w:rPr>
          <w:rFonts w:ascii="Times New Roman" w:hAnsi="Times New Roman"/>
        </w:rPr>
        <w:t xml:space="preserve">onawca ponosi odpowiedzialność </w:t>
      </w:r>
      <w:r w:rsidRPr="00087133">
        <w:rPr>
          <w:rFonts w:ascii="Times New Roman" w:hAnsi="Times New Roman"/>
        </w:rPr>
        <w:t>za wszelkie uszkodzenia w trakcie transportu.</w:t>
      </w:r>
    </w:p>
    <w:p w14:paraId="3ED40F99" w14:textId="77777777" w:rsidR="0027765D" w:rsidRPr="00EF3191" w:rsidRDefault="0027765D" w:rsidP="00EF3191">
      <w:pPr>
        <w:pStyle w:val="Akapitzlist"/>
        <w:numPr>
          <w:ilvl w:val="1"/>
          <w:numId w:val="1"/>
        </w:numPr>
        <w:tabs>
          <w:tab w:val="clear" w:pos="644"/>
        </w:tabs>
        <w:spacing w:after="0" w:line="240" w:lineRule="auto"/>
        <w:ind w:left="426" w:hanging="357"/>
        <w:jc w:val="both"/>
        <w:rPr>
          <w:rFonts w:ascii="Times New Roman" w:hAnsi="Times New Roman"/>
          <w:b/>
          <w:bCs/>
        </w:rPr>
      </w:pPr>
      <w:r w:rsidRPr="00EF3191">
        <w:rPr>
          <w:rFonts w:ascii="Times New Roman" w:hAnsi="Times New Roman"/>
        </w:rPr>
        <w:t>Gwarancja wynosi co najmniej 24 miesią</w:t>
      </w:r>
      <w:r w:rsidR="004E2C82" w:rsidRPr="00EF3191">
        <w:rPr>
          <w:rFonts w:ascii="Times New Roman" w:hAnsi="Times New Roman"/>
        </w:rPr>
        <w:t>ce.</w:t>
      </w:r>
      <w:r w:rsidRPr="00EF3191">
        <w:rPr>
          <w:rFonts w:ascii="Times New Roman" w:hAnsi="Times New Roman"/>
        </w:rPr>
        <w:t xml:space="preserve"> Zakres gwarancji obejmuje także koszty niezbędnych w jej okresie przeglądów serwisowych, o ile taki przegląd jest wymagany do utrzymania gwarancji.</w:t>
      </w:r>
    </w:p>
    <w:p w14:paraId="6867438F" w14:textId="77777777" w:rsidR="000E4677" w:rsidRPr="00EF3191" w:rsidRDefault="0027765D" w:rsidP="00EF3191">
      <w:pPr>
        <w:pStyle w:val="Akapitzlist"/>
        <w:numPr>
          <w:ilvl w:val="1"/>
          <w:numId w:val="1"/>
        </w:numPr>
        <w:tabs>
          <w:tab w:val="clear" w:pos="644"/>
        </w:tabs>
        <w:spacing w:after="0" w:line="240" w:lineRule="auto"/>
        <w:ind w:left="426" w:hanging="357"/>
        <w:jc w:val="both"/>
        <w:rPr>
          <w:rFonts w:ascii="Times New Roman" w:hAnsi="Times New Roman"/>
          <w:b/>
          <w:bCs/>
        </w:rPr>
      </w:pPr>
      <w:r w:rsidRPr="00EF3191">
        <w:rPr>
          <w:rFonts w:ascii="Times New Roman" w:hAnsi="Times New Roman"/>
          <w:bCs/>
        </w:rPr>
        <w:t>Oznaczenie przedmiotu zamówienia według kodu Wspólnego Słownika Zamówień:</w:t>
      </w:r>
      <w:r w:rsidRPr="00EF3191">
        <w:rPr>
          <w:rFonts w:ascii="Times New Roman" w:hAnsi="Times New Roman"/>
        </w:rPr>
        <w:t xml:space="preserve"> </w:t>
      </w:r>
      <w:r w:rsidRPr="00EF3191">
        <w:rPr>
          <w:rFonts w:ascii="Times New Roman" w:hAnsi="Times New Roman"/>
        </w:rPr>
        <w:br/>
        <w:t>CPV:</w:t>
      </w:r>
      <w:r w:rsidRPr="00EF3191">
        <w:rPr>
          <w:rFonts w:ascii="Times New Roman" w:hAnsi="Times New Roman"/>
          <w:b/>
          <w:bCs/>
        </w:rPr>
        <w:t xml:space="preserve"> </w:t>
      </w:r>
      <w:r w:rsidR="0015135C" w:rsidRPr="00EF3191">
        <w:rPr>
          <w:rFonts w:ascii="Times New Roman" w:hAnsi="Times New Roman"/>
        </w:rPr>
        <w:t>33260000-0 - Aparatura kontrolna i badawcza.</w:t>
      </w:r>
    </w:p>
    <w:p w14:paraId="5C97C321" w14:textId="77777777" w:rsidR="00F20C3C" w:rsidRPr="00EF3191" w:rsidRDefault="00F20C3C" w:rsidP="00EF3191">
      <w:pPr>
        <w:pStyle w:val="Akapitzlist"/>
        <w:numPr>
          <w:ilvl w:val="1"/>
          <w:numId w:val="1"/>
        </w:numPr>
        <w:tabs>
          <w:tab w:val="clear" w:pos="644"/>
        </w:tabs>
        <w:spacing w:after="0" w:line="240" w:lineRule="auto"/>
        <w:ind w:left="426" w:hanging="357"/>
        <w:jc w:val="both"/>
        <w:rPr>
          <w:rFonts w:ascii="Times New Roman" w:hAnsi="Times New Roman"/>
          <w:b/>
          <w:bCs/>
        </w:rPr>
      </w:pPr>
      <w:r w:rsidRPr="00EF3191">
        <w:rPr>
          <w:rFonts w:ascii="Times New Roman" w:hAnsi="Times New Roman"/>
          <w:bCs/>
        </w:rPr>
        <w:t xml:space="preserve">Zamówienie musi zostać wykonane </w:t>
      </w:r>
      <w:bookmarkStart w:id="1" w:name="_Hlk66276493"/>
      <w:r w:rsidRPr="00EF3191">
        <w:rPr>
          <w:rFonts w:ascii="Times New Roman" w:hAnsi="Times New Roman"/>
          <w:bCs/>
        </w:rPr>
        <w:t xml:space="preserve">w </w:t>
      </w:r>
      <w:r w:rsidRPr="00FC08E5">
        <w:rPr>
          <w:rFonts w:ascii="Times New Roman" w:hAnsi="Times New Roman"/>
          <w:bCs/>
        </w:rPr>
        <w:t xml:space="preserve">terminie </w:t>
      </w:r>
      <w:r w:rsidRPr="00FC08E5">
        <w:rPr>
          <w:rFonts w:ascii="Times New Roman" w:hAnsi="Times New Roman"/>
          <w:bCs/>
          <w:u w:val="single"/>
        </w:rPr>
        <w:t xml:space="preserve">do </w:t>
      </w:r>
      <w:r w:rsidR="00A826F3" w:rsidRPr="00FC08E5">
        <w:rPr>
          <w:rFonts w:ascii="Times New Roman" w:hAnsi="Times New Roman"/>
          <w:bCs/>
          <w:u w:val="single"/>
        </w:rPr>
        <w:t>6</w:t>
      </w:r>
      <w:r w:rsidR="0015135C" w:rsidRPr="00FC08E5">
        <w:rPr>
          <w:rFonts w:ascii="Times New Roman" w:hAnsi="Times New Roman"/>
          <w:bCs/>
          <w:u w:val="single"/>
        </w:rPr>
        <w:t xml:space="preserve"> </w:t>
      </w:r>
      <w:r w:rsidR="00A826F3" w:rsidRPr="00FC08E5">
        <w:rPr>
          <w:rFonts w:ascii="Times New Roman" w:hAnsi="Times New Roman"/>
          <w:bCs/>
          <w:u w:val="single"/>
        </w:rPr>
        <w:t>tygodni</w:t>
      </w:r>
      <w:r w:rsidR="00EF3191" w:rsidRPr="00FC08E5">
        <w:rPr>
          <w:rFonts w:ascii="Times New Roman" w:hAnsi="Times New Roman"/>
          <w:bCs/>
          <w:u w:val="single"/>
        </w:rPr>
        <w:t xml:space="preserve"> od udzielania</w:t>
      </w:r>
      <w:r w:rsidR="00EF3191">
        <w:rPr>
          <w:rFonts w:ascii="Times New Roman" w:hAnsi="Times New Roman"/>
          <w:bCs/>
          <w:u w:val="single"/>
        </w:rPr>
        <w:t xml:space="preserve"> zamówienia, tj. </w:t>
      </w:r>
      <w:r w:rsidRPr="00EF3191">
        <w:rPr>
          <w:rFonts w:ascii="Times New Roman" w:hAnsi="Times New Roman"/>
          <w:bCs/>
          <w:u w:val="single"/>
        </w:rPr>
        <w:t>zawarcia umowy, jednak nie wcześniej niż 14 dni od dnia zawarcia umowy.</w:t>
      </w:r>
      <w:bookmarkEnd w:id="1"/>
    </w:p>
    <w:p w14:paraId="45259E55" w14:textId="77777777" w:rsidR="0027765D" w:rsidRPr="00F708E6" w:rsidRDefault="0027765D" w:rsidP="00F20C3C">
      <w:pPr>
        <w:jc w:val="left"/>
        <w:rPr>
          <w:sz w:val="22"/>
          <w:szCs w:val="22"/>
        </w:rPr>
      </w:pPr>
    </w:p>
    <w:p w14:paraId="4F37F872" w14:textId="77777777" w:rsidR="001902D0" w:rsidRPr="002A77D5" w:rsidRDefault="001902D0" w:rsidP="002A77D5">
      <w:pPr>
        <w:pStyle w:val="Akapitzlist"/>
        <w:numPr>
          <w:ilvl w:val="0"/>
          <w:numId w:val="1"/>
        </w:numPr>
        <w:tabs>
          <w:tab w:val="clear" w:pos="720"/>
        </w:tabs>
        <w:spacing w:after="0" w:line="240" w:lineRule="auto"/>
        <w:ind w:left="425" w:hanging="425"/>
        <w:jc w:val="both"/>
        <w:rPr>
          <w:rFonts w:ascii="Times New Roman" w:hAnsi="Times New Roman"/>
          <w:b/>
          <w:bCs/>
        </w:rPr>
      </w:pPr>
      <w:r w:rsidRPr="002A77D5">
        <w:rPr>
          <w:rFonts w:ascii="Times New Roman" w:hAnsi="Times New Roman"/>
          <w:b/>
          <w:bCs/>
        </w:rPr>
        <w:t>Informacja o sposobie porozumiewania</w:t>
      </w:r>
      <w:r w:rsidRPr="002A77D5">
        <w:rPr>
          <w:rFonts w:ascii="Times New Roman" w:hAnsi="Times New Roman"/>
          <w:b/>
        </w:rPr>
        <w:t xml:space="preserve"> się </w:t>
      </w:r>
      <w:r w:rsidRPr="002A77D5">
        <w:rPr>
          <w:rFonts w:ascii="Times New Roman" w:hAnsi="Times New Roman"/>
          <w:b/>
          <w:bCs/>
        </w:rPr>
        <w:t>Zamawiającego z Wykonawcami oraz przekazywania</w:t>
      </w:r>
      <w:r w:rsidRPr="002A77D5">
        <w:rPr>
          <w:rFonts w:ascii="Times New Roman" w:hAnsi="Times New Roman"/>
          <w:b/>
        </w:rPr>
        <w:t xml:space="preserve"> oświadczeń </w:t>
      </w:r>
      <w:r w:rsidRPr="002A77D5">
        <w:rPr>
          <w:rFonts w:ascii="Times New Roman" w:hAnsi="Times New Roman"/>
          <w:b/>
          <w:bCs/>
        </w:rPr>
        <w:t>i</w:t>
      </w:r>
      <w:r w:rsidRPr="002A77D5">
        <w:rPr>
          <w:rFonts w:ascii="Times New Roman" w:hAnsi="Times New Roman"/>
          <w:b/>
        </w:rPr>
        <w:t xml:space="preserve"> dokumentów, </w:t>
      </w:r>
      <w:r w:rsidRPr="002A77D5">
        <w:rPr>
          <w:rFonts w:ascii="Times New Roman" w:hAnsi="Times New Roman"/>
          <w:b/>
          <w:bCs/>
        </w:rPr>
        <w:t>a także wskazanie osób uprawnionych do porozumiewania się z Wykonawcami.</w:t>
      </w:r>
    </w:p>
    <w:p w14:paraId="314317E3" w14:textId="77777777" w:rsidR="0027765D" w:rsidRPr="00F708E6" w:rsidRDefault="0027765D" w:rsidP="002A77D5">
      <w:pPr>
        <w:widowControl/>
        <w:numPr>
          <w:ilvl w:val="1"/>
          <w:numId w:val="1"/>
        </w:numPr>
        <w:suppressAutoHyphens w:val="0"/>
        <w:ind w:left="425" w:hanging="425"/>
        <w:jc w:val="both"/>
        <w:rPr>
          <w:sz w:val="22"/>
          <w:szCs w:val="22"/>
        </w:rPr>
      </w:pPr>
      <w:r w:rsidRPr="00F708E6">
        <w:rPr>
          <w:sz w:val="22"/>
          <w:szCs w:val="22"/>
        </w:rPr>
        <w:t>Dopuszcza się możliwość porozumiewania się w formie pisemnej lub drogą elektroniczną.</w:t>
      </w:r>
    </w:p>
    <w:p w14:paraId="75F83D92" w14:textId="77777777" w:rsidR="0027765D" w:rsidRPr="00F708E6" w:rsidRDefault="0027765D" w:rsidP="002A77D5">
      <w:pPr>
        <w:widowControl/>
        <w:numPr>
          <w:ilvl w:val="1"/>
          <w:numId w:val="1"/>
        </w:numPr>
        <w:suppressAutoHyphens w:val="0"/>
        <w:ind w:left="425" w:hanging="425"/>
        <w:jc w:val="both"/>
        <w:rPr>
          <w:i/>
          <w:sz w:val="22"/>
          <w:szCs w:val="22"/>
        </w:rPr>
      </w:pPr>
      <w:r w:rsidRPr="00F708E6">
        <w:rPr>
          <w:sz w:val="22"/>
          <w:szCs w:val="22"/>
        </w:rPr>
        <w:t xml:space="preserve">Zaleca się porozumiewanie drogą elektroniczną na adres poczty email: </w:t>
      </w:r>
      <w:hyperlink r:id="rId17" w:history="1">
        <w:r w:rsidR="0015135C" w:rsidRPr="004D0A39">
          <w:rPr>
            <w:rStyle w:val="Hipercze"/>
            <w:sz w:val="22"/>
            <w:szCs w:val="22"/>
          </w:rPr>
          <w:t>kk.gorczyca@uj.edu.pl</w:t>
        </w:r>
      </w:hyperlink>
      <w:r w:rsidR="00FC2D3D" w:rsidRPr="00F708E6">
        <w:rPr>
          <w:sz w:val="22"/>
          <w:szCs w:val="22"/>
        </w:rPr>
        <w:t>.</w:t>
      </w:r>
      <w:r w:rsidR="0015135C">
        <w:rPr>
          <w:sz w:val="22"/>
          <w:szCs w:val="22"/>
        </w:rPr>
        <w:t xml:space="preserve"> </w:t>
      </w:r>
      <w:r w:rsidR="00FC2D3D" w:rsidRPr="00F708E6">
        <w:rPr>
          <w:sz w:val="22"/>
          <w:szCs w:val="22"/>
        </w:rPr>
        <w:t xml:space="preserve"> </w:t>
      </w:r>
      <w:r w:rsidRPr="00F708E6">
        <w:rPr>
          <w:sz w:val="22"/>
          <w:szCs w:val="22"/>
        </w:rPr>
        <w:t xml:space="preserve">  </w:t>
      </w:r>
    </w:p>
    <w:p w14:paraId="4F5F0FA3" w14:textId="77777777" w:rsidR="0027765D" w:rsidRPr="00F708E6" w:rsidRDefault="0027765D" w:rsidP="002A77D5">
      <w:pPr>
        <w:widowControl/>
        <w:numPr>
          <w:ilvl w:val="1"/>
          <w:numId w:val="1"/>
        </w:numPr>
        <w:suppressAutoHyphens w:val="0"/>
        <w:ind w:left="425" w:hanging="425"/>
        <w:jc w:val="both"/>
        <w:rPr>
          <w:sz w:val="22"/>
          <w:szCs w:val="22"/>
        </w:rPr>
      </w:pPr>
      <w:r w:rsidRPr="00F708E6">
        <w:rPr>
          <w:sz w:val="22"/>
          <w:szCs w:val="22"/>
        </w:rPr>
        <w:t>Jeżeli Zamawiający lub Wykonawca przekazują jakiekolwiek dokumenty lub informacje drogą elektroniczną, każda ze stron na żądanie drugiej niezwłocznie potwierdza fakt ich otrzymania.</w:t>
      </w:r>
    </w:p>
    <w:p w14:paraId="0CE7B4F6" w14:textId="77777777" w:rsidR="0027765D" w:rsidRPr="00F708E6" w:rsidRDefault="0027765D" w:rsidP="002A77D5">
      <w:pPr>
        <w:widowControl/>
        <w:numPr>
          <w:ilvl w:val="1"/>
          <w:numId w:val="1"/>
        </w:numPr>
        <w:suppressAutoHyphens w:val="0"/>
        <w:ind w:left="425" w:hanging="425"/>
        <w:jc w:val="both"/>
        <w:rPr>
          <w:sz w:val="22"/>
          <w:szCs w:val="22"/>
        </w:rPr>
      </w:pPr>
      <w:r w:rsidRPr="00F708E6">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77777777" w:rsidR="0027765D" w:rsidRPr="00F708E6" w:rsidRDefault="0027765D" w:rsidP="002A77D5">
      <w:pPr>
        <w:widowControl/>
        <w:numPr>
          <w:ilvl w:val="1"/>
          <w:numId w:val="1"/>
        </w:numPr>
        <w:suppressAutoHyphens w:val="0"/>
        <w:ind w:left="425" w:hanging="425"/>
        <w:jc w:val="both"/>
        <w:rPr>
          <w:i/>
          <w:sz w:val="22"/>
          <w:szCs w:val="22"/>
        </w:rPr>
      </w:pPr>
      <w:r w:rsidRPr="00F708E6">
        <w:rPr>
          <w:sz w:val="22"/>
          <w:szCs w:val="22"/>
        </w:rPr>
        <w:lastRenderedPageBreak/>
        <w:t xml:space="preserve">Do porozumiewania się z Wykonawcami upoważniona jest w zakresie formalnym </w:t>
      </w:r>
      <w:r w:rsidRPr="00F708E6">
        <w:rPr>
          <w:sz w:val="22"/>
          <w:szCs w:val="22"/>
        </w:rPr>
        <w:br/>
        <w:t xml:space="preserve">i merytorycznym – </w:t>
      </w:r>
      <w:r w:rsidR="00532D43" w:rsidRPr="00F708E6">
        <w:rPr>
          <w:sz w:val="22"/>
          <w:szCs w:val="22"/>
        </w:rPr>
        <w:t xml:space="preserve"> </w:t>
      </w:r>
      <w:r w:rsidR="00FC2D3D" w:rsidRPr="00F708E6">
        <w:rPr>
          <w:i/>
          <w:sz w:val="22"/>
          <w:szCs w:val="22"/>
        </w:rPr>
        <w:t>Karolina Gorczyca</w:t>
      </w:r>
      <w:r w:rsidR="00FC2D3D" w:rsidRPr="00F708E6">
        <w:rPr>
          <w:sz w:val="22"/>
          <w:szCs w:val="22"/>
        </w:rPr>
        <w:t xml:space="preserve">, e-mail: </w:t>
      </w:r>
      <w:r w:rsidRPr="00F708E6">
        <w:rPr>
          <w:sz w:val="22"/>
          <w:szCs w:val="22"/>
        </w:rPr>
        <w:t xml:space="preserve"> </w:t>
      </w:r>
      <w:hyperlink r:id="rId18" w:history="1">
        <w:r w:rsidR="00FC2D3D" w:rsidRPr="00F708E6">
          <w:rPr>
            <w:rStyle w:val="Hipercze"/>
            <w:sz w:val="22"/>
            <w:szCs w:val="22"/>
          </w:rPr>
          <w:t>kk.gorczyca@uj.edu.pl</w:t>
        </w:r>
      </w:hyperlink>
      <w:r w:rsidR="00FC2D3D" w:rsidRPr="00F708E6">
        <w:rPr>
          <w:sz w:val="22"/>
          <w:szCs w:val="22"/>
        </w:rPr>
        <w:t xml:space="preserve"> </w:t>
      </w:r>
    </w:p>
    <w:p w14:paraId="57DFD74D" w14:textId="77777777" w:rsidR="0027765D" w:rsidRPr="00F708E6" w:rsidRDefault="0027765D" w:rsidP="0027765D">
      <w:pPr>
        <w:widowControl/>
        <w:suppressAutoHyphens w:val="0"/>
        <w:ind w:left="851"/>
        <w:jc w:val="both"/>
        <w:rPr>
          <w:sz w:val="22"/>
          <w:szCs w:val="22"/>
        </w:rPr>
      </w:pPr>
    </w:p>
    <w:p w14:paraId="41538016" w14:textId="77777777" w:rsidR="0027765D" w:rsidRPr="00F708E6" w:rsidRDefault="004E7D2B" w:rsidP="002A77D5">
      <w:pPr>
        <w:widowControl/>
        <w:numPr>
          <w:ilvl w:val="0"/>
          <w:numId w:val="1"/>
        </w:numPr>
        <w:tabs>
          <w:tab w:val="clear" w:pos="720"/>
        </w:tabs>
        <w:suppressAutoHyphens w:val="0"/>
        <w:ind w:left="426" w:hanging="426"/>
        <w:jc w:val="both"/>
        <w:rPr>
          <w:b/>
          <w:sz w:val="22"/>
          <w:szCs w:val="22"/>
        </w:rPr>
      </w:pPr>
      <w:r w:rsidRPr="00F708E6">
        <w:rPr>
          <w:b/>
          <w:sz w:val="22"/>
          <w:szCs w:val="22"/>
        </w:rPr>
        <w:t xml:space="preserve">Opis sposobu przygotowywania </w:t>
      </w:r>
      <w:r w:rsidR="000C1807" w:rsidRPr="00F708E6">
        <w:rPr>
          <w:b/>
          <w:bCs/>
          <w:sz w:val="22"/>
          <w:szCs w:val="22"/>
        </w:rPr>
        <w:t>ofert</w:t>
      </w:r>
      <w:r w:rsidRPr="00F708E6">
        <w:rPr>
          <w:b/>
          <w:sz w:val="22"/>
          <w:szCs w:val="22"/>
        </w:rPr>
        <w:t>.</w:t>
      </w:r>
    </w:p>
    <w:p w14:paraId="3B65A109"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Każdy Wykonawca może złożyć tylko jedną ofertę, obejmującą całość przedmiotu zamówienia</w:t>
      </w:r>
      <w:r w:rsidRPr="00F708E6">
        <w:rPr>
          <w:b/>
          <w:bCs/>
          <w:sz w:val="22"/>
          <w:szCs w:val="22"/>
        </w:rPr>
        <w:t xml:space="preserve"> </w:t>
      </w:r>
      <w:r w:rsidRPr="00F708E6">
        <w:rPr>
          <w:sz w:val="22"/>
          <w:szCs w:val="22"/>
        </w:rPr>
        <w:t>oraz skalkulować cenę dla całości przedmiotu zamówienia. Wykonawca musi dołączyć do oferty kalkulację cenową.</w:t>
      </w:r>
    </w:p>
    <w:p w14:paraId="44DFB654"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Wykonawca musi do oferty dołączyć opis techniczny i/lub funkcjonalny bądź katalog/i (prospekt/y) producenta/ów, pozwalające na ocenę zgodności oferowanego przedmiotu zamówienia oraz ich parametrów z wymaganiami </w:t>
      </w:r>
      <w:r w:rsidR="002A77D5">
        <w:rPr>
          <w:sz w:val="22"/>
          <w:szCs w:val="22"/>
        </w:rPr>
        <w:t>Zaproszenia zawartymi w pkt. 3)</w:t>
      </w:r>
      <w:r w:rsidRPr="00F708E6">
        <w:rPr>
          <w:sz w:val="22"/>
          <w:szCs w:val="22"/>
        </w:rPr>
        <w:t xml:space="preserve"> Zamawiający dopuszcza dołączenie opisów w języku angielskim.</w:t>
      </w:r>
    </w:p>
    <w:p w14:paraId="5562891C"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4032D3C9"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Oferta musi być podpisana i napisana w języku polskim i złożona w formie pisemnej lub w postaci elektronicznej za pomocą poczty elektronicznej na adres wskazany w Zaproszeniu.</w:t>
      </w:r>
    </w:p>
    <w:p w14:paraId="78F38CF9"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Zaleca się, aby formularz oferty i jego załączniki (oświadczenia) zostały podpisane przez osobę (osoby) uprawnioną do składania oświadczeń woli w imieniu Wykonawcy wraz z podaniem danych imiennych i firmowych (np. pieczęć) </w:t>
      </w:r>
    </w:p>
    <w:p w14:paraId="32742D2F"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Wszelkie poprawki lub zmiany w tekście oferty muszą być podpisane przez osobę (osoby) podpisującą ofertę i opatrzone datami ich dokonania.</w:t>
      </w:r>
    </w:p>
    <w:p w14:paraId="2DF64050"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Wykonawca zobowiązany jest przedłożyć do oferty pełnomocnictwo w przypadku podpisania jej przez pełnomocnika.</w:t>
      </w:r>
    </w:p>
    <w:p w14:paraId="5B0E078A"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Wykonawca może zastrzec najpóźniej do dnia otrzymania zamówienia, iż informacje związane         z tym zamówieniem stanowiące tajemnicę przedsiębiorstwa w rozumieniu art. 11 ust. 4 ustawy        z dnia 16 kwietnia 1993 r. o zwalczaniu nieuczciwej konkurencji (t. j. Dz. U. 2019, poz. 1010             z </w:t>
      </w:r>
      <w:proofErr w:type="spellStart"/>
      <w:r w:rsidRPr="00F708E6">
        <w:rPr>
          <w:sz w:val="22"/>
          <w:szCs w:val="22"/>
        </w:rPr>
        <w:t>późn</w:t>
      </w:r>
      <w:proofErr w:type="spellEnd"/>
      <w:r w:rsidRPr="00F708E6">
        <w:rPr>
          <w:sz w:val="22"/>
          <w:szCs w:val="22"/>
        </w:rPr>
        <w:t xml:space="preserve">. zm.) nie mogą być udostępnione. </w:t>
      </w:r>
    </w:p>
    <w:p w14:paraId="4444281A"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Wszelkie koszty związane z przygotowaniem i złożeniem oferty ponosi Wykonawca.</w:t>
      </w:r>
    </w:p>
    <w:p w14:paraId="05C347AA"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Składając ofertę Wykonawca oświadcza, iż wykona przedmiot zamówienia zgodnie </w:t>
      </w:r>
      <w:r w:rsidRPr="00F708E6">
        <w:rPr>
          <w:sz w:val="22"/>
          <w:szCs w:val="22"/>
        </w:rPr>
        <w:br/>
        <w:t xml:space="preserve">z wszystkimi wymaganiami Zamawiającego opisanymi w niniejszym Zaproszeniu i jego </w:t>
      </w:r>
      <w:r w:rsidRPr="00F708E6">
        <w:rPr>
          <w:sz w:val="22"/>
          <w:szCs w:val="22"/>
        </w:rPr>
        <w:br/>
        <w:t>załącznikach.</w:t>
      </w:r>
    </w:p>
    <w:p w14:paraId="2FA0EC8C" w14:textId="77777777" w:rsidR="0027765D" w:rsidRPr="00F708E6" w:rsidRDefault="0027765D" w:rsidP="0027765D">
      <w:pPr>
        <w:widowControl/>
        <w:suppressAutoHyphens w:val="0"/>
        <w:ind w:left="720"/>
        <w:jc w:val="both"/>
        <w:rPr>
          <w:sz w:val="22"/>
          <w:szCs w:val="22"/>
        </w:rPr>
      </w:pPr>
    </w:p>
    <w:p w14:paraId="4B9F7BA5" w14:textId="77777777" w:rsidR="0027765D" w:rsidRPr="00F708E6" w:rsidRDefault="004E7D2B" w:rsidP="002A77D5">
      <w:pPr>
        <w:widowControl/>
        <w:numPr>
          <w:ilvl w:val="0"/>
          <w:numId w:val="1"/>
        </w:numPr>
        <w:suppressAutoHyphens w:val="0"/>
        <w:ind w:left="426" w:hanging="426"/>
        <w:jc w:val="both"/>
        <w:rPr>
          <w:b/>
          <w:sz w:val="22"/>
          <w:szCs w:val="22"/>
        </w:rPr>
      </w:pPr>
      <w:r w:rsidRPr="00F708E6">
        <w:rPr>
          <w:b/>
          <w:sz w:val="22"/>
          <w:szCs w:val="22"/>
        </w:rPr>
        <w:t xml:space="preserve">Miejsce oraz </w:t>
      </w:r>
      <w:r w:rsidR="00C676BD" w:rsidRPr="00F708E6">
        <w:rPr>
          <w:b/>
          <w:bCs/>
          <w:sz w:val="22"/>
          <w:szCs w:val="22"/>
        </w:rPr>
        <w:t>sposób, jak i</w:t>
      </w:r>
      <w:r w:rsidR="00BE302C" w:rsidRPr="00F708E6">
        <w:rPr>
          <w:b/>
          <w:bCs/>
          <w:sz w:val="22"/>
          <w:szCs w:val="22"/>
        </w:rPr>
        <w:t xml:space="preserve"> </w:t>
      </w:r>
      <w:r w:rsidRPr="00F708E6">
        <w:rPr>
          <w:b/>
          <w:sz w:val="22"/>
          <w:szCs w:val="22"/>
        </w:rPr>
        <w:t xml:space="preserve">termin składania i otwarcia </w:t>
      </w:r>
      <w:r w:rsidR="00BE302C" w:rsidRPr="00F708E6">
        <w:rPr>
          <w:b/>
          <w:bCs/>
          <w:sz w:val="22"/>
          <w:szCs w:val="22"/>
        </w:rPr>
        <w:t>ofert</w:t>
      </w:r>
      <w:r w:rsidRPr="00F708E6">
        <w:rPr>
          <w:b/>
          <w:sz w:val="22"/>
          <w:szCs w:val="22"/>
        </w:rPr>
        <w:t>.</w:t>
      </w:r>
    </w:p>
    <w:p w14:paraId="4057390A" w14:textId="06FA81C6" w:rsidR="0027765D" w:rsidRPr="00F708E6" w:rsidRDefault="0027765D" w:rsidP="00AB7324">
      <w:pPr>
        <w:pStyle w:val="Nagwek"/>
        <w:numPr>
          <w:ilvl w:val="0"/>
          <w:numId w:val="29"/>
        </w:numPr>
        <w:tabs>
          <w:tab w:val="clear" w:pos="1080"/>
          <w:tab w:val="num" w:pos="426"/>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Oferty należy składać w Dziale Zamówień Publicznych Uniwersytetu Jagiellońskiego, mieszczącym się przy ul. Straszewskiego 25/2, 31-113 Kraków, </w:t>
      </w:r>
      <w:r w:rsidRPr="00F708E6">
        <w:rPr>
          <w:rFonts w:ascii="Times New Roman" w:hAnsi="Times New Roman"/>
          <w:b/>
          <w:sz w:val="22"/>
          <w:szCs w:val="22"/>
        </w:rPr>
        <w:t xml:space="preserve">w terminie do dnia </w:t>
      </w:r>
      <w:r w:rsidR="00F64837">
        <w:rPr>
          <w:rFonts w:ascii="Times New Roman" w:hAnsi="Times New Roman"/>
          <w:b/>
          <w:sz w:val="22"/>
          <w:szCs w:val="22"/>
        </w:rPr>
        <w:t>8</w:t>
      </w:r>
      <w:r w:rsidR="00DD4248">
        <w:rPr>
          <w:rFonts w:ascii="Times New Roman" w:hAnsi="Times New Roman"/>
          <w:b/>
          <w:sz w:val="22"/>
          <w:szCs w:val="22"/>
        </w:rPr>
        <w:t xml:space="preserve"> czerwca</w:t>
      </w:r>
      <w:r w:rsidRPr="00F708E6">
        <w:rPr>
          <w:rFonts w:ascii="Times New Roman" w:hAnsi="Times New Roman"/>
          <w:b/>
          <w:sz w:val="22"/>
          <w:szCs w:val="22"/>
        </w:rPr>
        <w:t xml:space="preserve"> 2021r. do godziny 1</w:t>
      </w:r>
      <w:r w:rsidR="00DD4248">
        <w:rPr>
          <w:rFonts w:ascii="Times New Roman" w:hAnsi="Times New Roman"/>
          <w:b/>
          <w:sz w:val="22"/>
          <w:szCs w:val="22"/>
        </w:rPr>
        <w:t>1</w:t>
      </w:r>
      <w:r w:rsidRPr="00F708E6">
        <w:rPr>
          <w:rFonts w:ascii="Times New Roman" w:hAnsi="Times New Roman"/>
          <w:b/>
          <w:sz w:val="22"/>
          <w:szCs w:val="22"/>
        </w:rPr>
        <w:t>:00,</w:t>
      </w:r>
      <w:r w:rsidRPr="00F708E6">
        <w:rPr>
          <w:rFonts w:ascii="Times New Roman" w:hAnsi="Times New Roman"/>
          <w:sz w:val="22"/>
          <w:szCs w:val="22"/>
        </w:rPr>
        <w:t xml:space="preserve"> w formie pisemnej lub w postaci elektronicznej za pomocą poczty elektronicznej na adres </w:t>
      </w:r>
      <w:r w:rsidR="00FC2D3D" w:rsidRPr="00F708E6">
        <w:rPr>
          <w:rStyle w:val="Hipercze"/>
          <w:rFonts w:ascii="Times New Roman" w:hAnsi="Times New Roman"/>
          <w:sz w:val="22"/>
          <w:szCs w:val="22"/>
        </w:rPr>
        <w:t>kk.gorczyca@uj.edu.pl</w:t>
      </w:r>
      <w:r w:rsidRPr="00F708E6">
        <w:rPr>
          <w:rFonts w:ascii="Times New Roman" w:hAnsi="Times New Roman"/>
          <w:sz w:val="22"/>
          <w:szCs w:val="22"/>
        </w:rPr>
        <w:t xml:space="preserve"> z oznaczeniem pozwalającym </w:t>
      </w:r>
      <w:r w:rsidR="004C5AC9">
        <w:rPr>
          <w:rFonts w:ascii="Times New Roman" w:hAnsi="Times New Roman"/>
          <w:sz w:val="22"/>
          <w:szCs w:val="22"/>
        </w:rPr>
        <w:t xml:space="preserve">na identyfikację Wykonawcy oraz ze </w:t>
      </w:r>
      <w:r w:rsidRPr="00F708E6">
        <w:rPr>
          <w:rFonts w:ascii="Times New Roman" w:hAnsi="Times New Roman"/>
          <w:sz w:val="22"/>
          <w:szCs w:val="22"/>
        </w:rPr>
        <w:t xml:space="preserve">wskazaniem przedmiotu i numeru postępowania poprzez oznaczenie </w:t>
      </w:r>
      <w:r w:rsidR="004C5AC9">
        <w:rPr>
          <w:rFonts w:ascii="Times New Roman" w:hAnsi="Times New Roman"/>
          <w:iCs/>
          <w:sz w:val="22"/>
          <w:szCs w:val="22"/>
          <w:u w:val="single"/>
        </w:rPr>
        <w:t xml:space="preserve">„Oferta </w:t>
      </w:r>
      <w:r w:rsidRPr="00F708E6">
        <w:rPr>
          <w:rFonts w:ascii="Times New Roman" w:hAnsi="Times New Roman"/>
          <w:iCs/>
          <w:sz w:val="22"/>
          <w:szCs w:val="22"/>
          <w:u w:val="single"/>
        </w:rPr>
        <w:t xml:space="preserve">w zakresie </w:t>
      </w:r>
      <w:r w:rsidR="00F10DB3" w:rsidRPr="00F10DB3">
        <w:rPr>
          <w:rFonts w:ascii="Times New Roman" w:hAnsi="Times New Roman"/>
          <w:iCs/>
          <w:sz w:val="22"/>
          <w:szCs w:val="22"/>
          <w:u w:val="single"/>
        </w:rPr>
        <w:t xml:space="preserve">dostawy spektrofotometru </w:t>
      </w:r>
      <w:r w:rsidR="00F4522C">
        <w:rPr>
          <w:rFonts w:ascii="Times New Roman" w:hAnsi="Times New Roman"/>
          <w:iCs/>
          <w:sz w:val="22"/>
          <w:szCs w:val="22"/>
          <w:u w:val="single"/>
        </w:rPr>
        <w:t>UV</w:t>
      </w:r>
      <w:r w:rsidR="00F64837">
        <w:rPr>
          <w:rFonts w:ascii="Times New Roman" w:hAnsi="Times New Roman"/>
          <w:iCs/>
          <w:sz w:val="22"/>
          <w:szCs w:val="22"/>
          <w:u w:val="single"/>
        </w:rPr>
        <w:t>-</w:t>
      </w:r>
      <w:r w:rsidR="00F4522C">
        <w:rPr>
          <w:rFonts w:ascii="Times New Roman" w:hAnsi="Times New Roman"/>
          <w:iCs/>
          <w:sz w:val="22"/>
          <w:szCs w:val="22"/>
          <w:u w:val="single"/>
        </w:rPr>
        <w:t>Vis z wyposaż</w:t>
      </w:r>
      <w:r w:rsidR="00F64837">
        <w:rPr>
          <w:rFonts w:ascii="Times New Roman" w:hAnsi="Times New Roman"/>
          <w:iCs/>
          <w:sz w:val="22"/>
          <w:szCs w:val="22"/>
          <w:u w:val="single"/>
        </w:rPr>
        <w:t>e</w:t>
      </w:r>
      <w:r w:rsidR="00F4522C">
        <w:rPr>
          <w:rFonts w:ascii="Times New Roman" w:hAnsi="Times New Roman"/>
          <w:iCs/>
          <w:sz w:val="22"/>
          <w:szCs w:val="22"/>
          <w:u w:val="single"/>
        </w:rPr>
        <w:t>niem</w:t>
      </w:r>
      <w:r w:rsidR="00F10DB3" w:rsidRPr="00F10DB3">
        <w:rPr>
          <w:rFonts w:ascii="Times New Roman" w:hAnsi="Times New Roman"/>
          <w:iCs/>
          <w:sz w:val="22"/>
          <w:szCs w:val="22"/>
          <w:u w:val="single"/>
        </w:rPr>
        <w:t xml:space="preserve"> na potrzeby Wydziału Chemii UJ</w:t>
      </w:r>
      <w:r w:rsidRPr="00F708E6">
        <w:rPr>
          <w:rFonts w:ascii="Times New Roman" w:hAnsi="Times New Roman"/>
          <w:iCs/>
          <w:sz w:val="22"/>
          <w:szCs w:val="22"/>
          <w:u w:val="single"/>
        </w:rPr>
        <w:t>”, nr sprawy</w:t>
      </w:r>
      <w:r w:rsidRPr="00F708E6">
        <w:rPr>
          <w:rFonts w:ascii="Times New Roman" w:hAnsi="Times New Roman"/>
          <w:sz w:val="22"/>
          <w:szCs w:val="22"/>
          <w:u w:val="single"/>
        </w:rPr>
        <w:t xml:space="preserve"> 80.272.</w:t>
      </w:r>
      <w:r w:rsidR="00F4522C">
        <w:rPr>
          <w:rFonts w:ascii="Times New Roman" w:hAnsi="Times New Roman"/>
          <w:sz w:val="22"/>
          <w:szCs w:val="22"/>
          <w:u w:val="single"/>
        </w:rPr>
        <w:t>80</w:t>
      </w:r>
      <w:r w:rsidRPr="00F708E6">
        <w:rPr>
          <w:rFonts w:ascii="Times New Roman" w:hAnsi="Times New Roman"/>
          <w:sz w:val="22"/>
          <w:szCs w:val="22"/>
          <w:u w:val="single"/>
        </w:rPr>
        <w:t>.2021.”</w:t>
      </w:r>
    </w:p>
    <w:p w14:paraId="6D341523" w14:textId="18798E08" w:rsidR="0027765D" w:rsidRPr="00F708E6" w:rsidRDefault="0027765D" w:rsidP="00AB7324">
      <w:pPr>
        <w:pStyle w:val="Nagwek"/>
        <w:numPr>
          <w:ilvl w:val="0"/>
          <w:numId w:val="29"/>
        </w:numPr>
        <w:tabs>
          <w:tab w:val="clear" w:pos="1080"/>
          <w:tab w:val="num" w:pos="426"/>
        </w:tabs>
        <w:spacing w:line="240" w:lineRule="auto"/>
        <w:ind w:left="426" w:hanging="426"/>
        <w:jc w:val="both"/>
        <w:rPr>
          <w:rFonts w:ascii="Times New Roman" w:hAnsi="Times New Roman"/>
          <w:sz w:val="22"/>
          <w:szCs w:val="22"/>
        </w:rPr>
      </w:pPr>
      <w:r w:rsidRPr="00F708E6">
        <w:rPr>
          <w:rFonts w:ascii="Times New Roman" w:hAnsi="Times New Roman"/>
          <w:sz w:val="22"/>
          <w:szCs w:val="22"/>
        </w:rPr>
        <w:t>Ogłoszenie informacji o złożonych ofertach i zaoferowa</w:t>
      </w:r>
      <w:bookmarkStart w:id="2" w:name="_GoBack"/>
      <w:bookmarkEnd w:id="2"/>
      <w:r w:rsidRPr="00F708E6">
        <w:rPr>
          <w:rFonts w:ascii="Times New Roman" w:hAnsi="Times New Roman"/>
          <w:sz w:val="22"/>
          <w:szCs w:val="22"/>
        </w:rPr>
        <w:t xml:space="preserve">nych cenach oraz innych istotnych elementach złożonych ofert jest jawne i nastąpi w </w:t>
      </w:r>
      <w:r w:rsidRPr="003D1B57">
        <w:rPr>
          <w:rFonts w:ascii="Times New Roman" w:hAnsi="Times New Roman"/>
          <w:sz w:val="22"/>
          <w:szCs w:val="22"/>
        </w:rPr>
        <w:t xml:space="preserve">dniu </w:t>
      </w:r>
      <w:r w:rsidR="00F64837" w:rsidRPr="00F64837">
        <w:rPr>
          <w:rFonts w:ascii="Times New Roman" w:hAnsi="Times New Roman"/>
          <w:b/>
          <w:sz w:val="22"/>
          <w:szCs w:val="22"/>
        </w:rPr>
        <w:t>8</w:t>
      </w:r>
      <w:r w:rsidR="00DD4248" w:rsidRPr="00DD4248">
        <w:rPr>
          <w:rFonts w:ascii="Times New Roman" w:hAnsi="Times New Roman"/>
          <w:b/>
          <w:sz w:val="22"/>
          <w:szCs w:val="22"/>
        </w:rPr>
        <w:t xml:space="preserve"> czerwca</w:t>
      </w:r>
      <w:r w:rsidR="00FC2D3D" w:rsidRPr="003D1B57">
        <w:rPr>
          <w:rFonts w:ascii="Times New Roman" w:hAnsi="Times New Roman"/>
          <w:b/>
          <w:bCs/>
          <w:sz w:val="22"/>
          <w:szCs w:val="22"/>
        </w:rPr>
        <w:t xml:space="preserve"> </w:t>
      </w:r>
      <w:r w:rsidRPr="003D1B57">
        <w:rPr>
          <w:rFonts w:ascii="Times New Roman" w:hAnsi="Times New Roman"/>
          <w:b/>
          <w:bCs/>
          <w:sz w:val="22"/>
          <w:szCs w:val="22"/>
        </w:rPr>
        <w:t>2021 r.</w:t>
      </w:r>
      <w:r w:rsidRPr="003D1B57">
        <w:rPr>
          <w:rFonts w:ascii="Times New Roman" w:hAnsi="Times New Roman"/>
          <w:sz w:val="22"/>
          <w:szCs w:val="22"/>
        </w:rPr>
        <w:t xml:space="preserve"> </w:t>
      </w:r>
      <w:r w:rsidRPr="003D1B57">
        <w:rPr>
          <w:rFonts w:ascii="Times New Roman" w:hAnsi="Times New Roman"/>
          <w:b/>
          <w:sz w:val="22"/>
          <w:szCs w:val="22"/>
        </w:rPr>
        <w:t>o godzinie 1</w:t>
      </w:r>
      <w:r w:rsidR="00DD4248">
        <w:rPr>
          <w:rFonts w:ascii="Times New Roman" w:hAnsi="Times New Roman"/>
          <w:b/>
          <w:sz w:val="22"/>
          <w:szCs w:val="22"/>
        </w:rPr>
        <w:t>1</w:t>
      </w:r>
      <w:r w:rsidRPr="003D1B57">
        <w:rPr>
          <w:rFonts w:ascii="Times New Roman" w:hAnsi="Times New Roman"/>
          <w:b/>
          <w:sz w:val="22"/>
          <w:szCs w:val="22"/>
        </w:rPr>
        <w:t>:</w:t>
      </w:r>
      <w:r w:rsidRPr="00F708E6">
        <w:rPr>
          <w:rFonts w:ascii="Times New Roman" w:hAnsi="Times New Roman"/>
          <w:b/>
          <w:sz w:val="22"/>
          <w:szCs w:val="22"/>
        </w:rPr>
        <w:t>30</w:t>
      </w:r>
      <w:r w:rsidRPr="00F708E6">
        <w:rPr>
          <w:rFonts w:ascii="Times New Roman" w:hAnsi="Times New Roman"/>
          <w:sz w:val="22"/>
          <w:szCs w:val="22"/>
        </w:rPr>
        <w:t xml:space="preserve"> </w:t>
      </w:r>
      <w:r w:rsidRPr="00F708E6">
        <w:rPr>
          <w:rFonts w:ascii="Times New Roman" w:hAnsi="Times New Roman"/>
          <w:b/>
          <w:bCs/>
          <w:sz w:val="22"/>
          <w:szCs w:val="22"/>
        </w:rPr>
        <w:t>(CET)</w:t>
      </w:r>
      <w:r w:rsidRPr="00F708E6">
        <w:rPr>
          <w:rFonts w:ascii="Times New Roman" w:hAnsi="Times New Roman"/>
          <w:sz w:val="22"/>
          <w:szCs w:val="22"/>
        </w:rPr>
        <w:t xml:space="preserve"> w Dziale Zamówień Publicznych UJ, przy ul. Straszewskiego 25/2, 31-113 Kraków.</w:t>
      </w:r>
    </w:p>
    <w:p w14:paraId="021BDE1F" w14:textId="77777777" w:rsidR="0027765D" w:rsidRPr="00F708E6" w:rsidRDefault="0027765D" w:rsidP="0027765D">
      <w:pPr>
        <w:tabs>
          <w:tab w:val="left" w:pos="180"/>
        </w:tabs>
        <w:ind w:left="720"/>
        <w:jc w:val="both"/>
        <w:rPr>
          <w:i/>
          <w:iCs/>
          <w:sz w:val="22"/>
          <w:szCs w:val="22"/>
        </w:rPr>
      </w:pPr>
    </w:p>
    <w:p w14:paraId="02250F3A" w14:textId="77777777" w:rsidR="004E7D2B" w:rsidRPr="00F708E6" w:rsidRDefault="004E7D2B" w:rsidP="002A77D5">
      <w:pPr>
        <w:widowControl/>
        <w:numPr>
          <w:ilvl w:val="0"/>
          <w:numId w:val="1"/>
        </w:numPr>
        <w:suppressAutoHyphens w:val="0"/>
        <w:ind w:left="426" w:hanging="426"/>
        <w:jc w:val="both"/>
        <w:rPr>
          <w:b/>
          <w:sz w:val="22"/>
          <w:szCs w:val="22"/>
        </w:rPr>
      </w:pPr>
      <w:r w:rsidRPr="00F708E6">
        <w:rPr>
          <w:b/>
          <w:sz w:val="22"/>
          <w:szCs w:val="22"/>
        </w:rPr>
        <w:t>Opis sposobu obliczenia ceny.</w:t>
      </w:r>
    </w:p>
    <w:p w14:paraId="62C5CDE1" w14:textId="77777777" w:rsidR="001A5AA5" w:rsidRPr="00F708E6" w:rsidRDefault="00E96DDC" w:rsidP="002A77D5">
      <w:pPr>
        <w:widowControl/>
        <w:numPr>
          <w:ilvl w:val="1"/>
          <w:numId w:val="1"/>
        </w:numPr>
        <w:suppressAutoHyphens w:val="0"/>
        <w:ind w:left="426" w:hanging="426"/>
        <w:jc w:val="both"/>
        <w:rPr>
          <w:sz w:val="22"/>
          <w:szCs w:val="22"/>
        </w:rPr>
      </w:pPr>
      <w:bookmarkStart w:id="3" w:name="_Hlk66272097"/>
      <w:r w:rsidRPr="00F708E6">
        <w:rPr>
          <w:sz w:val="22"/>
          <w:szCs w:val="22"/>
        </w:rPr>
        <w:t xml:space="preserve">Cenę ryczałtową oferty należy podać w </w:t>
      </w:r>
      <w:r w:rsidR="005D4624" w:rsidRPr="00F708E6">
        <w:rPr>
          <w:sz w:val="22"/>
          <w:szCs w:val="22"/>
        </w:rPr>
        <w:t>złotych polskich (PLN)</w:t>
      </w:r>
      <w:r w:rsidR="00CE54F1" w:rsidRPr="00F708E6">
        <w:rPr>
          <w:sz w:val="22"/>
          <w:szCs w:val="22"/>
        </w:rPr>
        <w:t xml:space="preserve"> </w:t>
      </w:r>
      <w:r w:rsidR="00907779" w:rsidRPr="00F708E6">
        <w:rPr>
          <w:sz w:val="22"/>
          <w:szCs w:val="22"/>
        </w:rPr>
        <w:t>i</w:t>
      </w:r>
      <w:r w:rsidRPr="00F708E6">
        <w:rPr>
          <w:sz w:val="22"/>
          <w:szCs w:val="22"/>
        </w:rPr>
        <w:t xml:space="preserve"> wyliczyć na podstawie ind</w:t>
      </w:r>
      <w:r w:rsidR="004A7EB2" w:rsidRPr="00F708E6">
        <w:rPr>
          <w:sz w:val="22"/>
          <w:szCs w:val="22"/>
        </w:rPr>
        <w:t>ywidualnej kalkulacji Wykonawcy,</w:t>
      </w:r>
      <w:r w:rsidRPr="00F708E6">
        <w:rPr>
          <w:sz w:val="22"/>
          <w:szCs w:val="22"/>
        </w:rPr>
        <w:t xml:space="preserve"> uwzględniając doświadczenie</w:t>
      </w:r>
      <w:r w:rsidR="0064761F" w:rsidRPr="00F708E6">
        <w:rPr>
          <w:sz w:val="22"/>
          <w:szCs w:val="22"/>
        </w:rPr>
        <w:t xml:space="preserve"> </w:t>
      </w:r>
      <w:r w:rsidRPr="00F708E6">
        <w:rPr>
          <w:sz w:val="22"/>
          <w:szCs w:val="22"/>
        </w:rPr>
        <w:t>i wiedzę zawodową Wykonawcy, jak i wszelkie koszty niezbędne do wykonania przedmiotu zamówienia</w:t>
      </w:r>
      <w:r w:rsidR="001A5AA5" w:rsidRPr="00F708E6">
        <w:rPr>
          <w:sz w:val="22"/>
          <w:szCs w:val="22"/>
        </w:rPr>
        <w:t>;</w:t>
      </w:r>
      <w:r w:rsidR="00687270" w:rsidRPr="00F708E6">
        <w:rPr>
          <w:sz w:val="22"/>
          <w:szCs w:val="22"/>
        </w:rPr>
        <w:t xml:space="preserve"> </w:t>
      </w:r>
      <w:r w:rsidR="001A5AA5" w:rsidRPr="00F708E6">
        <w:rPr>
          <w:sz w:val="22"/>
          <w:szCs w:val="22"/>
        </w:rPr>
        <w:t>koszty gwaran</w:t>
      </w:r>
      <w:r w:rsidR="00EB0C16" w:rsidRPr="00F708E6">
        <w:rPr>
          <w:sz w:val="22"/>
          <w:szCs w:val="22"/>
        </w:rPr>
        <w:t>cyjne,</w:t>
      </w:r>
      <w:r w:rsidR="00A16C0C" w:rsidRPr="00F708E6">
        <w:rPr>
          <w:sz w:val="22"/>
          <w:szCs w:val="22"/>
        </w:rPr>
        <w:t xml:space="preserve"> celne,</w:t>
      </w:r>
      <w:r w:rsidR="00D66CFF" w:rsidRPr="00F708E6">
        <w:rPr>
          <w:sz w:val="22"/>
          <w:szCs w:val="22"/>
        </w:rPr>
        <w:t xml:space="preserve"> </w:t>
      </w:r>
      <w:r w:rsidR="00EB0C16" w:rsidRPr="00F708E6">
        <w:rPr>
          <w:sz w:val="22"/>
          <w:szCs w:val="22"/>
        </w:rPr>
        <w:t xml:space="preserve">podatki, </w:t>
      </w:r>
      <w:r w:rsidR="006B18A0" w:rsidRPr="00F708E6">
        <w:rPr>
          <w:sz w:val="22"/>
          <w:szCs w:val="22"/>
        </w:rPr>
        <w:t>transport</w:t>
      </w:r>
      <w:r w:rsidR="0001234A" w:rsidRPr="00F708E6">
        <w:rPr>
          <w:sz w:val="22"/>
          <w:szCs w:val="22"/>
        </w:rPr>
        <w:t xml:space="preserve">, </w:t>
      </w:r>
      <w:r w:rsidR="0064761F" w:rsidRPr="00F708E6">
        <w:rPr>
          <w:sz w:val="22"/>
          <w:szCs w:val="22"/>
        </w:rPr>
        <w:t>dostarczenie</w:t>
      </w:r>
      <w:r w:rsidR="006B18A0" w:rsidRPr="00F708E6">
        <w:rPr>
          <w:sz w:val="22"/>
          <w:szCs w:val="22"/>
        </w:rPr>
        <w:t xml:space="preserve"> </w:t>
      </w:r>
      <w:r w:rsidR="0001234A" w:rsidRPr="00F708E6">
        <w:rPr>
          <w:sz w:val="22"/>
          <w:szCs w:val="22"/>
        </w:rPr>
        <w:t>do budynku</w:t>
      </w:r>
      <w:r w:rsidR="00687270" w:rsidRPr="00F708E6">
        <w:rPr>
          <w:sz w:val="22"/>
          <w:szCs w:val="22"/>
        </w:rPr>
        <w:t xml:space="preserve"> </w:t>
      </w:r>
      <w:r w:rsidR="0001234A" w:rsidRPr="00F708E6">
        <w:rPr>
          <w:sz w:val="22"/>
          <w:szCs w:val="22"/>
        </w:rPr>
        <w:t>i pomieszczenia wskazanego przez Zamawiającego,</w:t>
      </w:r>
      <w:r w:rsidR="00D85BE0" w:rsidRPr="00F708E6">
        <w:rPr>
          <w:sz w:val="22"/>
          <w:szCs w:val="22"/>
        </w:rPr>
        <w:t xml:space="preserve"> </w:t>
      </w:r>
      <w:r w:rsidR="00072B5A" w:rsidRPr="00F708E6">
        <w:rPr>
          <w:sz w:val="22"/>
          <w:szCs w:val="22"/>
        </w:rPr>
        <w:t xml:space="preserve">montaż, </w:t>
      </w:r>
      <w:r w:rsidR="004D16C7" w:rsidRPr="00F708E6">
        <w:rPr>
          <w:sz w:val="22"/>
          <w:szCs w:val="22"/>
        </w:rPr>
        <w:t>instalacja,</w:t>
      </w:r>
      <w:r w:rsidR="0001234A" w:rsidRPr="00F708E6">
        <w:rPr>
          <w:sz w:val="22"/>
          <w:szCs w:val="22"/>
        </w:rPr>
        <w:t xml:space="preserve"> </w:t>
      </w:r>
      <w:r w:rsidR="00716D00" w:rsidRPr="00F708E6">
        <w:rPr>
          <w:sz w:val="22"/>
          <w:szCs w:val="22"/>
        </w:rPr>
        <w:t>koszt szkolenia użytkowników,</w:t>
      </w:r>
      <w:r w:rsidR="00C26772" w:rsidRPr="00F708E6">
        <w:rPr>
          <w:sz w:val="22"/>
          <w:szCs w:val="22"/>
        </w:rPr>
        <w:t xml:space="preserve"> </w:t>
      </w:r>
      <w:r w:rsidR="001A5AA5" w:rsidRPr="00F708E6">
        <w:rPr>
          <w:sz w:val="22"/>
          <w:szCs w:val="22"/>
        </w:rPr>
        <w:t xml:space="preserve">rabaty, upusty itp., których Wykonawca zamierza udzielić. </w:t>
      </w:r>
      <w:r w:rsidR="00F736F2" w:rsidRPr="00F708E6">
        <w:rPr>
          <w:sz w:val="22"/>
          <w:szCs w:val="22"/>
        </w:rPr>
        <w:t>Miejsce dostawy: Wydział Chemii UJ, ul. Gronostajowa 2, 30-387 Kraków.</w:t>
      </w:r>
    </w:p>
    <w:p w14:paraId="59782F36" w14:textId="77777777" w:rsidR="00DA08AD" w:rsidRPr="00F708E6" w:rsidRDefault="00E96DDC" w:rsidP="002A77D5">
      <w:pPr>
        <w:widowControl/>
        <w:numPr>
          <w:ilvl w:val="1"/>
          <w:numId w:val="1"/>
        </w:numPr>
        <w:tabs>
          <w:tab w:val="num" w:pos="2937"/>
        </w:tabs>
        <w:suppressAutoHyphens w:val="0"/>
        <w:ind w:left="426" w:hanging="426"/>
        <w:jc w:val="both"/>
        <w:rPr>
          <w:sz w:val="22"/>
          <w:szCs w:val="22"/>
        </w:rPr>
      </w:pPr>
      <w:r w:rsidRPr="00F708E6">
        <w:rPr>
          <w:sz w:val="22"/>
          <w:szCs w:val="22"/>
        </w:rPr>
        <w:lastRenderedPageBreak/>
        <w:t>Sumaryczna cena ryczałtowa wyliczona na podstawie indywidualnej kalkulacji Wykonawcy</w:t>
      </w:r>
      <w:r w:rsidR="00004B32" w:rsidRPr="00F708E6">
        <w:rPr>
          <w:sz w:val="22"/>
          <w:szCs w:val="22"/>
        </w:rPr>
        <w:t xml:space="preserve"> </w:t>
      </w:r>
      <w:r w:rsidRPr="00F708E6">
        <w:rPr>
          <w:sz w:val="22"/>
          <w:szCs w:val="22"/>
        </w:rPr>
        <w:t>winna odpowiadać cenie podanej prze</w:t>
      </w:r>
      <w:r w:rsidR="00496A37" w:rsidRPr="00F708E6">
        <w:rPr>
          <w:sz w:val="22"/>
          <w:szCs w:val="22"/>
        </w:rPr>
        <w:t xml:space="preserve">z Wykonawcę w formularzu oferty. </w:t>
      </w:r>
    </w:p>
    <w:p w14:paraId="72B81430" w14:textId="77777777" w:rsidR="007464A9" w:rsidRPr="00F708E6" w:rsidRDefault="007464A9" w:rsidP="002A77D5">
      <w:pPr>
        <w:widowControl/>
        <w:numPr>
          <w:ilvl w:val="1"/>
          <w:numId w:val="1"/>
        </w:numPr>
        <w:tabs>
          <w:tab w:val="num" w:pos="2937"/>
        </w:tabs>
        <w:suppressAutoHyphens w:val="0"/>
        <w:ind w:left="426" w:hanging="426"/>
        <w:jc w:val="both"/>
        <w:rPr>
          <w:sz w:val="22"/>
          <w:szCs w:val="22"/>
        </w:rPr>
      </w:pPr>
      <w:r w:rsidRPr="00F708E6">
        <w:rPr>
          <w:sz w:val="22"/>
          <w:szCs w:val="22"/>
        </w:rPr>
        <w:t>Zamawiający dla potrzeb oceny i porównania ofert w przypadku ofert Wykonawców skutkujących powstaniem obowiązku podatkowego po stronie Zamawiającego</w:t>
      </w:r>
      <w:r w:rsidR="004C5AC9">
        <w:rPr>
          <w:sz w:val="22"/>
          <w:szCs w:val="22"/>
        </w:rPr>
        <w:t>, zgodnie z przepisami ustawy z </w:t>
      </w:r>
      <w:r w:rsidRPr="00F708E6">
        <w:rPr>
          <w:sz w:val="22"/>
          <w:szCs w:val="22"/>
        </w:rPr>
        <w:t>dnia 11 marca 2004 r. o podatku od towarów i usług (t. j. Dz. U. 20</w:t>
      </w:r>
      <w:r w:rsidR="003A5D72" w:rsidRPr="00F708E6">
        <w:rPr>
          <w:sz w:val="22"/>
          <w:szCs w:val="22"/>
        </w:rPr>
        <w:t>20</w:t>
      </w:r>
      <w:r w:rsidR="004C5AC9">
        <w:rPr>
          <w:sz w:val="22"/>
          <w:szCs w:val="22"/>
        </w:rPr>
        <w:t xml:space="preserve"> r.,</w:t>
      </w:r>
      <w:r w:rsidR="00DE2D67" w:rsidRPr="00F708E6">
        <w:rPr>
          <w:sz w:val="22"/>
          <w:szCs w:val="22"/>
        </w:rPr>
        <w:t xml:space="preserve"> </w:t>
      </w:r>
      <w:r w:rsidRPr="00F708E6">
        <w:rPr>
          <w:sz w:val="22"/>
          <w:szCs w:val="22"/>
        </w:rPr>
        <w:t xml:space="preserve">poz. </w:t>
      </w:r>
      <w:r w:rsidR="003A5D72" w:rsidRPr="00F708E6">
        <w:rPr>
          <w:sz w:val="22"/>
          <w:szCs w:val="22"/>
        </w:rPr>
        <w:t>106</w:t>
      </w:r>
      <w:r w:rsidRPr="00F708E6">
        <w:rPr>
          <w:sz w:val="22"/>
          <w:szCs w:val="22"/>
        </w:rPr>
        <w:t xml:space="preserve"> </w:t>
      </w:r>
      <w:r w:rsidR="00171770" w:rsidRPr="00F708E6">
        <w:rPr>
          <w:sz w:val="22"/>
          <w:szCs w:val="22"/>
        </w:rPr>
        <w:t>ze</w:t>
      </w:r>
      <w:r w:rsidRPr="00F708E6">
        <w:rPr>
          <w:sz w:val="22"/>
          <w:szCs w:val="22"/>
        </w:rPr>
        <w:t xml:space="preserve"> zm.), doliczy do przedstawionych cen podatek od towarów i usług VAT. Dotyczy wewnątrz wspólnotowego nabycia towarów </w:t>
      </w:r>
      <w:r w:rsidRPr="00F708E6">
        <w:rPr>
          <w:b/>
          <w:i/>
          <w:sz w:val="22"/>
          <w:szCs w:val="22"/>
        </w:rPr>
        <w:t>(art. 17 ust. 1 pkt 3 ustawy o podatku VAT)</w:t>
      </w:r>
      <w:r w:rsidRPr="00F708E6">
        <w:rPr>
          <w:sz w:val="22"/>
          <w:szCs w:val="22"/>
        </w:rPr>
        <w:t xml:space="preserve">, importu towarów </w:t>
      </w:r>
      <w:r w:rsidRPr="00F708E6">
        <w:rPr>
          <w:b/>
          <w:i/>
          <w:sz w:val="22"/>
          <w:szCs w:val="22"/>
        </w:rPr>
        <w:t xml:space="preserve">(art. 17 ust. 1 pkt 1 ustawy o podatku VAT) </w:t>
      </w:r>
      <w:r w:rsidRPr="00F708E6">
        <w:rPr>
          <w:sz w:val="22"/>
          <w:szCs w:val="22"/>
        </w:rPr>
        <w:t xml:space="preserve">bądź importu usług </w:t>
      </w:r>
      <w:r w:rsidRPr="00F708E6">
        <w:rPr>
          <w:b/>
          <w:i/>
          <w:sz w:val="22"/>
          <w:szCs w:val="22"/>
        </w:rPr>
        <w:t>(art. 17 ust. 1 pkt 4 ustawy o podatku VAT)</w:t>
      </w:r>
      <w:r w:rsidRPr="00F708E6">
        <w:rPr>
          <w:sz w:val="22"/>
          <w:szCs w:val="22"/>
        </w:rPr>
        <w:t xml:space="preserve"> w przypadku Wykonawców spoza terytorium RP</w:t>
      </w:r>
      <w:r w:rsidRPr="00F708E6">
        <w:rPr>
          <w:i/>
          <w:sz w:val="22"/>
          <w:szCs w:val="22"/>
        </w:rPr>
        <w:t xml:space="preserve">. </w:t>
      </w:r>
    </w:p>
    <w:p w14:paraId="1AEB7305" w14:textId="77777777" w:rsidR="00CD4FD6" w:rsidRDefault="00E96DDC" w:rsidP="002A77D5">
      <w:pPr>
        <w:widowControl/>
        <w:numPr>
          <w:ilvl w:val="1"/>
          <w:numId w:val="1"/>
        </w:numPr>
        <w:tabs>
          <w:tab w:val="num" w:pos="2937"/>
        </w:tabs>
        <w:suppressAutoHyphens w:val="0"/>
        <w:ind w:left="426" w:hanging="426"/>
        <w:jc w:val="both"/>
        <w:rPr>
          <w:sz w:val="22"/>
          <w:szCs w:val="22"/>
        </w:rPr>
      </w:pPr>
      <w:r w:rsidRPr="00F708E6">
        <w:rPr>
          <w:sz w:val="22"/>
          <w:szCs w:val="22"/>
        </w:rPr>
        <w:t xml:space="preserve">Nie przewiduje się waloryzacji ceny, </w:t>
      </w:r>
      <w:r w:rsidR="00337315" w:rsidRPr="00F708E6">
        <w:rPr>
          <w:sz w:val="22"/>
          <w:szCs w:val="22"/>
        </w:rPr>
        <w:t>przy czym wyliczona cena będzie</w:t>
      </w:r>
      <w:r w:rsidR="000C05DE" w:rsidRPr="00F708E6">
        <w:rPr>
          <w:sz w:val="22"/>
          <w:szCs w:val="22"/>
        </w:rPr>
        <w:t xml:space="preserve"> </w:t>
      </w:r>
      <w:r w:rsidRPr="00F708E6">
        <w:rPr>
          <w:sz w:val="22"/>
          <w:szCs w:val="22"/>
        </w:rPr>
        <w:t>ceną ryczałtową za całość przedmiotu zamówienia</w:t>
      </w:r>
      <w:r w:rsidR="003664FA" w:rsidRPr="00F708E6">
        <w:rPr>
          <w:sz w:val="22"/>
          <w:szCs w:val="22"/>
        </w:rPr>
        <w:t>.</w:t>
      </w:r>
    </w:p>
    <w:p w14:paraId="55A84AC6" w14:textId="77777777" w:rsidR="000C05DE" w:rsidRPr="004C5AC9" w:rsidRDefault="000C05DE" w:rsidP="004C5AC9">
      <w:pPr>
        <w:widowControl/>
        <w:numPr>
          <w:ilvl w:val="1"/>
          <w:numId w:val="1"/>
        </w:numPr>
        <w:tabs>
          <w:tab w:val="num" w:pos="2937"/>
        </w:tabs>
        <w:suppressAutoHyphens w:val="0"/>
        <w:ind w:left="426" w:hanging="426"/>
        <w:jc w:val="both"/>
        <w:rPr>
          <w:sz w:val="22"/>
          <w:szCs w:val="22"/>
        </w:rPr>
      </w:pPr>
      <w:r w:rsidRPr="004C5AC9">
        <w:rPr>
          <w:sz w:val="22"/>
          <w:szCs w:val="22"/>
        </w:rPr>
        <w:t>Nie przewiduje się</w:t>
      </w:r>
      <w:r w:rsidR="00BE6A56" w:rsidRPr="004C5AC9">
        <w:rPr>
          <w:sz w:val="22"/>
          <w:szCs w:val="22"/>
        </w:rPr>
        <w:t xml:space="preserve"> żadnych przedpłat ani zaliczek</w:t>
      </w:r>
      <w:r w:rsidRPr="004C5AC9">
        <w:rPr>
          <w:sz w:val="22"/>
          <w:szCs w:val="22"/>
        </w:rPr>
        <w:t xml:space="preserve"> na poczet realizacji przedmiotu zamówienia, a płatność nastąpi zgodnie z zapisem </w:t>
      </w:r>
      <w:r w:rsidR="002D1F40" w:rsidRPr="004C5AC9">
        <w:rPr>
          <w:sz w:val="22"/>
          <w:szCs w:val="22"/>
        </w:rPr>
        <w:t>Umowy</w:t>
      </w:r>
      <w:r w:rsidRPr="004C5AC9">
        <w:rPr>
          <w:sz w:val="22"/>
          <w:szCs w:val="22"/>
        </w:rPr>
        <w:t>.</w:t>
      </w:r>
    </w:p>
    <w:bookmarkEnd w:id="3"/>
    <w:p w14:paraId="34498478" w14:textId="77777777" w:rsidR="0027765D" w:rsidRPr="00F708E6" w:rsidRDefault="0027765D" w:rsidP="0027765D">
      <w:pPr>
        <w:widowControl/>
        <w:tabs>
          <w:tab w:val="num" w:pos="2937"/>
        </w:tabs>
        <w:suppressAutoHyphens w:val="0"/>
        <w:ind w:left="720"/>
        <w:jc w:val="both"/>
        <w:rPr>
          <w:sz w:val="22"/>
          <w:szCs w:val="22"/>
        </w:rPr>
      </w:pPr>
    </w:p>
    <w:p w14:paraId="036BB0B6" w14:textId="77777777" w:rsidR="00BE302C" w:rsidRPr="00F708E6" w:rsidRDefault="00BE302C" w:rsidP="004C5AC9">
      <w:pPr>
        <w:widowControl/>
        <w:numPr>
          <w:ilvl w:val="0"/>
          <w:numId w:val="1"/>
        </w:numPr>
        <w:tabs>
          <w:tab w:val="clear" w:pos="720"/>
        </w:tabs>
        <w:suppressAutoHyphens w:val="0"/>
        <w:ind w:left="426" w:hanging="426"/>
        <w:jc w:val="both"/>
        <w:rPr>
          <w:b/>
          <w:bCs/>
          <w:sz w:val="22"/>
          <w:szCs w:val="22"/>
        </w:rPr>
      </w:pPr>
      <w:r w:rsidRPr="00F708E6">
        <w:rPr>
          <w:b/>
          <w:bCs/>
          <w:sz w:val="22"/>
          <w:szCs w:val="22"/>
        </w:rPr>
        <w:t xml:space="preserve">Opis </w:t>
      </w:r>
      <w:r w:rsidR="00D360B7" w:rsidRPr="00F708E6">
        <w:rPr>
          <w:b/>
          <w:bCs/>
          <w:sz w:val="22"/>
          <w:szCs w:val="22"/>
        </w:rPr>
        <w:t xml:space="preserve">czynności i </w:t>
      </w:r>
      <w:r w:rsidRPr="00F708E6">
        <w:rPr>
          <w:b/>
          <w:bCs/>
          <w:sz w:val="22"/>
          <w:szCs w:val="22"/>
        </w:rPr>
        <w:t xml:space="preserve">kryteriów, którymi Zamawiający będzie się kierował przy wyborze </w:t>
      </w:r>
      <w:r w:rsidR="00D360B7" w:rsidRPr="00F708E6">
        <w:rPr>
          <w:b/>
          <w:bCs/>
          <w:sz w:val="22"/>
          <w:szCs w:val="22"/>
        </w:rPr>
        <w:t xml:space="preserve">najkorzystniejszej </w:t>
      </w:r>
      <w:r w:rsidRPr="00F708E6">
        <w:rPr>
          <w:b/>
          <w:bCs/>
          <w:sz w:val="22"/>
          <w:szCs w:val="22"/>
        </w:rPr>
        <w:t>oferty.</w:t>
      </w:r>
    </w:p>
    <w:p w14:paraId="5566E3AC" w14:textId="77777777" w:rsidR="00FD23A7" w:rsidRPr="00F708E6"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F708E6">
        <w:rPr>
          <w:rFonts w:ascii="Times New Roman" w:hAnsi="Times New Roman" w:cs="Times New Roman"/>
        </w:rPr>
        <w:t xml:space="preserve">Zamawiający wybiera najkorzystniejszą ofertę, spośród ważnych ofert złożonych </w:t>
      </w:r>
      <w:r w:rsidR="00F12CA9" w:rsidRPr="00F708E6">
        <w:rPr>
          <w:rFonts w:ascii="Times New Roman" w:hAnsi="Times New Roman" w:cs="Times New Roman"/>
        </w:rPr>
        <w:br/>
      </w:r>
      <w:r w:rsidRPr="00F708E6">
        <w:rPr>
          <w:rFonts w:ascii="Times New Roman" w:hAnsi="Times New Roman" w:cs="Times New Roman"/>
        </w:rPr>
        <w:t>w postępowaniu, na podstawie kryteriów oceny ofert określonych w Zaproszeniu.</w:t>
      </w:r>
    </w:p>
    <w:p w14:paraId="6739281B" w14:textId="77777777" w:rsidR="00687270" w:rsidRPr="00F708E6"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F708E6">
        <w:rPr>
          <w:rFonts w:ascii="Times New Roman" w:hAnsi="Times New Roman" w:cs="Times New Roman"/>
        </w:rPr>
        <w:t>Kryte</w:t>
      </w:r>
      <w:r w:rsidR="00A678B4" w:rsidRPr="00F708E6">
        <w:rPr>
          <w:rFonts w:ascii="Times New Roman" w:hAnsi="Times New Roman" w:cs="Times New Roman"/>
        </w:rPr>
        <w:t>ria oceny ofert i ich znaczenie</w:t>
      </w:r>
      <w:r w:rsidR="00687270" w:rsidRPr="00F708E6">
        <w:rPr>
          <w:rFonts w:ascii="Times New Roman" w:hAnsi="Times New Roman" w:cs="Times New Roman"/>
        </w:rPr>
        <w:t>:</w:t>
      </w:r>
      <w:r w:rsidR="00A678B4" w:rsidRPr="00F708E6">
        <w:rPr>
          <w:rFonts w:ascii="Times New Roman" w:hAnsi="Times New Roman" w:cs="Times New Roman"/>
        </w:rPr>
        <w:t xml:space="preserve"> </w:t>
      </w:r>
    </w:p>
    <w:p w14:paraId="16C47FDC" w14:textId="77777777" w:rsidR="00FD23A7" w:rsidRPr="00F708E6" w:rsidRDefault="00FD23A7" w:rsidP="004C5AC9">
      <w:pPr>
        <w:pStyle w:val="Normalny1"/>
        <w:numPr>
          <w:ilvl w:val="1"/>
          <w:numId w:val="40"/>
        </w:numPr>
        <w:tabs>
          <w:tab w:val="left" w:pos="360"/>
        </w:tabs>
        <w:spacing w:line="240" w:lineRule="auto"/>
        <w:ind w:hanging="578"/>
        <w:jc w:val="both"/>
        <w:rPr>
          <w:rFonts w:ascii="Times New Roman" w:hAnsi="Times New Roman" w:cs="Times New Roman"/>
          <w:b/>
          <w:bCs/>
        </w:rPr>
      </w:pPr>
      <w:r w:rsidRPr="00F708E6">
        <w:rPr>
          <w:rFonts w:ascii="Times New Roman" w:hAnsi="Times New Roman" w:cs="Times New Roman"/>
          <w:b/>
          <w:bCs/>
        </w:rPr>
        <w:t>Cena brutto za całość zamówienia – 100%.</w:t>
      </w:r>
    </w:p>
    <w:p w14:paraId="0B69CB8E" w14:textId="77777777" w:rsidR="00FD23A7" w:rsidRPr="00F708E6" w:rsidRDefault="004C5AC9" w:rsidP="004C5AC9">
      <w:pPr>
        <w:pStyle w:val="Normalny1"/>
        <w:widowControl w:val="0"/>
        <w:tabs>
          <w:tab w:val="left" w:pos="0"/>
          <w:tab w:val="left" w:pos="993"/>
        </w:tabs>
        <w:spacing w:line="240" w:lineRule="auto"/>
        <w:ind w:left="993" w:hanging="578"/>
        <w:jc w:val="both"/>
        <w:rPr>
          <w:rFonts w:ascii="Times New Roman" w:hAnsi="Times New Roman" w:cs="Times New Roman"/>
        </w:rPr>
      </w:pPr>
      <w:r>
        <w:rPr>
          <w:rFonts w:ascii="Times New Roman" w:hAnsi="Times New Roman" w:cs="Times New Roman"/>
        </w:rPr>
        <w:t xml:space="preserve">2.2 </w:t>
      </w:r>
      <w:r>
        <w:rPr>
          <w:rFonts w:ascii="Times New Roman" w:hAnsi="Times New Roman" w:cs="Times New Roman"/>
        </w:rPr>
        <w:tab/>
      </w:r>
      <w:r w:rsidR="00FD23A7" w:rsidRPr="00F708E6">
        <w:rPr>
          <w:rFonts w:ascii="Times New Roman" w:hAnsi="Times New Roman" w:cs="Times New Roman"/>
        </w:rPr>
        <w:t>Punkty przyznawane za kryterium „cena brutto za całość zamówienia” będą liczone wg</w:t>
      </w:r>
      <w:r w:rsidR="00E1517C" w:rsidRPr="00F708E6">
        <w:rPr>
          <w:rFonts w:ascii="Times New Roman" w:hAnsi="Times New Roman" w:cs="Times New Roman"/>
        </w:rPr>
        <w:t xml:space="preserve">    </w:t>
      </w:r>
      <w:r w:rsidR="00FD23A7" w:rsidRPr="00F708E6">
        <w:rPr>
          <w:rFonts w:ascii="Times New Roman" w:hAnsi="Times New Roman" w:cs="Times New Roman"/>
        </w:rPr>
        <w:t>następującego wzoru:</w:t>
      </w:r>
    </w:p>
    <w:p w14:paraId="74B2B5A3" w14:textId="77777777" w:rsidR="00FD23A7" w:rsidRPr="00F708E6" w:rsidRDefault="00FD23A7" w:rsidP="004C5AC9">
      <w:pPr>
        <w:pStyle w:val="Normalny1"/>
        <w:widowControl w:val="0"/>
        <w:tabs>
          <w:tab w:val="left" w:pos="0"/>
          <w:tab w:val="num" w:pos="567"/>
        </w:tabs>
        <w:spacing w:line="240" w:lineRule="auto"/>
        <w:ind w:left="993"/>
        <w:jc w:val="both"/>
        <w:rPr>
          <w:rFonts w:ascii="Times New Roman" w:hAnsi="Times New Roman" w:cs="Times New Roman"/>
          <w:b/>
          <w:bCs/>
        </w:rPr>
      </w:pPr>
      <w:r w:rsidRPr="00F708E6">
        <w:rPr>
          <w:rFonts w:ascii="Times New Roman" w:hAnsi="Times New Roman" w:cs="Times New Roman"/>
          <w:b/>
          <w:bCs/>
        </w:rPr>
        <w:t>C = (</w:t>
      </w:r>
      <w:proofErr w:type="spellStart"/>
      <w:r w:rsidRPr="00F708E6">
        <w:rPr>
          <w:rFonts w:ascii="Times New Roman" w:hAnsi="Times New Roman" w:cs="Times New Roman"/>
          <w:b/>
          <w:bCs/>
        </w:rPr>
        <w:t>C</w:t>
      </w:r>
      <w:r w:rsidRPr="00F708E6">
        <w:rPr>
          <w:rFonts w:ascii="Times New Roman" w:hAnsi="Times New Roman" w:cs="Times New Roman"/>
          <w:b/>
          <w:bCs/>
          <w:vertAlign w:val="subscript"/>
        </w:rPr>
        <w:t>naj</w:t>
      </w:r>
      <w:proofErr w:type="spellEnd"/>
      <w:r w:rsidRPr="00F708E6">
        <w:rPr>
          <w:rFonts w:ascii="Times New Roman" w:hAnsi="Times New Roman" w:cs="Times New Roman"/>
          <w:b/>
          <w:bCs/>
        </w:rPr>
        <w:t xml:space="preserve"> : C</w:t>
      </w:r>
      <w:r w:rsidRPr="00F708E6">
        <w:rPr>
          <w:rFonts w:ascii="Times New Roman" w:hAnsi="Times New Roman" w:cs="Times New Roman"/>
          <w:b/>
          <w:bCs/>
          <w:vertAlign w:val="subscript"/>
        </w:rPr>
        <w:t>o</w:t>
      </w:r>
      <w:r w:rsidRPr="00F708E6">
        <w:rPr>
          <w:rFonts w:ascii="Times New Roman" w:hAnsi="Times New Roman" w:cs="Times New Roman"/>
          <w:b/>
          <w:bCs/>
        </w:rPr>
        <w:t>) x 10</w:t>
      </w:r>
    </w:p>
    <w:p w14:paraId="06EF311E" w14:textId="77777777" w:rsidR="00FD23A7" w:rsidRPr="00F708E6"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F708E6">
        <w:rPr>
          <w:rFonts w:ascii="Times New Roman" w:hAnsi="Times New Roman" w:cs="Times New Roman"/>
        </w:rPr>
        <w:t>gdzie:</w:t>
      </w:r>
    </w:p>
    <w:p w14:paraId="213C0BF7" w14:textId="77777777" w:rsidR="00FD23A7" w:rsidRPr="00F708E6"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F708E6">
        <w:rPr>
          <w:rFonts w:ascii="Times New Roman" w:hAnsi="Times New Roman" w:cs="Times New Roman"/>
        </w:rPr>
        <w:t>C – liczba punktów przyznana danej ofercie,</w:t>
      </w:r>
    </w:p>
    <w:p w14:paraId="17A3C1D3" w14:textId="77777777" w:rsidR="00FD23A7" w:rsidRPr="00F708E6"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proofErr w:type="spellStart"/>
      <w:r w:rsidRPr="00F708E6">
        <w:rPr>
          <w:rFonts w:ascii="Times New Roman" w:hAnsi="Times New Roman" w:cs="Times New Roman"/>
        </w:rPr>
        <w:t>C</w:t>
      </w:r>
      <w:r w:rsidRPr="00F708E6">
        <w:rPr>
          <w:rFonts w:ascii="Times New Roman" w:hAnsi="Times New Roman" w:cs="Times New Roman"/>
          <w:vertAlign w:val="subscript"/>
        </w:rPr>
        <w:t>naj</w:t>
      </w:r>
      <w:proofErr w:type="spellEnd"/>
      <w:r w:rsidRPr="00F708E6">
        <w:rPr>
          <w:rFonts w:ascii="Times New Roman" w:hAnsi="Times New Roman" w:cs="Times New Roman"/>
        </w:rPr>
        <w:t xml:space="preserve"> – najniższa cena spośród ważnych ofert,</w:t>
      </w:r>
    </w:p>
    <w:p w14:paraId="004F6CE2" w14:textId="77777777" w:rsidR="00FD23A7" w:rsidRPr="00F708E6"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F708E6">
        <w:rPr>
          <w:rFonts w:ascii="Times New Roman" w:hAnsi="Times New Roman" w:cs="Times New Roman"/>
        </w:rPr>
        <w:t>C</w:t>
      </w:r>
      <w:r w:rsidRPr="00F708E6">
        <w:rPr>
          <w:rFonts w:ascii="Times New Roman" w:hAnsi="Times New Roman" w:cs="Times New Roman"/>
          <w:vertAlign w:val="subscript"/>
        </w:rPr>
        <w:t>o</w:t>
      </w:r>
      <w:r w:rsidRPr="00F708E6">
        <w:rPr>
          <w:rFonts w:ascii="Times New Roman" w:hAnsi="Times New Roman" w:cs="Times New Roman"/>
        </w:rPr>
        <w:t xml:space="preserve"> – cena podana przez wykonawcę, dla którego wynik jest obliczany,</w:t>
      </w:r>
    </w:p>
    <w:p w14:paraId="0210DA8B" w14:textId="77777777" w:rsidR="00FD23A7" w:rsidRPr="00F708E6" w:rsidRDefault="00FD23A7" w:rsidP="004C5AC9">
      <w:pPr>
        <w:pStyle w:val="Normalny1"/>
        <w:widowControl w:val="0"/>
        <w:tabs>
          <w:tab w:val="left" w:pos="0"/>
          <w:tab w:val="left" w:pos="360"/>
          <w:tab w:val="num" w:pos="567"/>
        </w:tabs>
        <w:spacing w:line="240" w:lineRule="auto"/>
        <w:ind w:left="993"/>
        <w:jc w:val="both"/>
        <w:rPr>
          <w:rFonts w:ascii="Times New Roman" w:hAnsi="Times New Roman" w:cs="Times New Roman"/>
          <w:u w:val="single"/>
        </w:rPr>
      </w:pPr>
      <w:r w:rsidRPr="00F708E6">
        <w:rPr>
          <w:rFonts w:ascii="Times New Roman" w:hAnsi="Times New Roman" w:cs="Times New Roman"/>
          <w:u w:val="single"/>
        </w:rPr>
        <w:t>Maksymalna liczba punktów do uzyskania w tym kryterium przez wykonawcę wynosi 10.</w:t>
      </w:r>
    </w:p>
    <w:p w14:paraId="5B9CC210" w14:textId="77777777" w:rsidR="00FD23A7" w:rsidRPr="00F708E6" w:rsidRDefault="004C5AC9" w:rsidP="004C5AC9">
      <w:pPr>
        <w:pStyle w:val="Normalny1"/>
        <w:widowControl w:val="0"/>
        <w:tabs>
          <w:tab w:val="left" w:pos="0"/>
          <w:tab w:val="num" w:pos="567"/>
          <w:tab w:val="left" w:pos="993"/>
          <w:tab w:val="left" w:pos="1080"/>
        </w:tabs>
        <w:spacing w:line="240" w:lineRule="auto"/>
        <w:ind w:left="993" w:hanging="567"/>
        <w:jc w:val="both"/>
        <w:rPr>
          <w:rFonts w:ascii="Times New Roman" w:hAnsi="Times New Roman" w:cs="Times New Roman"/>
          <w:u w:val="single"/>
        </w:rPr>
      </w:pPr>
      <w:r>
        <w:rPr>
          <w:rFonts w:ascii="Times New Roman" w:hAnsi="Times New Roman" w:cs="Times New Roman"/>
        </w:rPr>
        <w:t>2.3</w:t>
      </w:r>
      <w:r>
        <w:rPr>
          <w:rFonts w:ascii="Times New Roman" w:hAnsi="Times New Roman" w:cs="Times New Roman"/>
        </w:rPr>
        <w:tab/>
      </w:r>
      <w:r w:rsidR="00FD23A7" w:rsidRPr="00F708E6">
        <w:rPr>
          <w:rFonts w:ascii="Times New Roman" w:hAnsi="Times New Roman" w:cs="Times New Roman"/>
        </w:rPr>
        <w:t>Wszystkie obliczenia będą dokonywane z dokładnością do dwóch miejsc po przecinku.</w:t>
      </w:r>
    </w:p>
    <w:p w14:paraId="27CDD78A" w14:textId="77777777" w:rsidR="00FD23A7" w:rsidRPr="00F708E6" w:rsidRDefault="004C5AC9" w:rsidP="004C5AC9">
      <w:pPr>
        <w:pStyle w:val="Normalny1"/>
        <w:widowControl w:val="0"/>
        <w:tabs>
          <w:tab w:val="left" w:pos="0"/>
          <w:tab w:val="left" w:pos="993"/>
        </w:tabs>
        <w:spacing w:line="240" w:lineRule="auto"/>
        <w:ind w:left="993" w:hanging="567"/>
        <w:jc w:val="both"/>
        <w:rPr>
          <w:rFonts w:ascii="Times New Roman" w:hAnsi="Times New Roman" w:cs="Times New Roman"/>
        </w:rPr>
      </w:pPr>
      <w:r>
        <w:rPr>
          <w:rFonts w:ascii="Times New Roman" w:hAnsi="Times New Roman" w:cs="Times New Roman"/>
        </w:rPr>
        <w:t xml:space="preserve">2.4 </w:t>
      </w:r>
      <w:r>
        <w:rPr>
          <w:rFonts w:ascii="Times New Roman" w:hAnsi="Times New Roman" w:cs="Times New Roman"/>
        </w:rPr>
        <w:tab/>
      </w:r>
      <w:r w:rsidR="00FD23A7" w:rsidRPr="00F708E6">
        <w:rPr>
          <w:rFonts w:ascii="Times New Roman" w:hAnsi="Times New Roman" w:cs="Times New Roman"/>
        </w:rPr>
        <w:t xml:space="preserve">Oferta Wykonawcy, która uzyska najwyższą liczbę punktów, uznana zostanie za najkorzystniejszą. </w:t>
      </w:r>
    </w:p>
    <w:p w14:paraId="1ED286BA" w14:textId="77777777" w:rsidR="00FD23A7" w:rsidRPr="00F708E6" w:rsidRDefault="004C5AC9" w:rsidP="004C5AC9">
      <w:pPr>
        <w:pStyle w:val="Normalny1"/>
        <w:widowControl w:val="0"/>
        <w:tabs>
          <w:tab w:val="left" w:pos="0"/>
          <w:tab w:val="left" w:pos="993"/>
        </w:tabs>
        <w:spacing w:line="240" w:lineRule="auto"/>
        <w:ind w:left="993" w:hanging="567"/>
        <w:jc w:val="both"/>
        <w:rPr>
          <w:rFonts w:ascii="Times New Roman" w:hAnsi="Times New Roman" w:cs="Times New Roman"/>
        </w:rPr>
      </w:pPr>
      <w:r>
        <w:rPr>
          <w:rFonts w:ascii="Times New Roman" w:hAnsi="Times New Roman" w:cs="Times New Roman"/>
        </w:rPr>
        <w:t xml:space="preserve">2.5 </w:t>
      </w:r>
      <w:r>
        <w:rPr>
          <w:rFonts w:ascii="Times New Roman" w:hAnsi="Times New Roman" w:cs="Times New Roman"/>
        </w:rPr>
        <w:tab/>
      </w:r>
      <w:r w:rsidR="00FD23A7" w:rsidRPr="00F708E6">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0D874CE3" w14:textId="77777777" w:rsidR="003D368C"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F708E6">
        <w:rPr>
          <w:rFonts w:ascii="Times New Roman" w:hAnsi="Times New Roman" w:cs="Times New Roman"/>
        </w:rPr>
        <w:t>W toku badania i oceny ofert Zamawiający może żądać od Wykonawców wyjaśnień dotyczących treści złożonych ofert, z zachowaniem zasad przejrzystości oraz uczciwego traktowania Wykonawców.</w:t>
      </w:r>
    </w:p>
    <w:p w14:paraId="1A9D669A" w14:textId="77777777" w:rsidR="003D368C" w:rsidRDefault="00FD23A7" w:rsidP="00C866A8">
      <w:pPr>
        <w:pStyle w:val="Normalny1"/>
        <w:numPr>
          <w:ilvl w:val="1"/>
          <w:numId w:val="1"/>
        </w:numPr>
        <w:tabs>
          <w:tab w:val="clear" w:pos="644"/>
        </w:tabs>
        <w:spacing w:line="240" w:lineRule="auto"/>
        <w:ind w:left="426" w:hanging="426"/>
        <w:jc w:val="both"/>
        <w:rPr>
          <w:rFonts w:ascii="Times New Roman" w:hAnsi="Times New Roman" w:cs="Times New Roman"/>
        </w:rPr>
      </w:pPr>
      <w:r w:rsidRPr="00C866A8">
        <w:rPr>
          <w:rFonts w:ascii="Times New Roman" w:hAnsi="Times New Roman" w:cs="Times New Roman"/>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Pr>
          <w:rFonts w:ascii="Times New Roman" w:hAnsi="Times New Roman" w:cs="Times New Roman"/>
        </w:rPr>
        <w:t>niepowodujące istotnych zmian w </w:t>
      </w:r>
      <w:r w:rsidRPr="00C866A8">
        <w:rPr>
          <w:rFonts w:ascii="Times New Roman" w:hAnsi="Times New Roman" w:cs="Times New Roman"/>
        </w:rPr>
        <w:t>treści oferty, niezwłocznie zawiadamiając o tym Wykonawcę, którego oferta została poprawiona.</w:t>
      </w:r>
    </w:p>
    <w:p w14:paraId="2375D606" w14:textId="77777777" w:rsidR="003D368C" w:rsidRPr="00C866A8" w:rsidRDefault="00FD23A7" w:rsidP="00C866A8">
      <w:pPr>
        <w:pStyle w:val="Normalny1"/>
        <w:numPr>
          <w:ilvl w:val="1"/>
          <w:numId w:val="1"/>
        </w:numPr>
        <w:tabs>
          <w:tab w:val="clear" w:pos="644"/>
        </w:tabs>
        <w:spacing w:line="240" w:lineRule="auto"/>
        <w:ind w:left="426" w:hanging="426"/>
        <w:jc w:val="both"/>
        <w:rPr>
          <w:rFonts w:ascii="Times New Roman" w:hAnsi="Times New Roman" w:cs="Times New Roman"/>
        </w:rPr>
      </w:pPr>
      <w:r w:rsidRPr="00C866A8">
        <w:rPr>
          <w:rFonts w:ascii="Times New Roman" w:hAnsi="Times New Roman" w:cs="Times New Roman"/>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C866A8">
        <w:rPr>
          <w:rFonts w:ascii="Times New Roman" w:hAnsi="Times New Roman" w:cs="Times New Roman"/>
        </w:rPr>
        <w:t> </w:t>
      </w:r>
      <w:r w:rsidRPr="00C866A8">
        <w:rPr>
          <w:rFonts w:ascii="Times New Roman" w:hAnsi="Times New Roman" w:cs="Times New Roman"/>
        </w:rPr>
        <w:t>obowiązującymi przepisami.</w:t>
      </w:r>
    </w:p>
    <w:p w14:paraId="7AA060DE" w14:textId="77777777" w:rsidR="00F736F2" w:rsidRPr="00F708E6" w:rsidRDefault="00F736F2" w:rsidP="004C5AC9">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Zamawiający odrzuci ofertę złożoną przez:</w:t>
      </w:r>
      <w:bookmarkStart w:id="4" w:name="_Hlk64393690"/>
    </w:p>
    <w:p w14:paraId="75B129CB" w14:textId="77777777" w:rsidR="00F736F2" w:rsidRPr="00F708E6" w:rsidRDefault="00F736F2" w:rsidP="00C866A8">
      <w:pPr>
        <w:pStyle w:val="Nagwek"/>
        <w:numPr>
          <w:ilvl w:val="0"/>
          <w:numId w:val="31"/>
        </w:numPr>
        <w:spacing w:line="240" w:lineRule="auto"/>
        <w:ind w:left="851" w:hanging="425"/>
        <w:jc w:val="both"/>
        <w:rPr>
          <w:rFonts w:ascii="Times New Roman" w:hAnsi="Times New Roman"/>
          <w:sz w:val="22"/>
          <w:szCs w:val="22"/>
        </w:rPr>
      </w:pPr>
      <w:r w:rsidRPr="00F708E6">
        <w:rPr>
          <w:rFonts w:ascii="Times New Roman" w:hAnsi="Times New Roman"/>
          <w:sz w:val="22"/>
          <w:szCs w:val="22"/>
        </w:rPr>
        <w:t>Wykonawcę będącego osobą fizyczną, którego prawomocnie skazano za przestępstwo:</w:t>
      </w:r>
    </w:p>
    <w:p w14:paraId="289D4869" w14:textId="77777777" w:rsidR="00F736F2" w:rsidRPr="00F708E6" w:rsidRDefault="00F736F2" w:rsidP="00AB7324">
      <w:pPr>
        <w:pStyle w:val="Nagwek"/>
        <w:numPr>
          <w:ilvl w:val="1"/>
          <w:numId w:val="32"/>
        </w:numPr>
        <w:spacing w:line="240" w:lineRule="auto"/>
        <w:jc w:val="both"/>
        <w:rPr>
          <w:rFonts w:ascii="Times New Roman" w:hAnsi="Times New Roman"/>
          <w:sz w:val="22"/>
          <w:szCs w:val="22"/>
        </w:rPr>
      </w:pPr>
      <w:r w:rsidRPr="00F708E6">
        <w:rPr>
          <w:rFonts w:ascii="Times New Roman" w:hAnsi="Times New Roman"/>
          <w:sz w:val="22"/>
          <w:szCs w:val="22"/>
        </w:rPr>
        <w:t xml:space="preserve">udziału w zorganizowanej grupie przestępczej albo związku mającym na celu popełnienie przestępstwa lub przestępstwa skarbowego, o którym mowa w art. 258 Kodeksu karnego, </w:t>
      </w:r>
    </w:p>
    <w:p w14:paraId="34EF9AC5" w14:textId="77777777" w:rsidR="00F736F2" w:rsidRPr="00F708E6" w:rsidRDefault="00F736F2" w:rsidP="00AB7324">
      <w:pPr>
        <w:pStyle w:val="Nagwek"/>
        <w:numPr>
          <w:ilvl w:val="1"/>
          <w:numId w:val="32"/>
        </w:numPr>
        <w:spacing w:line="240" w:lineRule="auto"/>
        <w:jc w:val="both"/>
        <w:rPr>
          <w:rFonts w:ascii="Times New Roman" w:hAnsi="Times New Roman"/>
          <w:sz w:val="22"/>
          <w:szCs w:val="22"/>
        </w:rPr>
      </w:pPr>
      <w:r w:rsidRPr="00F708E6">
        <w:rPr>
          <w:rFonts w:ascii="Times New Roman" w:hAnsi="Times New Roman"/>
          <w:sz w:val="22"/>
          <w:szCs w:val="22"/>
        </w:rPr>
        <w:t xml:space="preserve">handlu ludźmi, o którym mowa w art. 189a Kodeksu karnego, </w:t>
      </w:r>
    </w:p>
    <w:p w14:paraId="67113B00" w14:textId="77777777" w:rsidR="00F736F2" w:rsidRPr="00F708E6" w:rsidRDefault="00F736F2" w:rsidP="00AB7324">
      <w:pPr>
        <w:pStyle w:val="Nagwek"/>
        <w:numPr>
          <w:ilvl w:val="1"/>
          <w:numId w:val="32"/>
        </w:numPr>
        <w:spacing w:line="240" w:lineRule="auto"/>
        <w:jc w:val="both"/>
        <w:rPr>
          <w:rFonts w:ascii="Times New Roman" w:hAnsi="Times New Roman"/>
          <w:sz w:val="22"/>
          <w:szCs w:val="22"/>
        </w:rPr>
      </w:pPr>
      <w:r w:rsidRPr="00F708E6">
        <w:rPr>
          <w:rFonts w:ascii="Times New Roman" w:hAnsi="Times New Roman"/>
          <w:sz w:val="22"/>
          <w:szCs w:val="22"/>
        </w:rPr>
        <w:t xml:space="preserve">o którym mowa w art. 228–230a, art. 250a Kodeksu karnego lub w art. 46 lub art. 48 ustawy z dnia 25 czerwca 2010 r. o sporcie, </w:t>
      </w:r>
    </w:p>
    <w:p w14:paraId="1B115B20" w14:textId="77777777" w:rsidR="00F736F2" w:rsidRPr="00F708E6" w:rsidRDefault="00F736F2" w:rsidP="00AB7324">
      <w:pPr>
        <w:pStyle w:val="Nagwek"/>
        <w:numPr>
          <w:ilvl w:val="1"/>
          <w:numId w:val="32"/>
        </w:numPr>
        <w:spacing w:line="240" w:lineRule="auto"/>
        <w:jc w:val="both"/>
        <w:rPr>
          <w:rFonts w:ascii="Times New Roman" w:hAnsi="Times New Roman"/>
          <w:sz w:val="22"/>
          <w:szCs w:val="22"/>
        </w:rPr>
      </w:pPr>
      <w:r w:rsidRPr="00F708E6">
        <w:rPr>
          <w:rFonts w:ascii="Times New Roman" w:hAnsi="Times New Roman"/>
          <w:sz w:val="22"/>
          <w:szCs w:val="22"/>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3E1923A" w14:textId="77777777" w:rsidR="00F736F2" w:rsidRPr="00F708E6" w:rsidRDefault="00F736F2" w:rsidP="00AB7324">
      <w:pPr>
        <w:pStyle w:val="Nagwek"/>
        <w:numPr>
          <w:ilvl w:val="1"/>
          <w:numId w:val="32"/>
        </w:numPr>
        <w:spacing w:line="240" w:lineRule="auto"/>
        <w:jc w:val="both"/>
        <w:rPr>
          <w:rFonts w:ascii="Times New Roman" w:hAnsi="Times New Roman"/>
          <w:sz w:val="22"/>
          <w:szCs w:val="22"/>
        </w:rPr>
      </w:pPr>
      <w:r w:rsidRPr="00F708E6">
        <w:rPr>
          <w:rFonts w:ascii="Times New Roman" w:hAnsi="Times New Roman"/>
          <w:sz w:val="22"/>
          <w:szCs w:val="22"/>
        </w:rPr>
        <w:t>o charakterze terrorystycznym, o którym mowa w art</w:t>
      </w:r>
      <w:r w:rsidR="00C866A8">
        <w:rPr>
          <w:rFonts w:ascii="Times New Roman" w:hAnsi="Times New Roman"/>
          <w:sz w:val="22"/>
          <w:szCs w:val="22"/>
        </w:rPr>
        <w:t>. 115 § 20 Kodeksu karnego, lub </w:t>
      </w:r>
      <w:r w:rsidRPr="00F708E6">
        <w:rPr>
          <w:rFonts w:ascii="Times New Roman" w:hAnsi="Times New Roman"/>
          <w:sz w:val="22"/>
          <w:szCs w:val="22"/>
        </w:rPr>
        <w:t xml:space="preserve">mające na celu popełnienie tego przestępstwa, </w:t>
      </w:r>
    </w:p>
    <w:p w14:paraId="7FB36600" w14:textId="77777777" w:rsidR="00F736F2" w:rsidRPr="00F708E6" w:rsidRDefault="00F736F2" w:rsidP="00AB7324">
      <w:pPr>
        <w:pStyle w:val="Nagwek"/>
        <w:numPr>
          <w:ilvl w:val="1"/>
          <w:numId w:val="32"/>
        </w:numPr>
        <w:spacing w:line="240" w:lineRule="auto"/>
        <w:jc w:val="both"/>
        <w:rPr>
          <w:rFonts w:ascii="Times New Roman" w:hAnsi="Times New Roman"/>
          <w:sz w:val="22"/>
          <w:szCs w:val="22"/>
        </w:rPr>
      </w:pPr>
      <w:r w:rsidRPr="00F708E6">
        <w:rPr>
          <w:rFonts w:ascii="Times New Roman" w:hAnsi="Times New Roman"/>
          <w:sz w:val="22"/>
          <w:szCs w:val="22"/>
        </w:rPr>
        <w:t>powierzenia wykonywania pracy małoletniemu cudz</w:t>
      </w:r>
      <w:r w:rsidR="00C866A8">
        <w:rPr>
          <w:rFonts w:ascii="Times New Roman" w:hAnsi="Times New Roman"/>
          <w:sz w:val="22"/>
          <w:szCs w:val="22"/>
        </w:rPr>
        <w:t>oziemcowi, o którym mowa w art. </w:t>
      </w:r>
      <w:r w:rsidRPr="00F708E6">
        <w:rPr>
          <w:rFonts w:ascii="Times New Roman" w:hAnsi="Times New Roman"/>
          <w:sz w:val="22"/>
          <w:szCs w:val="22"/>
        </w:rPr>
        <w:t>9 ust. 2 ustawy z dnia 15 czerwca 2012 r. o skutkach powierzania wykonywania pracy cudzoziemcom przebywającym wbrew przepisom na terytorium Rzeczypospolitej Polskiej (Dz. U. poz. 769),</w:t>
      </w:r>
    </w:p>
    <w:p w14:paraId="205D1147" w14:textId="77777777" w:rsidR="00F736F2" w:rsidRPr="00F708E6" w:rsidRDefault="00F736F2" w:rsidP="00AB7324">
      <w:pPr>
        <w:pStyle w:val="Nagwek"/>
        <w:numPr>
          <w:ilvl w:val="1"/>
          <w:numId w:val="32"/>
        </w:numPr>
        <w:spacing w:line="240" w:lineRule="auto"/>
        <w:jc w:val="both"/>
        <w:rPr>
          <w:rFonts w:ascii="Times New Roman" w:hAnsi="Times New Roman"/>
          <w:sz w:val="22"/>
          <w:szCs w:val="22"/>
        </w:rPr>
      </w:pPr>
      <w:r w:rsidRPr="00F708E6">
        <w:rPr>
          <w:rFonts w:ascii="Times New Roman" w:hAnsi="Times New Roman"/>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D6C8D43" w14:textId="77777777" w:rsidR="00F736F2" w:rsidRPr="00F708E6" w:rsidRDefault="00F736F2" w:rsidP="00AB7324">
      <w:pPr>
        <w:pStyle w:val="Nagwek"/>
        <w:numPr>
          <w:ilvl w:val="1"/>
          <w:numId w:val="32"/>
        </w:numPr>
        <w:spacing w:line="240" w:lineRule="auto"/>
        <w:jc w:val="both"/>
        <w:rPr>
          <w:rFonts w:ascii="Times New Roman" w:hAnsi="Times New Roman"/>
          <w:sz w:val="22"/>
          <w:szCs w:val="22"/>
        </w:rPr>
      </w:pPr>
      <w:r w:rsidRPr="00F708E6">
        <w:rPr>
          <w:rFonts w:ascii="Times New Roman" w:hAnsi="Times New Roman"/>
          <w:sz w:val="22"/>
          <w:szCs w:val="22"/>
        </w:rPr>
        <w:t>o którym mowa w art. 9 ust. 1 i 3 lub art. 10 ustawy z dnia 15 czerwca 2012 r. o skutkach powierzania wykonywania pracy cudzoziemcom przebywającym wbrew przepisom na terytorium Rzeczypospolitej Polskiej lub za odpowie</w:t>
      </w:r>
      <w:r w:rsidR="00C866A8">
        <w:rPr>
          <w:rFonts w:ascii="Times New Roman" w:hAnsi="Times New Roman"/>
          <w:sz w:val="22"/>
          <w:szCs w:val="22"/>
        </w:rPr>
        <w:t>dni czyn zabroniony określony w </w:t>
      </w:r>
      <w:r w:rsidRPr="00F708E6">
        <w:rPr>
          <w:rFonts w:ascii="Times New Roman" w:hAnsi="Times New Roman"/>
          <w:sz w:val="22"/>
          <w:szCs w:val="22"/>
        </w:rPr>
        <w:t>przepisach prawa obcego;</w:t>
      </w:r>
    </w:p>
    <w:bookmarkEnd w:id="4"/>
    <w:p w14:paraId="38740D38" w14:textId="77777777" w:rsidR="00F736F2" w:rsidRPr="00F708E6" w:rsidRDefault="00F736F2" w:rsidP="00AB7324">
      <w:pPr>
        <w:pStyle w:val="Nagwek"/>
        <w:numPr>
          <w:ilvl w:val="0"/>
          <w:numId w:val="31"/>
        </w:numPr>
        <w:spacing w:line="240" w:lineRule="auto"/>
        <w:jc w:val="both"/>
        <w:rPr>
          <w:rFonts w:ascii="Times New Roman" w:hAnsi="Times New Roman"/>
          <w:sz w:val="22"/>
          <w:szCs w:val="22"/>
        </w:rPr>
      </w:pPr>
      <w:r w:rsidRPr="00F708E6">
        <w:rPr>
          <w:rFonts w:ascii="Times New Roman" w:hAnsi="Times New Roman"/>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(litera a);</w:t>
      </w:r>
    </w:p>
    <w:p w14:paraId="572BFAEE" w14:textId="77777777" w:rsidR="00F736F2" w:rsidRPr="00F708E6" w:rsidRDefault="00F736F2" w:rsidP="00AB7324">
      <w:pPr>
        <w:pStyle w:val="Nagwek"/>
        <w:numPr>
          <w:ilvl w:val="0"/>
          <w:numId w:val="31"/>
        </w:numPr>
        <w:spacing w:line="240" w:lineRule="auto"/>
        <w:jc w:val="both"/>
        <w:rPr>
          <w:rFonts w:ascii="Times New Roman" w:hAnsi="Times New Roman"/>
          <w:sz w:val="22"/>
          <w:szCs w:val="22"/>
        </w:rPr>
      </w:pPr>
      <w:r w:rsidRPr="00F708E6">
        <w:rPr>
          <w:rFonts w:ascii="Times New Roman" w:hAnsi="Times New Roman"/>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4D465147" w14:textId="77777777" w:rsidR="00F736F2" w:rsidRPr="00F708E6" w:rsidRDefault="00F736F2" w:rsidP="00AB7324">
      <w:pPr>
        <w:pStyle w:val="Nagwek"/>
        <w:numPr>
          <w:ilvl w:val="0"/>
          <w:numId w:val="31"/>
        </w:numPr>
        <w:spacing w:line="240" w:lineRule="auto"/>
        <w:jc w:val="both"/>
        <w:rPr>
          <w:rFonts w:ascii="Times New Roman" w:hAnsi="Times New Roman"/>
          <w:sz w:val="22"/>
          <w:szCs w:val="22"/>
        </w:rPr>
      </w:pPr>
      <w:r w:rsidRPr="00F708E6">
        <w:rPr>
          <w:rFonts w:ascii="Times New Roman" w:hAnsi="Times New Roman"/>
          <w:sz w:val="22"/>
          <w:szCs w:val="22"/>
        </w:rPr>
        <w:t>Wykonawcę, wobec którego prawomocnie orzeczono zakaz ubiegania się o zamówienie publiczne;</w:t>
      </w:r>
    </w:p>
    <w:p w14:paraId="1DA90250" w14:textId="77777777" w:rsidR="00F736F2" w:rsidRPr="00F708E6" w:rsidRDefault="00F736F2" w:rsidP="00AB7324">
      <w:pPr>
        <w:pStyle w:val="Nagwek"/>
        <w:numPr>
          <w:ilvl w:val="0"/>
          <w:numId w:val="31"/>
        </w:numPr>
        <w:spacing w:line="240" w:lineRule="auto"/>
        <w:jc w:val="both"/>
        <w:rPr>
          <w:rFonts w:ascii="Times New Roman" w:hAnsi="Times New Roman"/>
          <w:sz w:val="22"/>
          <w:szCs w:val="22"/>
        </w:rPr>
      </w:pPr>
      <w:r w:rsidRPr="00F708E6">
        <w:rPr>
          <w:rFonts w:ascii="Times New Roman" w:hAnsi="Times New Roman"/>
          <w:sz w:val="22"/>
          <w:szCs w:val="22"/>
        </w:rPr>
        <w:t>Wykonawcę, jeżeli zamawiający może stwierdzić, na podsta</w:t>
      </w:r>
      <w:r w:rsidR="00C866A8">
        <w:rPr>
          <w:rFonts w:ascii="Times New Roman" w:hAnsi="Times New Roman"/>
          <w:sz w:val="22"/>
          <w:szCs w:val="22"/>
        </w:rPr>
        <w:t>wie wiarygodnych przesłanek, że </w:t>
      </w:r>
      <w:r w:rsidRPr="00F708E6">
        <w:rPr>
          <w:rFonts w:ascii="Times New Roman" w:hAnsi="Times New Roman"/>
          <w:sz w:val="22"/>
          <w:szCs w:val="22"/>
        </w:rPr>
        <w:t xml:space="preserve">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F708E6">
        <w:rPr>
          <w:rFonts w:ascii="Times New Roman" w:hAnsi="Times New Roman"/>
          <w:sz w:val="22"/>
          <w:szCs w:val="22"/>
        </w:rPr>
        <w:br/>
        <w:t xml:space="preserve">chyba że wykażą, że przygotowali te oferty lub wnioski niezależnie od siebie; </w:t>
      </w:r>
    </w:p>
    <w:p w14:paraId="77CA71A7" w14:textId="77777777" w:rsidR="00F736F2" w:rsidRPr="00F708E6" w:rsidRDefault="00F736F2" w:rsidP="00AB7324">
      <w:pPr>
        <w:pStyle w:val="Nagwek"/>
        <w:numPr>
          <w:ilvl w:val="0"/>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Wykonawcę, jeżeli, w przypadkach, o których mowa w art. 85 ust. 1 ustawy, doszło </w:t>
      </w:r>
      <w:r w:rsidRPr="00F708E6">
        <w:rPr>
          <w:rFonts w:ascii="Times New Roman" w:hAnsi="Times New Roman"/>
          <w:sz w:val="22"/>
          <w:szCs w:val="22"/>
        </w:rPr>
        <w:br/>
        <w:t xml:space="preserve">do zakłócenia konkurencji wynikającego z wcześniejszego zaangażowania tego wykonawcy lub podmiotu, który należy z wykonawcą do tej samej grupy kapitałowej </w:t>
      </w:r>
      <w:r w:rsidRPr="00F708E6">
        <w:rPr>
          <w:rFonts w:ascii="Times New Roman" w:hAnsi="Times New Roman"/>
          <w:sz w:val="22"/>
          <w:szCs w:val="22"/>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2C771585" w14:textId="77777777" w:rsidR="00F736F2" w:rsidRPr="00F708E6" w:rsidRDefault="00F736F2" w:rsidP="00C866A8">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F708E6">
        <w:rPr>
          <w:rFonts w:ascii="Times New Roman" w:hAnsi="Times New Roman"/>
          <w:sz w:val="22"/>
          <w:szCs w:val="22"/>
        </w:rPr>
        <w:br/>
        <w:t>na sfinansowanie zamówienia, bądź zaistnieją inne uzasadnione okoliczności skutkujące nieważnością Umowy w sprawie zamówienia z dziedziny nauki.</w:t>
      </w:r>
    </w:p>
    <w:p w14:paraId="6F8160E9" w14:textId="77777777" w:rsidR="00FD23A7" w:rsidRPr="00F708E6" w:rsidRDefault="00F736F2" w:rsidP="00C866A8">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Zamawiający zawiadamia równocześnie wszystkich Wykonawców, którzy złożyli oferty, </w:t>
      </w:r>
      <w:r w:rsidRPr="00F708E6">
        <w:rPr>
          <w:rFonts w:ascii="Times New Roman" w:hAnsi="Times New Roman"/>
          <w:sz w:val="22"/>
          <w:szCs w:val="22"/>
        </w:rPr>
        <w:br/>
        <w:t>o rozstrzygnięciu postępowania, podając uzasadnienie faktyczne.</w:t>
      </w:r>
    </w:p>
    <w:p w14:paraId="516FC36E" w14:textId="77777777" w:rsidR="00F736F2" w:rsidRPr="00F708E6" w:rsidRDefault="00F736F2" w:rsidP="00F20C3C">
      <w:pPr>
        <w:tabs>
          <w:tab w:val="num" w:pos="720"/>
          <w:tab w:val="left" w:pos="900"/>
        </w:tabs>
        <w:suppressAutoHyphens w:val="0"/>
        <w:adjustRightInd w:val="0"/>
        <w:jc w:val="both"/>
        <w:textAlignment w:val="baseline"/>
        <w:rPr>
          <w:sz w:val="22"/>
          <w:szCs w:val="22"/>
        </w:rPr>
      </w:pPr>
    </w:p>
    <w:p w14:paraId="47A9254F" w14:textId="77777777" w:rsidR="00FD23A7" w:rsidRPr="00F708E6" w:rsidRDefault="003C1E58" w:rsidP="00C866A8">
      <w:pPr>
        <w:widowControl/>
        <w:numPr>
          <w:ilvl w:val="0"/>
          <w:numId w:val="1"/>
        </w:numPr>
        <w:tabs>
          <w:tab w:val="clear" w:pos="720"/>
        </w:tabs>
        <w:suppressAutoHyphens w:val="0"/>
        <w:ind w:left="426" w:hanging="426"/>
        <w:jc w:val="both"/>
        <w:rPr>
          <w:b/>
          <w:bCs/>
          <w:sz w:val="22"/>
          <w:szCs w:val="22"/>
        </w:rPr>
      </w:pPr>
      <w:r w:rsidRPr="00F708E6">
        <w:rPr>
          <w:b/>
          <w:bCs/>
          <w:sz w:val="22"/>
          <w:szCs w:val="22"/>
        </w:rPr>
        <w:t>Informacje</w:t>
      </w:r>
      <w:r w:rsidR="00FD23A7" w:rsidRPr="00F708E6">
        <w:rPr>
          <w:b/>
          <w:bCs/>
          <w:sz w:val="22"/>
          <w:szCs w:val="22"/>
        </w:rPr>
        <w:t xml:space="preserve"> o formalnościach, jakie powinny zostać dopełnione po </w:t>
      </w:r>
      <w:r w:rsidR="00C866A8">
        <w:rPr>
          <w:b/>
          <w:bCs/>
          <w:sz w:val="22"/>
          <w:szCs w:val="22"/>
        </w:rPr>
        <w:t>wyborze oferty w celu zawarcia u</w:t>
      </w:r>
      <w:r w:rsidR="00FD23A7" w:rsidRPr="00F708E6">
        <w:rPr>
          <w:b/>
          <w:bCs/>
          <w:sz w:val="22"/>
          <w:szCs w:val="22"/>
        </w:rPr>
        <w:t xml:space="preserve">mowy. </w:t>
      </w:r>
    </w:p>
    <w:p w14:paraId="3F091314" w14:textId="77777777" w:rsidR="005F4E47" w:rsidRPr="00F708E6" w:rsidRDefault="005F4E47" w:rsidP="00A241D1">
      <w:pPr>
        <w:widowControl/>
        <w:suppressAutoHyphens w:val="0"/>
        <w:ind w:left="426" w:hanging="710"/>
        <w:jc w:val="both"/>
        <w:rPr>
          <w:sz w:val="22"/>
          <w:szCs w:val="22"/>
        </w:rPr>
      </w:pPr>
      <w:r w:rsidRPr="00F708E6">
        <w:rPr>
          <w:sz w:val="22"/>
          <w:szCs w:val="22"/>
        </w:rPr>
        <w:t xml:space="preserve">      1.  </w:t>
      </w:r>
      <w:r w:rsidR="00A241D1">
        <w:rPr>
          <w:sz w:val="22"/>
          <w:szCs w:val="22"/>
        </w:rPr>
        <w:tab/>
      </w:r>
      <w:r w:rsidRPr="00F708E6">
        <w:rPr>
          <w:sz w:val="22"/>
          <w:szCs w:val="22"/>
        </w:rPr>
        <w:t>Przed podpisaniem umowy wykonawca winien złożyć lub przekazać:</w:t>
      </w:r>
    </w:p>
    <w:p w14:paraId="5A2DB5C3" w14:textId="77777777" w:rsidR="005F4E47" w:rsidRPr="00F708E6" w:rsidRDefault="005F4E47" w:rsidP="00583E7F">
      <w:pPr>
        <w:widowControl/>
        <w:numPr>
          <w:ilvl w:val="1"/>
          <w:numId w:val="26"/>
        </w:numPr>
        <w:tabs>
          <w:tab w:val="clear" w:pos="720"/>
          <w:tab w:val="num" w:pos="567"/>
        </w:tabs>
        <w:suppressAutoHyphens w:val="0"/>
        <w:ind w:left="993" w:hanging="426"/>
        <w:jc w:val="both"/>
        <w:rPr>
          <w:sz w:val="22"/>
          <w:szCs w:val="22"/>
        </w:rPr>
      </w:pPr>
      <w:r w:rsidRPr="00F708E6">
        <w:rPr>
          <w:color w:val="000000"/>
          <w:sz w:val="22"/>
          <w:szCs w:val="22"/>
        </w:rPr>
        <w:lastRenderedPageBreak/>
        <w:t>aktualny odpis z właściwego rejestru lub z centralnej ewidencji i informacji o działalności gospodarczej, jeżeli odrębne przepisy wymagają wpisu do rejestru lub ewidencji, jeżeli nie został złożony wraz z ofertą</w:t>
      </w:r>
      <w:r w:rsidRPr="00F708E6">
        <w:rPr>
          <w:sz w:val="22"/>
          <w:szCs w:val="22"/>
        </w:rPr>
        <w:t>;</w:t>
      </w:r>
    </w:p>
    <w:p w14:paraId="26A2EF54" w14:textId="77777777" w:rsidR="005F4E47" w:rsidRPr="00F708E6" w:rsidRDefault="005F4E47" w:rsidP="00583E7F">
      <w:pPr>
        <w:widowControl/>
        <w:numPr>
          <w:ilvl w:val="1"/>
          <w:numId w:val="26"/>
        </w:numPr>
        <w:tabs>
          <w:tab w:val="clear" w:pos="720"/>
          <w:tab w:val="num" w:pos="567"/>
        </w:tabs>
        <w:suppressAutoHyphens w:val="0"/>
        <w:ind w:left="993" w:hanging="426"/>
        <w:jc w:val="both"/>
        <w:rPr>
          <w:sz w:val="22"/>
          <w:szCs w:val="22"/>
        </w:rPr>
      </w:pPr>
      <w:r w:rsidRPr="00F708E6">
        <w:rPr>
          <w:color w:val="000000"/>
          <w:sz w:val="22"/>
          <w:szCs w:val="22"/>
        </w:rPr>
        <w:t>kopię umowy(-ów) określającej podstawy i zasady wspólnego ubiegania się o udzielenie zamówienia z dziedziny nauki – w przypadku złożenia oferty przez podmioty wspólnie ubiegające się o udzielenie zamówienia z dziedziny nauki (tj. konsorcjum);</w:t>
      </w:r>
    </w:p>
    <w:p w14:paraId="53C43C29" w14:textId="77777777" w:rsidR="005F4E47" w:rsidRPr="00B5193D" w:rsidRDefault="005F4E47" w:rsidP="00A241D1">
      <w:pPr>
        <w:widowControl/>
        <w:tabs>
          <w:tab w:val="left" w:pos="1134"/>
        </w:tabs>
        <w:suppressAutoHyphens w:val="0"/>
        <w:ind w:left="426" w:hanging="568"/>
        <w:jc w:val="both"/>
        <w:rPr>
          <w:color w:val="000000"/>
          <w:sz w:val="22"/>
          <w:szCs w:val="22"/>
        </w:rPr>
      </w:pPr>
      <w:r w:rsidRPr="00F708E6">
        <w:rPr>
          <w:sz w:val="22"/>
          <w:szCs w:val="22"/>
        </w:rPr>
        <w:t xml:space="preserve">   </w:t>
      </w:r>
      <w:r w:rsidRPr="00B5193D">
        <w:rPr>
          <w:sz w:val="22"/>
          <w:szCs w:val="22"/>
        </w:rPr>
        <w:t xml:space="preserve">2. </w:t>
      </w:r>
      <w:r w:rsidR="00A241D1">
        <w:rPr>
          <w:sz w:val="22"/>
          <w:szCs w:val="22"/>
        </w:rPr>
        <w:tab/>
      </w:r>
      <w:r w:rsidRPr="00B5193D">
        <w:rPr>
          <w:color w:val="000000"/>
          <w:sz w:val="22"/>
          <w:szCs w:val="22"/>
        </w:rPr>
        <w:t>Wybrany wykonawca jest zobowiązany do zawarcia umowy w terminie i miejscu wyznaczonym przez zamawiającego.</w:t>
      </w:r>
    </w:p>
    <w:p w14:paraId="2A44D826" w14:textId="77777777" w:rsidR="00F736F2" w:rsidRPr="00B5193D" w:rsidRDefault="00F736F2" w:rsidP="00D169AB">
      <w:pPr>
        <w:widowControl/>
        <w:tabs>
          <w:tab w:val="left" w:pos="360"/>
          <w:tab w:val="num" w:pos="567"/>
          <w:tab w:val="left" w:pos="1134"/>
        </w:tabs>
        <w:suppressAutoHyphens w:val="0"/>
        <w:ind w:left="540" w:hanging="398"/>
        <w:jc w:val="both"/>
        <w:rPr>
          <w:color w:val="000000"/>
          <w:sz w:val="22"/>
          <w:szCs w:val="22"/>
        </w:rPr>
      </w:pPr>
    </w:p>
    <w:p w14:paraId="2E24E8D2" w14:textId="77777777" w:rsidR="00F736F2" w:rsidRPr="00B5193D" w:rsidRDefault="00F736F2" w:rsidP="00C866A8">
      <w:pPr>
        <w:widowControl/>
        <w:numPr>
          <w:ilvl w:val="0"/>
          <w:numId w:val="1"/>
        </w:numPr>
        <w:tabs>
          <w:tab w:val="clear" w:pos="720"/>
        </w:tabs>
        <w:suppressAutoHyphens w:val="0"/>
        <w:ind w:left="426" w:hanging="426"/>
        <w:jc w:val="both"/>
        <w:rPr>
          <w:b/>
          <w:bCs/>
          <w:sz w:val="22"/>
          <w:szCs w:val="22"/>
        </w:rPr>
      </w:pPr>
      <w:r w:rsidRPr="00B5193D">
        <w:rPr>
          <w:b/>
          <w:bCs/>
          <w:sz w:val="22"/>
          <w:szCs w:val="22"/>
        </w:rPr>
        <w:t>Termin związania ofertą.</w:t>
      </w:r>
    </w:p>
    <w:p w14:paraId="590490E9" w14:textId="77777777" w:rsidR="00F736F2" w:rsidRPr="00F708E6" w:rsidRDefault="00F736F2" w:rsidP="00C866A8">
      <w:pPr>
        <w:widowControl/>
        <w:suppressAutoHyphens w:val="0"/>
        <w:autoSpaceDE w:val="0"/>
        <w:ind w:left="426"/>
        <w:jc w:val="both"/>
        <w:rPr>
          <w:sz w:val="22"/>
          <w:szCs w:val="22"/>
        </w:rPr>
      </w:pPr>
      <w:r w:rsidRPr="00B5193D">
        <w:rPr>
          <w:sz w:val="22"/>
          <w:szCs w:val="22"/>
        </w:rPr>
        <w:t>Termin związania ofertą wynosi 30 dni.</w:t>
      </w:r>
    </w:p>
    <w:p w14:paraId="1F382592" w14:textId="77777777" w:rsidR="005F4E47" w:rsidRPr="00F708E6" w:rsidRDefault="005F4E47" w:rsidP="00F736F2">
      <w:pPr>
        <w:widowControl/>
        <w:tabs>
          <w:tab w:val="num" w:pos="567"/>
          <w:tab w:val="num" w:pos="2880"/>
        </w:tabs>
        <w:suppressAutoHyphens w:val="0"/>
        <w:jc w:val="both"/>
        <w:rPr>
          <w:sz w:val="22"/>
          <w:szCs w:val="22"/>
        </w:rPr>
      </w:pPr>
    </w:p>
    <w:p w14:paraId="48060D3B" w14:textId="77777777" w:rsidR="00FD23A7" w:rsidRPr="00F708E6" w:rsidRDefault="00FD23A7" w:rsidP="00C866A8">
      <w:pPr>
        <w:widowControl/>
        <w:numPr>
          <w:ilvl w:val="0"/>
          <w:numId w:val="1"/>
        </w:numPr>
        <w:suppressAutoHyphens w:val="0"/>
        <w:ind w:left="426" w:hanging="425"/>
        <w:jc w:val="both"/>
        <w:rPr>
          <w:sz w:val="22"/>
          <w:szCs w:val="22"/>
        </w:rPr>
      </w:pPr>
      <w:r w:rsidRPr="00F708E6">
        <w:rPr>
          <w:b/>
          <w:bCs/>
          <w:sz w:val="22"/>
          <w:szCs w:val="22"/>
        </w:rPr>
        <w:t>Informacja o przetwarzaniu danych osobowych - d</w:t>
      </w:r>
      <w:r w:rsidRPr="00F708E6">
        <w:rPr>
          <w:b/>
          <w:sz w:val="22"/>
          <w:szCs w:val="22"/>
        </w:rPr>
        <w:t>otyczy wykonawcy będącego osobą fizyczną</w:t>
      </w:r>
      <w:r w:rsidRPr="00F708E6">
        <w:rPr>
          <w:b/>
          <w:bCs/>
          <w:sz w:val="22"/>
          <w:szCs w:val="22"/>
        </w:rPr>
        <w:t>.</w:t>
      </w:r>
    </w:p>
    <w:p w14:paraId="2B367D4E" w14:textId="77777777" w:rsidR="0064761F" w:rsidRPr="00F708E6" w:rsidRDefault="00D66CFF" w:rsidP="00F736F2">
      <w:pPr>
        <w:tabs>
          <w:tab w:val="num" w:pos="567"/>
        </w:tabs>
        <w:spacing w:before="60"/>
        <w:ind w:left="426" w:hanging="284"/>
        <w:jc w:val="both"/>
        <w:rPr>
          <w:sz w:val="22"/>
          <w:szCs w:val="22"/>
        </w:rPr>
      </w:pPr>
      <w:r w:rsidRPr="00F708E6">
        <w:rPr>
          <w:b/>
          <w:bCs/>
          <w:sz w:val="22"/>
          <w:szCs w:val="22"/>
        </w:rPr>
        <w:t xml:space="preserve">  </w:t>
      </w:r>
      <w:r w:rsidR="0064761F" w:rsidRPr="00F708E6">
        <w:rPr>
          <w:b/>
          <w:bCs/>
          <w:sz w:val="22"/>
          <w:szCs w:val="22"/>
        </w:rPr>
        <w:t xml:space="preserve"> </w:t>
      </w:r>
      <w:r w:rsidR="005F4E47" w:rsidRPr="00F708E6">
        <w:rPr>
          <w:b/>
          <w:bCs/>
          <w:sz w:val="22"/>
          <w:szCs w:val="22"/>
        </w:rPr>
        <w:t xml:space="preserve">  </w:t>
      </w:r>
      <w:r w:rsidR="0064761F" w:rsidRPr="00F708E6">
        <w:rPr>
          <w:sz w:val="22"/>
          <w:szCs w:val="22"/>
        </w:rPr>
        <w:t>Zgodnie z art. 13 ust. 1 i 2 Rozporządzenia Parlamentu Europejskiego i Rady (UE) 2016/679 z dnia 27 kwietnia 2016 r. w sprawie och</w:t>
      </w:r>
      <w:r w:rsidR="00A13F26">
        <w:rPr>
          <w:sz w:val="22"/>
          <w:szCs w:val="22"/>
        </w:rPr>
        <w:t xml:space="preserve">rony osób fizycznych w związku </w:t>
      </w:r>
      <w:r w:rsidR="0064761F" w:rsidRPr="00F708E6">
        <w:rPr>
          <w:sz w:val="22"/>
          <w:szCs w:val="22"/>
        </w:rPr>
        <w:t>z przetwarzaniem danych osobowych i w sprawie swobodnego przepływu takich danych oraz uchylenia dyrektywy 95/46/WE (ogólne rozporządzenie o ochronie danych, dalej „Rozporządzenie Ogólne”) Uniwersytet Jagielloński informuje, że:</w:t>
      </w:r>
    </w:p>
    <w:p w14:paraId="6471F040"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Administratorem</w:t>
      </w:r>
      <w:r w:rsidRPr="00F708E6">
        <w:rPr>
          <w:rFonts w:ascii="Times New Roman" w:hAnsi="Times New Roman"/>
          <w:lang w:eastAsia="pl-PL"/>
        </w:rPr>
        <w:t xml:space="preserve"> Pani/Pana danych osobowych jest Uniwersytet Jagielloński, </w:t>
      </w:r>
      <w:r w:rsidRPr="00F708E6">
        <w:rPr>
          <w:rFonts w:ascii="Times New Roman" w:hAnsi="Times New Roman"/>
          <w:lang w:eastAsia="pl-PL"/>
        </w:rPr>
        <w:br/>
        <w:t>ul. Gołębia 24, 31-007 Kraków, reprezentowany przez Rektora UJ.</w:t>
      </w:r>
    </w:p>
    <w:p w14:paraId="021ABC11"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Uniwersytet Jagielloński wyznaczył Inspektora Ochrony Danych</w:t>
      </w:r>
      <w:r w:rsidRPr="00F708E6">
        <w:rPr>
          <w:rFonts w:ascii="Times New Roman" w:hAnsi="Times New Roman"/>
          <w:lang w:eastAsia="pl-PL"/>
        </w:rPr>
        <w:t xml:space="preserve">, ul. Gołębia 24, </w:t>
      </w:r>
      <w:r w:rsidRPr="00F708E6">
        <w:rPr>
          <w:rFonts w:ascii="Times New Roman" w:hAnsi="Times New Roman"/>
          <w:lang w:eastAsia="pl-PL"/>
        </w:rPr>
        <w:br/>
        <w:t xml:space="preserve">31-007 Kraków, pokój nr </w:t>
      </w:r>
      <w:r w:rsidR="00A640A6" w:rsidRPr="00F708E6">
        <w:rPr>
          <w:rFonts w:ascii="Times New Roman" w:hAnsi="Times New Roman"/>
          <w:lang w:eastAsia="pl-PL"/>
        </w:rPr>
        <w:t>5</w:t>
      </w:r>
      <w:r w:rsidRPr="00F708E6">
        <w:rPr>
          <w:rFonts w:ascii="Times New Roman" w:hAnsi="Times New Roman"/>
          <w:lang w:eastAsia="pl-PL"/>
        </w:rPr>
        <w:t xml:space="preserve">. Kontakt z Inspektorem możliwy jest przez </w:t>
      </w:r>
      <w:hyperlink r:id="rId19" w:history="1">
        <w:r w:rsidR="00FC2D3D" w:rsidRPr="00F708E6">
          <w:rPr>
            <w:rStyle w:val="Hipercze"/>
            <w:rFonts w:ascii="Times New Roman" w:hAnsi="Times New Roman"/>
            <w:lang w:eastAsia="pl-PL"/>
          </w:rPr>
          <w:t>e-mail</w:t>
        </w:r>
      </w:hyperlink>
      <w:r w:rsidRPr="00F708E6">
        <w:rPr>
          <w:rFonts w:ascii="Times New Roman" w:hAnsi="Times New Roman"/>
          <w:lang w:eastAsia="pl-PL"/>
        </w:rPr>
        <w:t xml:space="preserve">: </w:t>
      </w:r>
      <w:hyperlink r:id="rId20" w:history="1">
        <w:r w:rsidRPr="00F708E6">
          <w:rPr>
            <w:rStyle w:val="Hipercze"/>
            <w:rFonts w:ascii="Times New Roman" w:hAnsi="Times New Roman"/>
            <w:lang w:eastAsia="pl-PL"/>
          </w:rPr>
          <w:t>iod@uj.edu.pl</w:t>
        </w:r>
      </w:hyperlink>
      <w:r w:rsidRPr="00F708E6">
        <w:rPr>
          <w:rFonts w:ascii="Times New Roman" w:hAnsi="Times New Roman"/>
          <w:lang w:eastAsia="pl-PL"/>
        </w:rPr>
        <w:t xml:space="preserve"> lub pod nr. telefonu 12 663 12 25.</w:t>
      </w:r>
    </w:p>
    <w:p w14:paraId="56AD9278" w14:textId="77777777" w:rsidR="00BF4C7B" w:rsidRPr="00F708E6" w:rsidRDefault="0064761F" w:rsidP="00BF4C7B">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Pani/Pana dane osobowe przetwarzane będą </w:t>
      </w:r>
      <w:r w:rsidRPr="00F708E6">
        <w:rPr>
          <w:rFonts w:ascii="Times New Roman" w:hAnsi="Times New Roman"/>
          <w:b/>
          <w:lang w:eastAsia="pl-PL"/>
        </w:rPr>
        <w:t>na podstawie art. 6 ust. 1 lit. c Rozporządzenia Ogólnego</w:t>
      </w:r>
      <w:r w:rsidRPr="00F708E6">
        <w:rPr>
          <w:rFonts w:ascii="Times New Roman" w:hAnsi="Times New Roman"/>
          <w:lang w:eastAsia="pl-PL"/>
        </w:rPr>
        <w:t>.</w:t>
      </w:r>
      <w:r w:rsidRPr="00F708E6">
        <w:rPr>
          <w:rFonts w:ascii="Times New Roman" w:hAnsi="Times New Roman"/>
          <w:b/>
          <w:u w:val="single"/>
          <w:lang w:eastAsia="pl-PL"/>
        </w:rPr>
        <w:t xml:space="preserve"> w celu</w:t>
      </w:r>
      <w:r w:rsidRPr="00F708E6">
        <w:rPr>
          <w:rFonts w:ascii="Times New Roman" w:hAnsi="Times New Roman"/>
          <w:u w:val="single"/>
          <w:lang w:eastAsia="pl-PL"/>
        </w:rPr>
        <w:t xml:space="preserve"> </w:t>
      </w:r>
      <w:r w:rsidRPr="00F708E6">
        <w:rPr>
          <w:rFonts w:ascii="Times New Roman" w:hAnsi="Times New Roman"/>
          <w:b/>
          <w:u w:val="single"/>
          <w:lang w:eastAsia="pl-PL"/>
        </w:rPr>
        <w:t>związanym</w:t>
      </w:r>
      <w:r w:rsidR="00F20C3C" w:rsidRPr="00F708E6">
        <w:rPr>
          <w:rFonts w:ascii="Times New Roman" w:hAnsi="Times New Roman"/>
          <w:b/>
          <w:u w:val="single"/>
          <w:lang w:eastAsia="pl-PL"/>
        </w:rPr>
        <w:t xml:space="preserve"> </w:t>
      </w:r>
      <w:r w:rsidRPr="00F708E6">
        <w:rPr>
          <w:rFonts w:ascii="Times New Roman" w:hAnsi="Times New Roman"/>
          <w:b/>
          <w:u w:val="single"/>
          <w:lang w:eastAsia="pl-PL"/>
        </w:rPr>
        <w:t>z niniejszym postępowaniem o udzielenie zamówienia publicznego.</w:t>
      </w:r>
    </w:p>
    <w:p w14:paraId="5BD8EB92" w14:textId="77777777" w:rsidR="00BF4C7B" w:rsidRPr="00F708E6" w:rsidRDefault="00BF4C7B" w:rsidP="00BF4C7B">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rPr>
        <w:t xml:space="preserve">Podanie przez Panią/Pana danych osobowych jest wymogiem ustawowym określonym </w:t>
      </w:r>
      <w:r w:rsidRPr="00F708E6">
        <w:rPr>
          <w:rFonts w:ascii="Times New Roman" w:hAnsi="Times New Roman"/>
        </w:rPr>
        <w:br/>
        <w:t xml:space="preserve">w przepisach ustawy z dnia 11 września 2019 r. </w:t>
      </w:r>
      <w:r w:rsidR="00A241D1">
        <w:rPr>
          <w:rFonts w:ascii="Times New Roman" w:hAnsi="Times New Roman"/>
        </w:rPr>
        <w:t xml:space="preserve">– </w:t>
      </w:r>
      <w:r w:rsidRPr="00F708E6">
        <w:rPr>
          <w:rFonts w:ascii="Times New Roman" w:hAnsi="Times New Roman"/>
        </w:rPr>
        <w:t xml:space="preserve">Prawo zamówień publicznych (tj. Dz. U. 2019 r. poz. 2019 z </w:t>
      </w:r>
      <w:proofErr w:type="spellStart"/>
      <w:r w:rsidRPr="00F708E6">
        <w:rPr>
          <w:rFonts w:ascii="Times New Roman" w:hAnsi="Times New Roman"/>
        </w:rPr>
        <w:t>późn</w:t>
      </w:r>
      <w:proofErr w:type="spellEnd"/>
      <w:r w:rsidRPr="00F708E6">
        <w:rPr>
          <w:rFonts w:ascii="Times New Roman" w:hAnsi="Times New Roman"/>
        </w:rPr>
        <w:t xml:space="preserve">. zm., dalej jako „PZP”) związanym z udziałem w postępowaniu o udzielenie zamówienia publicznego. </w:t>
      </w:r>
    </w:p>
    <w:p w14:paraId="2BD2390D"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Konsekwencje niepodania danych osobowych wynikają z ustawy </w:t>
      </w:r>
      <w:proofErr w:type="spellStart"/>
      <w:r w:rsidRPr="00F708E6">
        <w:rPr>
          <w:rFonts w:ascii="Times New Roman" w:hAnsi="Times New Roman"/>
          <w:lang w:eastAsia="pl-PL"/>
        </w:rPr>
        <w:t>pzp</w:t>
      </w:r>
      <w:proofErr w:type="spellEnd"/>
      <w:r w:rsidRPr="00F708E6">
        <w:rPr>
          <w:rFonts w:ascii="Times New Roman" w:hAnsi="Times New Roman"/>
          <w:lang w:eastAsia="pl-PL"/>
        </w:rPr>
        <w:t>.</w:t>
      </w:r>
    </w:p>
    <w:p w14:paraId="3AE3689C"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Odbiorcami Pani/Pana danych osobowych będą osoby lub podmioty, którym udostępniona zostanie dokumentacja postępowania w oparciu o art. 8 oraz art. 96 ust. 3 </w:t>
      </w:r>
      <w:proofErr w:type="spellStart"/>
      <w:r w:rsidRPr="00F708E6">
        <w:rPr>
          <w:rFonts w:ascii="Times New Roman" w:hAnsi="Times New Roman"/>
          <w:lang w:eastAsia="pl-PL"/>
        </w:rPr>
        <w:t>pzp</w:t>
      </w:r>
      <w:proofErr w:type="spellEnd"/>
      <w:r w:rsidRPr="00F708E6">
        <w:rPr>
          <w:rFonts w:ascii="Times New Roman" w:hAnsi="Times New Roman"/>
          <w:lang w:eastAsia="pl-PL"/>
        </w:rPr>
        <w:t>.</w:t>
      </w:r>
    </w:p>
    <w:p w14:paraId="41310E0D"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Pani/Pana dane osobowe będą przechowywane zgodnie z art. 97 ust. 1 </w:t>
      </w:r>
      <w:proofErr w:type="spellStart"/>
      <w:r w:rsidRPr="00F708E6">
        <w:rPr>
          <w:rFonts w:ascii="Times New Roman" w:hAnsi="Times New Roman"/>
          <w:lang w:eastAsia="pl-PL"/>
        </w:rPr>
        <w:t>pzp</w:t>
      </w:r>
      <w:proofErr w:type="spellEnd"/>
      <w:r w:rsidRPr="00F708E6">
        <w:rPr>
          <w:rFonts w:ascii="Times New Roman" w:hAnsi="Times New Roman"/>
          <w:lang w:eastAsia="pl-PL"/>
        </w:rPr>
        <w:t xml:space="preserve">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1F4D959"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Posiada Pani/Pan</w:t>
      </w:r>
      <w:r w:rsidRPr="00F708E6">
        <w:rPr>
          <w:rFonts w:ascii="Times New Roman" w:hAnsi="Times New Roman"/>
          <w:lang w:eastAsia="pl-PL"/>
        </w:rPr>
        <w:t xml:space="preserve"> </w:t>
      </w:r>
      <w:r w:rsidRPr="00F708E6">
        <w:rPr>
          <w:rFonts w:ascii="Times New Roman" w:hAnsi="Times New Roman"/>
          <w:b/>
          <w:lang w:eastAsia="pl-PL"/>
        </w:rPr>
        <w:t>prawo do</w:t>
      </w:r>
      <w:r w:rsidRPr="00F708E6">
        <w:rPr>
          <w:rFonts w:ascii="Times New Roman" w:hAnsi="Times New Roman"/>
          <w:lang w:eastAsia="pl-PL"/>
        </w:rPr>
        <w:t>: dostępu do treści swoich danych, ich sprostowania, ograniczenia przetwarzania – w przypadkach i na warunkach określonych w Rozporządzeniu Ogólnym.</w:t>
      </w:r>
    </w:p>
    <w:p w14:paraId="7942EFE3"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Nie przysługuje Pani/Panu prawo do:</w:t>
      </w:r>
      <w:r w:rsidRPr="00F708E6">
        <w:rPr>
          <w:rFonts w:ascii="Times New Roman" w:hAnsi="Times New Roman"/>
          <w:lang w:eastAsia="pl-PL"/>
        </w:rPr>
        <w:t xml:space="preserve"> usunięcia danych osobowych, prawo do przenoszenia danych osobowych oraz prawo sprzeciwu wobec przetwarzania danych osobowych, gdyż </w:t>
      </w:r>
      <w:r w:rsidR="008B3F1E" w:rsidRPr="00F708E6">
        <w:rPr>
          <w:rFonts w:ascii="Times New Roman" w:hAnsi="Times New Roman"/>
          <w:lang w:eastAsia="pl-PL"/>
        </w:rPr>
        <w:t xml:space="preserve">podstawą </w:t>
      </w:r>
      <w:r w:rsidRPr="00F708E6">
        <w:rPr>
          <w:rFonts w:ascii="Times New Roman" w:hAnsi="Times New Roman"/>
          <w:lang w:eastAsia="pl-PL"/>
        </w:rPr>
        <w:t>prawną przetwarzania Pani/Pana danych osobowych jest art. 6 ust. 1 lit. c Rozporządzenia Ogólnego.</w:t>
      </w:r>
    </w:p>
    <w:p w14:paraId="17F9DF63"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Ma Pani/Pan prawo wniesienia </w:t>
      </w:r>
      <w:r w:rsidRPr="00F708E6">
        <w:rPr>
          <w:rFonts w:ascii="Times New Roman" w:hAnsi="Times New Roman"/>
          <w:b/>
          <w:lang w:eastAsia="pl-PL"/>
        </w:rPr>
        <w:t>skargi do Prezesa Urzędu Ochrony Danych Osobowych</w:t>
      </w:r>
      <w:r w:rsidRPr="00F708E6">
        <w:rPr>
          <w:rFonts w:ascii="Times New Roman" w:hAnsi="Times New Roman"/>
          <w:lang w:eastAsia="pl-PL"/>
        </w:rPr>
        <w:t xml:space="preserve"> w razie uznania, że przetwarzanie Pani/Pana danych osobowych narusza przepisy Rozporządzenia Ogólnego.</w:t>
      </w:r>
    </w:p>
    <w:p w14:paraId="67FB9F9F" w14:textId="77777777" w:rsidR="0064761F" w:rsidRPr="00F708E6" w:rsidRDefault="0064761F" w:rsidP="00583E7F">
      <w:pPr>
        <w:pStyle w:val="Normalny1"/>
        <w:numPr>
          <w:ilvl w:val="3"/>
          <w:numId w:val="24"/>
        </w:numPr>
        <w:tabs>
          <w:tab w:val="num" w:pos="567"/>
        </w:tabs>
        <w:autoSpaceDN w:val="0"/>
        <w:spacing w:line="240" w:lineRule="auto"/>
        <w:ind w:left="360" w:hanging="284"/>
        <w:jc w:val="both"/>
        <w:rPr>
          <w:rFonts w:ascii="Times New Roman" w:hAnsi="Times New Roman" w:cs="Times New Roman"/>
        </w:rPr>
      </w:pPr>
      <w:r w:rsidRPr="00F708E6">
        <w:rPr>
          <w:rFonts w:ascii="Times New Roman" w:hAnsi="Times New Roman" w:cs="Times New Roman"/>
          <w:b/>
        </w:rPr>
        <w:t>Skorzystanie przez Panią/Pana</w:t>
      </w:r>
      <w:r w:rsidRPr="00F708E6">
        <w:rPr>
          <w:rFonts w:ascii="Times New Roman" w:hAnsi="Times New Roman" w:cs="Times New Roman"/>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B277B9E" w14:textId="77777777" w:rsidR="0064761F" w:rsidRDefault="0064761F" w:rsidP="00583E7F">
      <w:pPr>
        <w:pStyle w:val="Normalny1"/>
        <w:numPr>
          <w:ilvl w:val="3"/>
          <w:numId w:val="24"/>
        </w:numPr>
        <w:tabs>
          <w:tab w:val="num" w:pos="567"/>
        </w:tabs>
        <w:autoSpaceDN w:val="0"/>
        <w:spacing w:line="240" w:lineRule="auto"/>
        <w:ind w:left="360" w:hanging="284"/>
        <w:jc w:val="both"/>
        <w:rPr>
          <w:rFonts w:ascii="Times New Roman" w:hAnsi="Times New Roman" w:cs="Times New Roman"/>
        </w:rPr>
      </w:pPr>
      <w:r w:rsidRPr="00F708E6">
        <w:rPr>
          <w:rFonts w:ascii="Times New Roman" w:hAnsi="Times New Roman" w:cs="Times New Roman"/>
        </w:rPr>
        <w:lastRenderedPageBreak/>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F708E6">
        <w:rPr>
          <w:rFonts w:ascii="Times New Roman" w:hAnsi="Times New Roman" w:cs="Times New Roman"/>
          <w:b/>
        </w:rPr>
        <w:t>Zamawiający może żądać od Pana/Pani</w:t>
      </w:r>
      <w:r w:rsidRPr="00F708E6">
        <w:rPr>
          <w:rFonts w:ascii="Times New Roman" w:hAnsi="Times New Roman" w:cs="Times New Roman"/>
        </w:rPr>
        <w:t>, wskazania dodatkowych informacji mających na celu sprecyzowanie żądania, w szczególności podania nazwy lub daty wszczętego albo zakończonego postępowania o udzielenie zamówienia publicznego.</w:t>
      </w:r>
    </w:p>
    <w:p w14:paraId="74BE229A" w14:textId="77777777" w:rsidR="00F20C3C" w:rsidRPr="00A241D1" w:rsidRDefault="0064761F" w:rsidP="00A241D1">
      <w:pPr>
        <w:pStyle w:val="Normalny1"/>
        <w:numPr>
          <w:ilvl w:val="3"/>
          <w:numId w:val="24"/>
        </w:numPr>
        <w:tabs>
          <w:tab w:val="num" w:pos="567"/>
        </w:tabs>
        <w:autoSpaceDN w:val="0"/>
        <w:spacing w:line="240" w:lineRule="auto"/>
        <w:ind w:left="360" w:hanging="284"/>
        <w:jc w:val="both"/>
        <w:rPr>
          <w:rFonts w:ascii="Times New Roman" w:hAnsi="Times New Roman" w:cs="Times New Roman"/>
        </w:rPr>
      </w:pPr>
      <w:r w:rsidRPr="00A241D1">
        <w:rPr>
          <w:rFonts w:ascii="Times New Roman" w:hAnsi="Times New Roman"/>
          <w:b/>
        </w:rPr>
        <w:t>Wystąpienie</w:t>
      </w:r>
      <w:r w:rsidRPr="00A241D1">
        <w:rPr>
          <w:rFonts w:ascii="Times New Roman" w:hAnsi="Times New Roman"/>
        </w:rPr>
        <w:t xml:space="preserve"> </w:t>
      </w:r>
      <w:r w:rsidRPr="00A241D1">
        <w:rPr>
          <w:rFonts w:ascii="Times New Roman" w:hAnsi="Times New Roman"/>
          <w:b/>
        </w:rPr>
        <w:t>przez Panią/Pana</w:t>
      </w:r>
      <w:r w:rsidRPr="00A241D1">
        <w:rPr>
          <w:rFonts w:ascii="Times New Roman" w:hAnsi="Times New Roman"/>
        </w:rPr>
        <w:t xml:space="preserve"> z żądaniem ograniczenia przetwarzania danych, </w:t>
      </w:r>
      <w:r w:rsidR="00003271" w:rsidRPr="00A241D1">
        <w:rPr>
          <w:rFonts w:ascii="Times New Roman" w:hAnsi="Times New Roman"/>
        </w:rPr>
        <w:br/>
      </w:r>
      <w:r w:rsidRPr="00A241D1">
        <w:rPr>
          <w:rFonts w:ascii="Times New Roman" w:hAnsi="Times New Roman"/>
        </w:rPr>
        <w:t>o którym mowa w art. 18 ust. 1 Rozporządzenia Ogólnego, nie ogranicza przetwarzania danych osobowych do czasu zakończenia postępowania o udzielenie zamówienia publicznego.</w:t>
      </w:r>
    </w:p>
    <w:p w14:paraId="3D4275B7" w14:textId="77777777" w:rsidR="00F20C3C" w:rsidRPr="00F708E6" w:rsidRDefault="00F20C3C" w:rsidP="00F20C3C">
      <w:pPr>
        <w:pStyle w:val="ListParagraph2"/>
        <w:tabs>
          <w:tab w:val="left" w:pos="426"/>
        </w:tabs>
        <w:spacing w:after="0" w:line="240" w:lineRule="auto"/>
        <w:ind w:left="142"/>
        <w:contextualSpacing w:val="0"/>
        <w:jc w:val="both"/>
        <w:rPr>
          <w:rFonts w:ascii="Times New Roman" w:hAnsi="Times New Roman"/>
        </w:rPr>
      </w:pPr>
    </w:p>
    <w:p w14:paraId="39AACC6A" w14:textId="77777777" w:rsidR="00F20C3C" w:rsidRPr="00F708E6" w:rsidRDefault="00F20C3C" w:rsidP="00A241D1">
      <w:pPr>
        <w:pStyle w:val="ListParagraph2"/>
        <w:numPr>
          <w:ilvl w:val="0"/>
          <w:numId w:val="1"/>
        </w:numPr>
        <w:tabs>
          <w:tab w:val="left" w:pos="426"/>
        </w:tabs>
        <w:spacing w:after="0" w:line="240" w:lineRule="auto"/>
        <w:ind w:left="426" w:hanging="426"/>
        <w:contextualSpacing w:val="0"/>
        <w:jc w:val="both"/>
        <w:rPr>
          <w:rFonts w:ascii="Times New Roman" w:hAnsi="Times New Roman"/>
        </w:rPr>
      </w:pPr>
      <w:r w:rsidRPr="00F708E6">
        <w:rPr>
          <w:rFonts w:ascii="Times New Roman" w:hAnsi="Times New Roman"/>
        </w:rPr>
        <w:t xml:space="preserve">Wzór umowy – Załącznik nr 2 do Zaproszenia – zawiera warunki i wymagania umowne </w:t>
      </w:r>
      <w:r w:rsidR="0060684E" w:rsidRPr="00F708E6">
        <w:rPr>
          <w:rFonts w:ascii="Times New Roman" w:hAnsi="Times New Roman"/>
        </w:rPr>
        <w:br/>
      </w:r>
      <w:r w:rsidRPr="00F708E6">
        <w:rPr>
          <w:rFonts w:ascii="Times New Roman" w:hAnsi="Times New Roman"/>
        </w:rPr>
        <w:t>w zakresie dostawy przedmiotu zamówienia.</w:t>
      </w:r>
    </w:p>
    <w:p w14:paraId="6870DDAA" w14:textId="77777777" w:rsidR="00F20C3C" w:rsidRPr="00F708E6"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4CF4B6D2" w14:textId="77777777" w:rsidR="00097B64" w:rsidRPr="00F708E6" w:rsidRDefault="00D2792D" w:rsidP="00097B64">
      <w:pPr>
        <w:widowControl/>
        <w:suppressAutoHyphens w:val="0"/>
        <w:ind w:left="360" w:hanging="284"/>
        <w:jc w:val="both"/>
        <w:rPr>
          <w:sz w:val="22"/>
          <w:szCs w:val="22"/>
        </w:rPr>
      </w:pPr>
      <w:r w:rsidRPr="00F708E6">
        <w:rPr>
          <w:sz w:val="22"/>
          <w:szCs w:val="22"/>
        </w:rPr>
        <w:br w:type="page"/>
      </w:r>
    </w:p>
    <w:p w14:paraId="63167DFD" w14:textId="77777777" w:rsidR="00097B64" w:rsidRPr="007201C4" w:rsidRDefault="00097B64" w:rsidP="00097B64">
      <w:pPr>
        <w:widowControl/>
        <w:suppressAutoHyphens w:val="0"/>
        <w:ind w:left="360"/>
        <w:jc w:val="right"/>
        <w:rPr>
          <w:b/>
          <w:sz w:val="22"/>
          <w:szCs w:val="22"/>
        </w:rPr>
      </w:pPr>
      <w:r w:rsidRPr="007201C4">
        <w:rPr>
          <w:b/>
          <w:sz w:val="22"/>
          <w:szCs w:val="22"/>
        </w:rPr>
        <w:lastRenderedPageBreak/>
        <w:t>Załącznik nr 1 do Zaproszenia</w:t>
      </w:r>
    </w:p>
    <w:p w14:paraId="70EC3BBB" w14:textId="77777777" w:rsidR="00097B64" w:rsidRPr="007201C4" w:rsidRDefault="00097B64" w:rsidP="00097B64">
      <w:pPr>
        <w:widowControl/>
        <w:suppressAutoHyphens w:val="0"/>
        <w:rPr>
          <w:sz w:val="22"/>
          <w:szCs w:val="22"/>
        </w:rPr>
      </w:pPr>
      <w:r w:rsidRPr="007201C4">
        <w:rPr>
          <w:b/>
          <w:sz w:val="22"/>
          <w:szCs w:val="22"/>
          <w:u w:val="single"/>
        </w:rPr>
        <w:t>FORMULARZ OFERTY</w:t>
      </w:r>
    </w:p>
    <w:p w14:paraId="31BC798F" w14:textId="77777777" w:rsidR="00097B64" w:rsidRPr="007201C4" w:rsidRDefault="00097B64" w:rsidP="00097B64">
      <w:pPr>
        <w:widowControl/>
        <w:suppressAutoHyphens w:val="0"/>
        <w:ind w:left="540"/>
        <w:jc w:val="both"/>
        <w:rPr>
          <w:b/>
          <w:bCs/>
          <w:sz w:val="22"/>
          <w:szCs w:val="22"/>
        </w:rPr>
      </w:pPr>
      <w:r w:rsidRPr="007201C4">
        <w:rPr>
          <w:b/>
          <w:bCs/>
          <w:sz w:val="22"/>
          <w:szCs w:val="22"/>
        </w:rPr>
        <w:t>_____________________________________________________________________________</w:t>
      </w:r>
    </w:p>
    <w:p w14:paraId="269029E8" w14:textId="77777777" w:rsidR="00097B64" w:rsidRPr="007201C4" w:rsidRDefault="00097B64" w:rsidP="00097B64">
      <w:pPr>
        <w:widowControl/>
        <w:suppressAutoHyphens w:val="0"/>
        <w:ind w:left="1620" w:hanging="1080"/>
        <w:jc w:val="both"/>
        <w:outlineLvl w:val="0"/>
        <w:rPr>
          <w:b/>
          <w:sz w:val="22"/>
          <w:szCs w:val="22"/>
        </w:rPr>
      </w:pPr>
      <w:r w:rsidRPr="007201C4">
        <w:rPr>
          <w:i/>
          <w:sz w:val="22"/>
          <w:szCs w:val="22"/>
          <w:u w:val="single"/>
        </w:rPr>
        <w:t xml:space="preserve">ZAMAWIAJĄCY </w:t>
      </w:r>
      <w:r w:rsidRPr="007201C4">
        <w:rPr>
          <w:i/>
          <w:sz w:val="22"/>
          <w:szCs w:val="22"/>
        </w:rPr>
        <w:t xml:space="preserve">– </w:t>
      </w:r>
      <w:r>
        <w:rPr>
          <w:i/>
          <w:sz w:val="22"/>
          <w:szCs w:val="22"/>
        </w:rPr>
        <w:t xml:space="preserve">                          </w:t>
      </w:r>
      <w:r w:rsidRPr="007201C4">
        <w:rPr>
          <w:b/>
          <w:sz w:val="22"/>
          <w:szCs w:val="22"/>
        </w:rPr>
        <w:t xml:space="preserve">Uniwersytet Jagielloński </w:t>
      </w:r>
    </w:p>
    <w:p w14:paraId="03A483A6" w14:textId="77777777" w:rsidR="00097B64" w:rsidRPr="007201C4" w:rsidRDefault="00097B64" w:rsidP="00097B64">
      <w:pPr>
        <w:widowControl/>
        <w:suppressAutoHyphens w:val="0"/>
        <w:ind w:left="3036" w:hanging="626"/>
        <w:jc w:val="both"/>
        <w:rPr>
          <w:i/>
          <w:sz w:val="22"/>
          <w:szCs w:val="22"/>
          <w:u w:val="single"/>
        </w:rPr>
      </w:pPr>
      <w:r>
        <w:rPr>
          <w:b/>
          <w:bCs/>
          <w:sz w:val="22"/>
          <w:szCs w:val="22"/>
        </w:rPr>
        <w:t xml:space="preserve">                       </w:t>
      </w:r>
      <w:r w:rsidRPr="007201C4">
        <w:rPr>
          <w:b/>
          <w:bCs/>
          <w:sz w:val="22"/>
          <w:szCs w:val="22"/>
        </w:rPr>
        <w:t>ul</w:t>
      </w:r>
      <w:r w:rsidRPr="007201C4">
        <w:rPr>
          <w:b/>
          <w:sz w:val="22"/>
          <w:szCs w:val="22"/>
        </w:rPr>
        <w:t>. Gołębia 24, 31 – 007 Kraków;</w:t>
      </w:r>
    </w:p>
    <w:p w14:paraId="595B2D07" w14:textId="77777777" w:rsidR="00097B64" w:rsidRPr="007201C4" w:rsidRDefault="00097B64" w:rsidP="00097B64">
      <w:pPr>
        <w:widowControl/>
        <w:suppressAutoHyphens w:val="0"/>
        <w:ind w:left="1620" w:hanging="1080"/>
        <w:jc w:val="both"/>
        <w:rPr>
          <w:b/>
          <w:sz w:val="22"/>
          <w:szCs w:val="22"/>
        </w:rPr>
      </w:pPr>
      <w:r w:rsidRPr="007201C4">
        <w:rPr>
          <w:i/>
          <w:sz w:val="22"/>
          <w:szCs w:val="22"/>
          <w:u w:val="single"/>
        </w:rPr>
        <w:t xml:space="preserve">Jednostka prowadząca sprawę </w:t>
      </w:r>
      <w:r w:rsidRPr="007201C4">
        <w:rPr>
          <w:i/>
          <w:sz w:val="22"/>
          <w:szCs w:val="22"/>
        </w:rPr>
        <w:t xml:space="preserve">–  </w:t>
      </w:r>
      <w:r>
        <w:rPr>
          <w:i/>
          <w:sz w:val="22"/>
          <w:szCs w:val="22"/>
        </w:rPr>
        <w:t xml:space="preserve">   </w:t>
      </w:r>
      <w:r w:rsidRPr="007201C4">
        <w:rPr>
          <w:b/>
          <w:sz w:val="22"/>
          <w:szCs w:val="22"/>
        </w:rPr>
        <w:t>Dział Zamówień Publicznych UJ</w:t>
      </w:r>
    </w:p>
    <w:p w14:paraId="19DB4873" w14:textId="77777777" w:rsidR="00097B64" w:rsidRPr="007201C4" w:rsidRDefault="00097B64" w:rsidP="00097B64">
      <w:pPr>
        <w:widowControl/>
        <w:suppressAutoHyphens w:val="0"/>
        <w:ind w:left="4320" w:hanging="634"/>
        <w:jc w:val="both"/>
        <w:outlineLvl w:val="0"/>
        <w:rPr>
          <w:b/>
          <w:sz w:val="22"/>
          <w:szCs w:val="22"/>
        </w:rPr>
      </w:pPr>
      <w:r w:rsidRPr="007201C4">
        <w:rPr>
          <w:b/>
          <w:bCs/>
          <w:sz w:val="22"/>
          <w:szCs w:val="22"/>
        </w:rPr>
        <w:t>ul</w:t>
      </w:r>
      <w:r w:rsidRPr="007201C4">
        <w:rPr>
          <w:b/>
          <w:sz w:val="22"/>
          <w:szCs w:val="22"/>
        </w:rPr>
        <w:t>. Straszewskiego 25/2, 31-113 Kraków</w:t>
      </w:r>
    </w:p>
    <w:p w14:paraId="0C7734A1" w14:textId="77777777" w:rsidR="00097B64" w:rsidRPr="007201C4" w:rsidRDefault="00097B64" w:rsidP="00097B64">
      <w:pPr>
        <w:widowControl/>
        <w:tabs>
          <w:tab w:val="left" w:pos="540"/>
        </w:tabs>
        <w:suppressAutoHyphens w:val="0"/>
        <w:ind w:left="1080" w:hanging="540"/>
        <w:jc w:val="both"/>
        <w:rPr>
          <w:b/>
          <w:sz w:val="22"/>
          <w:szCs w:val="22"/>
        </w:rPr>
      </w:pPr>
      <w:r w:rsidRPr="007201C4">
        <w:rPr>
          <w:b/>
          <w:sz w:val="22"/>
          <w:szCs w:val="22"/>
        </w:rPr>
        <w:t>_____________________________________________________________________________</w:t>
      </w:r>
    </w:p>
    <w:p w14:paraId="542AB797"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Nazwa (Firma) Wykonawcy – </w:t>
      </w:r>
    </w:p>
    <w:p w14:paraId="05D1F10E"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6219475A"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siedziby – </w:t>
      </w:r>
    </w:p>
    <w:p w14:paraId="7ED33A68"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0874AB82"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do korespondencji – </w:t>
      </w:r>
    </w:p>
    <w:p w14:paraId="7EE45A49" w14:textId="77777777" w:rsidR="00097B64" w:rsidRPr="007201C4" w:rsidRDefault="00097B64" w:rsidP="00097B64">
      <w:pPr>
        <w:widowControl/>
        <w:suppressAutoHyphens w:val="0"/>
        <w:spacing w:line="360" w:lineRule="auto"/>
        <w:ind w:left="1079" w:hanging="540"/>
        <w:jc w:val="both"/>
        <w:rPr>
          <w:sz w:val="22"/>
          <w:szCs w:val="22"/>
          <w:lang w:val="de-DE"/>
        </w:rPr>
      </w:pPr>
      <w:r w:rsidRPr="007201C4">
        <w:rPr>
          <w:sz w:val="22"/>
          <w:szCs w:val="22"/>
          <w:lang w:val="de-DE"/>
        </w:rPr>
        <w:t>…………………………………………………………………………………………..…………,</w:t>
      </w:r>
    </w:p>
    <w:p w14:paraId="1968AE57"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 xml:space="preserve">Tel. </w:t>
      </w:r>
      <w:r w:rsidRPr="007201C4">
        <w:rPr>
          <w:sz w:val="22"/>
          <w:szCs w:val="22"/>
          <w:lang w:val="de-DE"/>
        </w:rPr>
        <w:t>–</w:t>
      </w:r>
      <w:r w:rsidRPr="007201C4">
        <w:rPr>
          <w:sz w:val="22"/>
          <w:szCs w:val="22"/>
          <w:lang w:val="pt-BR"/>
        </w:rPr>
        <w:t xml:space="preserve"> ....................................................; faks </w:t>
      </w:r>
      <w:r w:rsidRPr="007201C4">
        <w:rPr>
          <w:sz w:val="22"/>
          <w:szCs w:val="22"/>
          <w:lang w:val="de-DE"/>
        </w:rPr>
        <w:t>–</w:t>
      </w:r>
      <w:r w:rsidRPr="007201C4">
        <w:rPr>
          <w:sz w:val="22"/>
          <w:szCs w:val="22"/>
          <w:lang w:val="pt-BR"/>
        </w:rPr>
        <w:t xml:space="preserve"> .....................................................;</w:t>
      </w:r>
    </w:p>
    <w:p w14:paraId="5FF4F0FB"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E-mail: .................................................;</w:t>
      </w:r>
    </w:p>
    <w:p w14:paraId="52CDC1EC" w14:textId="77777777" w:rsidR="00097B64" w:rsidRPr="007201C4" w:rsidRDefault="00097B64" w:rsidP="00097B64">
      <w:pPr>
        <w:widowControl/>
        <w:suppressAutoHyphens w:val="0"/>
        <w:spacing w:line="360" w:lineRule="auto"/>
        <w:ind w:left="1079" w:hanging="540"/>
        <w:jc w:val="both"/>
        <w:outlineLvl w:val="0"/>
        <w:rPr>
          <w:sz w:val="22"/>
          <w:szCs w:val="22"/>
          <w:lang w:val="de-DE"/>
        </w:rPr>
      </w:pPr>
      <w:r w:rsidRPr="007201C4">
        <w:rPr>
          <w:sz w:val="22"/>
          <w:szCs w:val="22"/>
          <w:lang w:val="de-DE"/>
        </w:rPr>
        <w:t>NIP – ....................................................; REGON – ..............................................;</w:t>
      </w:r>
    </w:p>
    <w:p w14:paraId="3A95546D" w14:textId="77777777" w:rsidR="00097B64" w:rsidRPr="007201C4" w:rsidRDefault="00097B64" w:rsidP="00097B64">
      <w:pPr>
        <w:widowControl/>
        <w:suppressAutoHyphens w:val="0"/>
        <w:ind w:left="1079" w:hanging="540"/>
        <w:jc w:val="both"/>
        <w:outlineLvl w:val="0"/>
        <w:rPr>
          <w:sz w:val="22"/>
          <w:szCs w:val="22"/>
          <w:lang w:val="de-DE"/>
        </w:rPr>
      </w:pPr>
    </w:p>
    <w:p w14:paraId="0DD49D56" w14:textId="77777777" w:rsidR="00097B64" w:rsidRPr="009F390D" w:rsidRDefault="00097B64" w:rsidP="00097B64">
      <w:pPr>
        <w:jc w:val="both"/>
        <w:rPr>
          <w:i/>
          <w:sz w:val="22"/>
          <w:u w:val="single"/>
        </w:rPr>
      </w:pPr>
      <w:r w:rsidRPr="009F390D">
        <w:rPr>
          <w:i/>
          <w:sz w:val="22"/>
          <w:u w:val="single"/>
        </w:rPr>
        <w:t xml:space="preserve">Nawiązując do zaproszenia do złożenia oferty na wyłonienie Wykonawcy w </w:t>
      </w:r>
      <w:r w:rsidRPr="009F390D">
        <w:rPr>
          <w:rFonts w:eastAsia="Calibri"/>
          <w:i/>
          <w:sz w:val="22"/>
          <w:u w:val="single"/>
        </w:rPr>
        <w:t>zakresie</w:t>
      </w:r>
      <w:r w:rsidR="00F10DB3" w:rsidRPr="009F390D">
        <w:rPr>
          <w:i/>
          <w:iCs/>
          <w:sz w:val="22"/>
          <w:u w:val="single"/>
        </w:rPr>
        <w:t xml:space="preserve"> dostawy spektrofotometru </w:t>
      </w:r>
      <w:r w:rsidR="00F4522C">
        <w:rPr>
          <w:i/>
          <w:iCs/>
          <w:sz w:val="22"/>
          <w:u w:val="single"/>
        </w:rPr>
        <w:t>UV-Vis</w:t>
      </w:r>
      <w:r w:rsidR="00F10DB3" w:rsidRPr="009F390D">
        <w:rPr>
          <w:i/>
          <w:iCs/>
          <w:sz w:val="22"/>
          <w:u w:val="single"/>
        </w:rPr>
        <w:t xml:space="preserve"> na potrzeby Wydziału Chemii UJ</w:t>
      </w:r>
      <w:r w:rsidRPr="009F390D">
        <w:rPr>
          <w:i/>
          <w:sz w:val="22"/>
          <w:u w:val="single"/>
        </w:rPr>
        <w:t>, składamy poniższą ofertę:</w:t>
      </w:r>
    </w:p>
    <w:p w14:paraId="30A4A783" w14:textId="77777777" w:rsidR="00097B64" w:rsidRPr="007201C4" w:rsidRDefault="00097B64" w:rsidP="00097B64">
      <w:pPr>
        <w:pStyle w:val="Tekstpodstawowy"/>
        <w:spacing w:line="240" w:lineRule="auto"/>
        <w:ind w:left="540"/>
        <w:jc w:val="right"/>
        <w:rPr>
          <w:rFonts w:ascii="Times New Roman" w:hAnsi="Times New Roman"/>
          <w:i/>
          <w:sz w:val="22"/>
          <w:szCs w:val="22"/>
        </w:rPr>
      </w:pPr>
    </w:p>
    <w:p w14:paraId="37BB1A11" w14:textId="77777777" w:rsidR="00097B64" w:rsidRDefault="00097B64" w:rsidP="005B39AF">
      <w:pPr>
        <w:widowControl/>
        <w:numPr>
          <w:ilvl w:val="0"/>
          <w:numId w:val="3"/>
        </w:numPr>
        <w:suppressAutoHyphens w:val="0"/>
        <w:ind w:left="425" w:firstLine="0"/>
        <w:jc w:val="both"/>
        <w:rPr>
          <w:sz w:val="22"/>
        </w:rPr>
      </w:pPr>
      <w:r w:rsidRPr="00745732">
        <w:rPr>
          <w:sz w:val="22"/>
        </w:rPr>
        <w:t xml:space="preserve">oferujemy wykonanie </w:t>
      </w:r>
      <w:r w:rsidRPr="00745732">
        <w:rPr>
          <w:b/>
          <w:sz w:val="22"/>
          <w:u w:val="single"/>
        </w:rPr>
        <w:t>całości</w:t>
      </w:r>
      <w:r w:rsidRPr="00745732">
        <w:rPr>
          <w:sz w:val="22"/>
          <w:u w:val="single"/>
        </w:rPr>
        <w:t xml:space="preserve"> </w:t>
      </w:r>
      <w:r w:rsidRPr="00745732">
        <w:rPr>
          <w:b/>
          <w:sz w:val="22"/>
          <w:u w:val="single"/>
        </w:rPr>
        <w:t>przedmiotu zamówienia</w:t>
      </w:r>
      <w:r w:rsidRPr="00745732">
        <w:rPr>
          <w:sz w:val="22"/>
        </w:rPr>
        <w:t xml:space="preserve"> za łączną kwotę netto </w:t>
      </w:r>
      <w:r w:rsidRPr="00745732">
        <w:rPr>
          <w:sz w:val="22"/>
          <w:u w:val="single"/>
        </w:rPr>
        <w:t>......................................PLN</w:t>
      </w:r>
      <w:r w:rsidRPr="00745732">
        <w:rPr>
          <w:i/>
          <w:iCs/>
          <w:sz w:val="22"/>
        </w:rPr>
        <w:t xml:space="preserve"> *</w:t>
      </w:r>
      <w:r w:rsidRPr="00745732">
        <w:rPr>
          <w:sz w:val="22"/>
        </w:rPr>
        <w:t xml:space="preserve">, plus należny podatek VAT w wysokości </w:t>
      </w:r>
      <w:r w:rsidRPr="00745732">
        <w:rPr>
          <w:sz w:val="22"/>
          <w:u w:val="single"/>
        </w:rPr>
        <w:t>….....</w:t>
      </w:r>
      <w:r w:rsidRPr="00745732">
        <w:rPr>
          <w:iCs/>
          <w:sz w:val="22"/>
          <w:u w:val="single"/>
        </w:rPr>
        <w:t>%</w:t>
      </w:r>
      <w:r w:rsidRPr="00745732">
        <w:rPr>
          <w:iCs/>
          <w:sz w:val="22"/>
        </w:rPr>
        <w:t>*</w:t>
      </w:r>
      <w:r w:rsidRPr="00745732">
        <w:rPr>
          <w:sz w:val="22"/>
        </w:rPr>
        <w:t>, co daje kwotę brutto</w:t>
      </w:r>
      <w:r w:rsidRPr="00745732">
        <w:rPr>
          <w:sz w:val="22"/>
          <w:u w:val="single"/>
        </w:rPr>
        <w:t xml:space="preserve">......................................PLN </w:t>
      </w:r>
      <w:r w:rsidRPr="00745732">
        <w:rPr>
          <w:sz w:val="22"/>
        </w:rPr>
        <w:t>(słownie:</w:t>
      </w:r>
      <w:r w:rsidRPr="00745732">
        <w:rPr>
          <w:sz w:val="22"/>
          <w:u w:val="single"/>
        </w:rPr>
        <w:t>…..........................…......... PLN</w:t>
      </w:r>
      <w:r w:rsidRPr="00745732">
        <w:rPr>
          <w:sz w:val="22"/>
        </w:rPr>
        <w:t xml:space="preserve">), </w:t>
      </w:r>
    </w:p>
    <w:p w14:paraId="1FE3D0F9" w14:textId="77777777" w:rsidR="00097B64" w:rsidRDefault="00097B64" w:rsidP="005B39AF">
      <w:pPr>
        <w:widowControl/>
        <w:suppressAutoHyphens w:val="0"/>
        <w:ind w:left="425"/>
        <w:jc w:val="both"/>
        <w:rPr>
          <w:sz w:val="22"/>
        </w:rPr>
      </w:pPr>
    </w:p>
    <w:p w14:paraId="01D4AF49" w14:textId="77777777" w:rsidR="00097B64" w:rsidRPr="009F390D" w:rsidRDefault="00097B64" w:rsidP="005B39AF">
      <w:pPr>
        <w:widowControl/>
        <w:numPr>
          <w:ilvl w:val="0"/>
          <w:numId w:val="3"/>
        </w:numPr>
        <w:tabs>
          <w:tab w:val="clear" w:pos="801"/>
          <w:tab w:val="num" w:pos="709"/>
        </w:tabs>
        <w:suppressAutoHyphens w:val="0"/>
        <w:ind w:left="425" w:firstLine="0"/>
        <w:jc w:val="both"/>
        <w:rPr>
          <w:sz w:val="22"/>
        </w:rPr>
      </w:pPr>
      <w:r w:rsidRPr="00FD287B">
        <w:rPr>
          <w:sz w:val="22"/>
        </w:rPr>
        <w:t xml:space="preserve">oferujemy termin realizacji </w:t>
      </w:r>
      <w:r w:rsidR="00C033E0" w:rsidRPr="009F390D">
        <w:rPr>
          <w:sz w:val="22"/>
        </w:rPr>
        <w:t>przedmiotu zamówienia zgodny z Zaproszeniem do złoż</w:t>
      </w:r>
      <w:r w:rsidR="009F390D" w:rsidRPr="009F390D">
        <w:rPr>
          <w:sz w:val="22"/>
        </w:rPr>
        <w:t>enia oferty,</w:t>
      </w:r>
    </w:p>
    <w:p w14:paraId="57553A4B" w14:textId="77777777" w:rsidR="00097B64" w:rsidRPr="009F390D" w:rsidRDefault="00097B64" w:rsidP="00097B64">
      <w:pPr>
        <w:widowControl/>
        <w:numPr>
          <w:ilvl w:val="0"/>
          <w:numId w:val="3"/>
        </w:numPr>
        <w:suppressAutoHyphens w:val="0"/>
        <w:spacing w:line="276" w:lineRule="auto"/>
        <w:ind w:left="426" w:firstLine="0"/>
        <w:jc w:val="both"/>
        <w:rPr>
          <w:sz w:val="22"/>
        </w:rPr>
      </w:pPr>
      <w:r w:rsidRPr="009F390D">
        <w:rPr>
          <w:sz w:val="22"/>
        </w:rPr>
        <w:t>oferujemy termin płatności wynoszący</w:t>
      </w:r>
      <w:r w:rsidR="009F5E41" w:rsidRPr="009F390D">
        <w:rPr>
          <w:sz w:val="22"/>
        </w:rPr>
        <w:t xml:space="preserve"> do</w:t>
      </w:r>
      <w:r w:rsidRPr="009F390D">
        <w:rPr>
          <w:sz w:val="22"/>
        </w:rPr>
        <w:t xml:space="preserve"> 30 dni liczony od doręczenia faktury, odpowiednio dla wymagań określonych w Zaproszeniu,</w:t>
      </w:r>
    </w:p>
    <w:p w14:paraId="7BAA209E" w14:textId="77777777" w:rsidR="00097B64" w:rsidRPr="00745732" w:rsidRDefault="00097B64" w:rsidP="00097B64">
      <w:pPr>
        <w:widowControl/>
        <w:numPr>
          <w:ilvl w:val="0"/>
          <w:numId w:val="3"/>
        </w:numPr>
        <w:suppressAutoHyphens w:val="0"/>
        <w:spacing w:line="276" w:lineRule="auto"/>
        <w:ind w:left="426" w:firstLine="0"/>
        <w:jc w:val="both"/>
        <w:rPr>
          <w:sz w:val="22"/>
        </w:rPr>
      </w:pPr>
      <w:r w:rsidRPr="00745732">
        <w:rPr>
          <w:sz w:val="22"/>
        </w:rPr>
        <w:t>oświadczamy, że zapoznaliśmy się z treścią Za</w:t>
      </w:r>
      <w:r w:rsidR="009F5E41">
        <w:rPr>
          <w:sz w:val="22"/>
        </w:rPr>
        <w:t xml:space="preserve">proszenia do złożenia ofert, </w:t>
      </w:r>
      <w:r w:rsidRPr="00745732">
        <w:rPr>
          <w:sz w:val="22"/>
        </w:rPr>
        <w:t>w szcze</w:t>
      </w:r>
      <w:r w:rsidR="009F5E41">
        <w:rPr>
          <w:sz w:val="22"/>
        </w:rPr>
        <w:t>gólności zawartym w nim wzorem u</w:t>
      </w:r>
      <w:r w:rsidRPr="00745732">
        <w:rPr>
          <w:sz w:val="22"/>
        </w:rPr>
        <w:t>mowy oraz opisem przedmiotu</w:t>
      </w:r>
      <w:r w:rsidR="009F5E41">
        <w:rPr>
          <w:sz w:val="22"/>
        </w:rPr>
        <w:t xml:space="preserve"> zamówienia wraz załącznikami i </w:t>
      </w:r>
      <w:r w:rsidRPr="00745732">
        <w:rPr>
          <w:sz w:val="22"/>
        </w:rPr>
        <w:t xml:space="preserve">uznajemy się za związanych </w:t>
      </w:r>
      <w:r w:rsidR="009F5E41">
        <w:rPr>
          <w:sz w:val="22"/>
        </w:rPr>
        <w:t xml:space="preserve">określonymi w niej wymaganiami </w:t>
      </w:r>
      <w:r w:rsidRPr="00745732">
        <w:rPr>
          <w:sz w:val="22"/>
        </w:rPr>
        <w:t xml:space="preserve">i zasadami postępowania, </w:t>
      </w:r>
    </w:p>
    <w:p w14:paraId="48B24848" w14:textId="77777777" w:rsidR="00097B64" w:rsidRPr="00745732" w:rsidRDefault="00097B64" w:rsidP="00097B64">
      <w:pPr>
        <w:widowControl/>
        <w:numPr>
          <w:ilvl w:val="0"/>
          <w:numId w:val="4"/>
        </w:numPr>
        <w:tabs>
          <w:tab w:val="clear" w:pos="801"/>
          <w:tab w:val="num" w:pos="360"/>
          <w:tab w:val="num" w:pos="709"/>
        </w:tabs>
        <w:suppressAutoHyphens w:val="0"/>
        <w:spacing w:line="276" w:lineRule="auto"/>
        <w:ind w:left="426" w:firstLine="0"/>
        <w:jc w:val="both"/>
        <w:rPr>
          <w:sz w:val="22"/>
        </w:rPr>
      </w:pPr>
      <w:r w:rsidRPr="00745732">
        <w:rPr>
          <w:sz w:val="22"/>
        </w:rPr>
        <w:t xml:space="preserve">oświadczamy, że uważamy się za związanych niniejszą ofertą na okres 30 dni od daty jej otwarcia, </w:t>
      </w:r>
    </w:p>
    <w:p w14:paraId="7A8BC7CC" w14:textId="77777777" w:rsidR="00097B64" w:rsidRPr="00745732" w:rsidRDefault="00097B64" w:rsidP="00A13F26">
      <w:pPr>
        <w:widowControl/>
        <w:tabs>
          <w:tab w:val="left" w:pos="709"/>
        </w:tabs>
        <w:suppressAutoHyphens w:val="0"/>
        <w:spacing w:line="276" w:lineRule="auto"/>
        <w:ind w:left="426"/>
        <w:jc w:val="both"/>
        <w:rPr>
          <w:sz w:val="22"/>
        </w:rPr>
      </w:pPr>
      <w:r w:rsidRPr="00745732">
        <w:rPr>
          <w:sz w:val="22"/>
        </w:rPr>
        <w:t>6) oświadczamy, iż oferujemy przedmiot z</w:t>
      </w:r>
      <w:r w:rsidR="009F5E41">
        <w:rPr>
          <w:sz w:val="22"/>
        </w:rPr>
        <w:t xml:space="preserve">amówienia zgodny z wymaganiami </w:t>
      </w:r>
      <w:r w:rsidRPr="00745732">
        <w:rPr>
          <w:sz w:val="22"/>
        </w:rPr>
        <w:t>i warunkami określonymi przez Zamawiającego w Zaproszeniu</w:t>
      </w:r>
      <w:r w:rsidR="000E4677">
        <w:rPr>
          <w:sz w:val="22"/>
        </w:rPr>
        <w:t>,</w:t>
      </w:r>
    </w:p>
    <w:p w14:paraId="5F7CCE8D" w14:textId="77777777" w:rsidR="00097B64" w:rsidRDefault="00097B64" w:rsidP="00097B64">
      <w:pPr>
        <w:widowControl/>
        <w:suppressAutoHyphens w:val="0"/>
        <w:spacing w:line="276" w:lineRule="auto"/>
        <w:ind w:left="426"/>
        <w:jc w:val="both"/>
        <w:rPr>
          <w:sz w:val="22"/>
        </w:rPr>
      </w:pPr>
      <w:r w:rsidRPr="00745732">
        <w:rPr>
          <w:sz w:val="22"/>
        </w:rPr>
        <w:t>7) oferujemy gwarancję jak w Zaproszeniu</w:t>
      </w:r>
      <w:r>
        <w:rPr>
          <w:sz w:val="22"/>
        </w:rPr>
        <w:t>.</w:t>
      </w:r>
    </w:p>
    <w:p w14:paraId="520CD15C" w14:textId="77777777" w:rsidR="00097B64" w:rsidRPr="00C05FB4" w:rsidRDefault="00097B64" w:rsidP="00097B64">
      <w:pPr>
        <w:pStyle w:val="Akapitzlist"/>
        <w:ind w:left="426"/>
        <w:jc w:val="both"/>
        <w:rPr>
          <w:rFonts w:ascii="Times New Roman" w:hAnsi="Times New Roman"/>
          <w:lang w:eastAsia="pl-PL"/>
        </w:rPr>
      </w:pPr>
      <w:r w:rsidRPr="009F390D">
        <w:rPr>
          <w:rFonts w:ascii="Times New Roman" w:hAnsi="Times New Roman"/>
        </w:rPr>
        <w:t>8)</w:t>
      </w:r>
      <w:r>
        <w:t xml:space="preserve"> </w:t>
      </w:r>
      <w:r w:rsidRPr="00CB468B">
        <w:rPr>
          <w:rFonts w:ascii="Times New Roman" w:hAnsi="Times New Roman"/>
          <w:lang w:eastAsia="pl-PL"/>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50C8A3F7" w14:textId="77777777" w:rsidR="00097B64" w:rsidRPr="00745732" w:rsidRDefault="00097B64" w:rsidP="00097B64">
      <w:pPr>
        <w:widowControl/>
        <w:suppressAutoHyphens w:val="0"/>
        <w:spacing w:line="276" w:lineRule="auto"/>
        <w:ind w:left="426"/>
        <w:jc w:val="both"/>
        <w:rPr>
          <w:sz w:val="22"/>
        </w:rPr>
      </w:pPr>
    </w:p>
    <w:p w14:paraId="3C472A00" w14:textId="77777777" w:rsidR="00097B64" w:rsidRPr="00745732" w:rsidRDefault="00097B64" w:rsidP="00097B64">
      <w:pPr>
        <w:widowControl/>
        <w:suppressAutoHyphens w:val="0"/>
        <w:spacing w:line="276" w:lineRule="auto"/>
        <w:ind w:left="426"/>
        <w:jc w:val="both"/>
        <w:rPr>
          <w:sz w:val="22"/>
        </w:rPr>
      </w:pPr>
      <w:r>
        <w:rPr>
          <w:sz w:val="22"/>
        </w:rPr>
        <w:lastRenderedPageBreak/>
        <w:t>9</w:t>
      </w:r>
      <w:r w:rsidRPr="00745732">
        <w:rPr>
          <w:sz w:val="22"/>
        </w:rPr>
        <w:t xml:space="preserve">) osobą upoważnioną do kontaktów z Zamawiającym w zakresie złożonej oferty oraz w sprawach dotyczących ewentualnej realizacji umowy jest: ……….…………….., e-mail: …………………., tel.: ………………….. </w:t>
      </w:r>
      <w:r w:rsidRPr="00745732">
        <w:rPr>
          <w:i/>
          <w:sz w:val="22"/>
        </w:rPr>
        <w:t>(można wypełnić fakultatywnie)</w:t>
      </w:r>
    </w:p>
    <w:p w14:paraId="112311BA" w14:textId="77777777" w:rsidR="00097B64" w:rsidRDefault="00097B64" w:rsidP="00097B64">
      <w:pPr>
        <w:widowControl/>
        <w:suppressAutoHyphens w:val="0"/>
        <w:ind w:left="426"/>
        <w:jc w:val="both"/>
        <w:rPr>
          <w:sz w:val="22"/>
        </w:rPr>
      </w:pPr>
      <w:r>
        <w:rPr>
          <w:sz w:val="22"/>
        </w:rPr>
        <w:t>10</w:t>
      </w:r>
      <w:r w:rsidRPr="00745732">
        <w:rPr>
          <w:sz w:val="22"/>
        </w:rPr>
        <w:t xml:space="preserve">) oferta liczy </w:t>
      </w:r>
      <w:r w:rsidRPr="00745732">
        <w:rPr>
          <w:b/>
          <w:bCs/>
          <w:sz w:val="22"/>
          <w:u w:val="single"/>
        </w:rPr>
        <w:t>........................*</w:t>
      </w:r>
      <w:r w:rsidRPr="00745732">
        <w:rPr>
          <w:sz w:val="22"/>
        </w:rPr>
        <w:t xml:space="preserve"> kolejno ponumerowanych kart.</w:t>
      </w:r>
      <w:r>
        <w:rPr>
          <w:sz w:val="22"/>
        </w:rPr>
        <w:t xml:space="preserve">   </w:t>
      </w:r>
    </w:p>
    <w:p w14:paraId="096BCA3D" w14:textId="77777777" w:rsidR="00097B64" w:rsidRPr="007201C4" w:rsidRDefault="00097B64" w:rsidP="00097B64">
      <w:pPr>
        <w:widowControl/>
        <w:suppressAutoHyphens w:val="0"/>
        <w:ind w:left="426"/>
        <w:jc w:val="both"/>
        <w:rPr>
          <w:sz w:val="22"/>
          <w:szCs w:val="22"/>
        </w:rPr>
      </w:pPr>
      <w:r>
        <w:rPr>
          <w:sz w:val="22"/>
        </w:rPr>
        <w:t xml:space="preserve">11)  </w:t>
      </w:r>
      <w:r w:rsidRPr="007201C4">
        <w:rPr>
          <w:sz w:val="22"/>
          <w:szCs w:val="22"/>
        </w:rPr>
        <w:t>Załączniki do formularza oferty:</w:t>
      </w:r>
    </w:p>
    <w:p w14:paraId="073A4C72" w14:textId="77777777" w:rsidR="00097B64" w:rsidRPr="003001A1" w:rsidRDefault="00097B64" w:rsidP="00AB7324">
      <w:pPr>
        <w:pStyle w:val="Akapitzlist"/>
        <w:numPr>
          <w:ilvl w:val="0"/>
          <w:numId w:val="30"/>
        </w:numPr>
        <w:spacing w:after="0" w:line="240" w:lineRule="auto"/>
        <w:ind w:left="851" w:right="-40" w:hanging="357"/>
        <w:jc w:val="both"/>
        <w:rPr>
          <w:rFonts w:ascii="Times New Roman" w:hAnsi="Times New Roman"/>
          <w:bCs/>
        </w:rPr>
      </w:pPr>
      <w:r w:rsidRPr="003001A1">
        <w:rPr>
          <w:rFonts w:ascii="Times New Roman" w:hAnsi="Times New Roman"/>
          <w:bCs/>
        </w:rPr>
        <w:t>Załącznik nr 1 - oświadczenie Wykonawcy;</w:t>
      </w:r>
    </w:p>
    <w:p w14:paraId="6293736D" w14:textId="77777777" w:rsidR="00097B64" w:rsidRPr="003001A1" w:rsidRDefault="00097B64" w:rsidP="00AB7324">
      <w:pPr>
        <w:pStyle w:val="Akapitzlist"/>
        <w:numPr>
          <w:ilvl w:val="0"/>
          <w:numId w:val="30"/>
        </w:numPr>
        <w:spacing w:after="0" w:line="240" w:lineRule="auto"/>
        <w:ind w:left="851" w:right="-40" w:hanging="357"/>
        <w:jc w:val="both"/>
        <w:rPr>
          <w:rFonts w:ascii="Times New Roman" w:hAnsi="Times New Roman"/>
          <w:bCs/>
        </w:rPr>
      </w:pPr>
      <w:r w:rsidRPr="003001A1">
        <w:rPr>
          <w:rFonts w:ascii="Times New Roman" w:hAnsi="Times New Roman"/>
          <w:bCs/>
        </w:rPr>
        <w:t>Załącznik nr 2 – kalkulacja ceny</w:t>
      </w:r>
      <w:r>
        <w:rPr>
          <w:rFonts w:ascii="Times New Roman" w:hAnsi="Times New Roman"/>
          <w:bCs/>
        </w:rPr>
        <w:t xml:space="preserve"> oferty,</w:t>
      </w:r>
    </w:p>
    <w:p w14:paraId="4DBFF769" w14:textId="77777777" w:rsidR="00097B64" w:rsidRPr="003001A1" w:rsidRDefault="00097B64" w:rsidP="00AB7324">
      <w:pPr>
        <w:pStyle w:val="Akapitzlist"/>
        <w:numPr>
          <w:ilvl w:val="0"/>
          <w:numId w:val="30"/>
        </w:numPr>
        <w:spacing w:after="0" w:line="240" w:lineRule="auto"/>
        <w:ind w:left="851" w:right="-40" w:hanging="357"/>
        <w:jc w:val="both"/>
        <w:rPr>
          <w:rFonts w:ascii="Times New Roman" w:hAnsi="Times New Roman"/>
          <w:bCs/>
        </w:rPr>
      </w:pPr>
      <w:r w:rsidRPr="003001A1">
        <w:rPr>
          <w:rFonts w:ascii="Times New Roman" w:hAnsi="Times New Roman"/>
          <w:bCs/>
        </w:rPr>
        <w:t>Inne…………………………………………………………….</w:t>
      </w:r>
    </w:p>
    <w:p w14:paraId="588356AD" w14:textId="77777777" w:rsidR="00097B64" w:rsidRDefault="00097B64" w:rsidP="00097B64">
      <w:pPr>
        <w:widowControl/>
        <w:tabs>
          <w:tab w:val="num" w:pos="801"/>
          <w:tab w:val="left" w:pos="900"/>
        </w:tabs>
        <w:suppressAutoHyphens w:val="0"/>
        <w:spacing w:line="276" w:lineRule="auto"/>
        <w:ind w:left="426"/>
        <w:jc w:val="both"/>
        <w:rPr>
          <w:sz w:val="22"/>
        </w:rPr>
      </w:pPr>
    </w:p>
    <w:p w14:paraId="41A11B64" w14:textId="77777777" w:rsidR="00097B64" w:rsidRPr="00745732" w:rsidRDefault="00097B64" w:rsidP="00097B64">
      <w:pPr>
        <w:widowControl/>
        <w:tabs>
          <w:tab w:val="num" w:pos="801"/>
          <w:tab w:val="left" w:pos="900"/>
        </w:tabs>
        <w:suppressAutoHyphens w:val="0"/>
        <w:spacing w:line="276" w:lineRule="auto"/>
        <w:ind w:left="426"/>
        <w:jc w:val="both"/>
        <w:rPr>
          <w:sz w:val="22"/>
        </w:rPr>
      </w:pPr>
    </w:p>
    <w:p w14:paraId="5CA49E6C" w14:textId="77777777" w:rsidR="00097B64" w:rsidRPr="00745732" w:rsidRDefault="00097B64" w:rsidP="00097B64">
      <w:pPr>
        <w:widowControl/>
        <w:tabs>
          <w:tab w:val="left" w:pos="540"/>
        </w:tabs>
        <w:suppressAutoHyphens w:val="0"/>
        <w:ind w:left="360"/>
        <w:jc w:val="both"/>
        <w:rPr>
          <w:b/>
          <w:bCs/>
          <w:i/>
          <w:iCs/>
          <w:sz w:val="22"/>
          <w:u w:val="single"/>
        </w:rPr>
      </w:pPr>
    </w:p>
    <w:p w14:paraId="325E7FEF" w14:textId="77777777" w:rsidR="00097B64" w:rsidRPr="00745732" w:rsidRDefault="00097B64" w:rsidP="00097B64">
      <w:pPr>
        <w:widowControl/>
        <w:tabs>
          <w:tab w:val="left" w:pos="540"/>
        </w:tabs>
        <w:suppressAutoHyphens w:val="0"/>
        <w:ind w:left="360"/>
        <w:jc w:val="both"/>
        <w:rPr>
          <w:i/>
          <w:iCs/>
          <w:sz w:val="22"/>
        </w:rPr>
      </w:pPr>
      <w:r w:rsidRPr="00745732">
        <w:rPr>
          <w:b/>
          <w:bCs/>
          <w:i/>
          <w:iCs/>
          <w:sz w:val="22"/>
          <w:u w:val="single"/>
        </w:rPr>
        <w:t>Uwaga! Miejsca wykropkowane i/lub oznaczone „*” we wzorze formularza oferty i wzorach jego załączników Wykonawca zobowiązany jest odpowiednio do ich treści wypełnić lub skreślić</w:t>
      </w:r>
    </w:p>
    <w:p w14:paraId="6E5EC079" w14:textId="77777777" w:rsidR="00097B64" w:rsidRPr="00745732" w:rsidRDefault="00097B64" w:rsidP="00097B64">
      <w:pPr>
        <w:widowControl/>
        <w:suppressAutoHyphens w:val="0"/>
        <w:ind w:left="540"/>
        <w:jc w:val="both"/>
        <w:outlineLvl w:val="0"/>
        <w:rPr>
          <w:i/>
          <w:iCs/>
          <w:sz w:val="22"/>
        </w:rPr>
      </w:pPr>
    </w:p>
    <w:p w14:paraId="440ADB31" w14:textId="77777777" w:rsidR="00097B64" w:rsidRPr="00745732" w:rsidRDefault="00097B64" w:rsidP="00097B64">
      <w:pPr>
        <w:widowControl/>
        <w:suppressAutoHyphens w:val="0"/>
        <w:ind w:left="540"/>
        <w:jc w:val="both"/>
        <w:outlineLvl w:val="0"/>
        <w:rPr>
          <w:i/>
          <w:iCs/>
          <w:sz w:val="22"/>
        </w:rPr>
      </w:pPr>
    </w:p>
    <w:p w14:paraId="6F87BCBE" w14:textId="77777777" w:rsidR="00097B64" w:rsidRPr="00745732" w:rsidRDefault="00097B64" w:rsidP="00097B64">
      <w:pPr>
        <w:widowControl/>
        <w:suppressAutoHyphens w:val="0"/>
        <w:ind w:left="540"/>
        <w:jc w:val="both"/>
        <w:outlineLvl w:val="0"/>
        <w:rPr>
          <w:i/>
          <w:iCs/>
          <w:sz w:val="22"/>
        </w:rPr>
      </w:pPr>
      <w:r w:rsidRPr="00745732">
        <w:rPr>
          <w:i/>
          <w:iCs/>
          <w:sz w:val="22"/>
        </w:rPr>
        <w:t>Miejscowość.................................................dnia...................................... roku.</w:t>
      </w:r>
    </w:p>
    <w:p w14:paraId="4560ABFA" w14:textId="77777777" w:rsidR="00097B64" w:rsidRPr="00745732" w:rsidRDefault="00097B64" w:rsidP="00097B64">
      <w:pPr>
        <w:widowControl/>
        <w:suppressAutoHyphens w:val="0"/>
        <w:ind w:left="4248" w:firstLine="708"/>
        <w:jc w:val="right"/>
        <w:rPr>
          <w:i/>
          <w:iCs/>
          <w:sz w:val="22"/>
        </w:rPr>
      </w:pPr>
      <w:r w:rsidRPr="00745732">
        <w:rPr>
          <w:i/>
          <w:iCs/>
          <w:sz w:val="22"/>
        </w:rPr>
        <w:t xml:space="preserve"> </w:t>
      </w:r>
    </w:p>
    <w:p w14:paraId="28B25F7A" w14:textId="77777777" w:rsidR="00097B64" w:rsidRPr="00745732" w:rsidRDefault="00097B64" w:rsidP="00097B64">
      <w:pPr>
        <w:widowControl/>
        <w:suppressAutoHyphens w:val="0"/>
        <w:ind w:left="4248" w:firstLine="708"/>
        <w:jc w:val="right"/>
        <w:rPr>
          <w:i/>
          <w:iCs/>
          <w:sz w:val="22"/>
        </w:rPr>
      </w:pPr>
      <w:r w:rsidRPr="00745732">
        <w:rPr>
          <w:i/>
          <w:iCs/>
          <w:sz w:val="22"/>
        </w:rPr>
        <w:t>(pieczęć i podpis osoby uprawnionej do</w:t>
      </w:r>
    </w:p>
    <w:p w14:paraId="5E059400" w14:textId="77777777" w:rsidR="00097B64" w:rsidRPr="00745732" w:rsidRDefault="00097B64" w:rsidP="00097B64">
      <w:pPr>
        <w:widowControl/>
        <w:suppressAutoHyphens w:val="0"/>
        <w:ind w:left="3540"/>
        <w:jc w:val="right"/>
        <w:rPr>
          <w:i/>
          <w:iCs/>
          <w:sz w:val="22"/>
        </w:rPr>
      </w:pPr>
      <w:r w:rsidRPr="00745732">
        <w:rPr>
          <w:i/>
          <w:sz w:val="22"/>
        </w:rPr>
        <w:t>składania oświadczeń woli w imieniu Wykonawcy</w:t>
      </w:r>
      <w:r w:rsidRPr="00745732">
        <w:rPr>
          <w:sz w:val="22"/>
        </w:rPr>
        <w:t>)</w:t>
      </w:r>
    </w:p>
    <w:p w14:paraId="170BA52F" w14:textId="77777777" w:rsidR="00097B64" w:rsidRPr="00546634" w:rsidRDefault="00097B64" w:rsidP="00097B64">
      <w:pPr>
        <w:pStyle w:val="Tekstpodstawowy"/>
        <w:spacing w:line="240" w:lineRule="auto"/>
        <w:outlineLvl w:val="0"/>
        <w:rPr>
          <w:rFonts w:ascii="Times New Roman" w:hAnsi="Times New Roman"/>
        </w:rPr>
      </w:pPr>
    </w:p>
    <w:p w14:paraId="34CCC61B" w14:textId="77777777" w:rsidR="00097B64" w:rsidRPr="00003271" w:rsidRDefault="00097B64" w:rsidP="00097B64">
      <w:pPr>
        <w:pStyle w:val="Tekstpodstawowy"/>
        <w:spacing w:line="240" w:lineRule="auto"/>
        <w:outlineLvl w:val="0"/>
        <w:rPr>
          <w:rFonts w:ascii="Times New Roman" w:hAnsi="Times New Roman"/>
          <w:b/>
          <w:bCs/>
        </w:rPr>
      </w:pPr>
    </w:p>
    <w:p w14:paraId="2ED8BEF8" w14:textId="77777777" w:rsidR="00097B64" w:rsidRDefault="00097B64" w:rsidP="00097B64">
      <w:pPr>
        <w:pStyle w:val="Tekstpodstawowy"/>
        <w:spacing w:line="240" w:lineRule="auto"/>
        <w:ind w:left="540"/>
        <w:jc w:val="right"/>
        <w:outlineLvl w:val="0"/>
        <w:rPr>
          <w:rFonts w:ascii="Times New Roman" w:hAnsi="Times New Roman"/>
          <w:b/>
          <w:bCs/>
        </w:rPr>
      </w:pPr>
    </w:p>
    <w:p w14:paraId="4C22FCAC" w14:textId="77777777" w:rsidR="00097B64" w:rsidRDefault="00097B64" w:rsidP="00097B64">
      <w:pPr>
        <w:pStyle w:val="Tekstpodstawowy"/>
        <w:spacing w:line="240" w:lineRule="auto"/>
        <w:ind w:left="540"/>
        <w:jc w:val="right"/>
        <w:outlineLvl w:val="0"/>
        <w:rPr>
          <w:rFonts w:ascii="Times New Roman" w:hAnsi="Times New Roman"/>
          <w:b/>
          <w:bCs/>
        </w:rPr>
      </w:pPr>
    </w:p>
    <w:p w14:paraId="75441E62" w14:textId="77777777" w:rsidR="00097B64" w:rsidRDefault="00097B64" w:rsidP="00097B64">
      <w:pPr>
        <w:pStyle w:val="Tekstpodstawowy"/>
        <w:spacing w:line="240" w:lineRule="auto"/>
        <w:ind w:left="540"/>
        <w:jc w:val="right"/>
        <w:outlineLvl w:val="0"/>
        <w:rPr>
          <w:rFonts w:ascii="Times New Roman" w:hAnsi="Times New Roman"/>
          <w:b/>
          <w:bCs/>
        </w:rPr>
      </w:pPr>
    </w:p>
    <w:p w14:paraId="514E95E1" w14:textId="77777777" w:rsidR="00097B64" w:rsidRDefault="00097B64" w:rsidP="00097B64">
      <w:pPr>
        <w:pStyle w:val="Tekstpodstawowy"/>
        <w:spacing w:line="240" w:lineRule="auto"/>
        <w:ind w:left="540"/>
        <w:jc w:val="right"/>
        <w:outlineLvl w:val="0"/>
        <w:rPr>
          <w:rFonts w:ascii="Times New Roman" w:hAnsi="Times New Roman"/>
          <w:b/>
          <w:bCs/>
        </w:rPr>
      </w:pPr>
    </w:p>
    <w:p w14:paraId="4ED8B161" w14:textId="77777777" w:rsidR="00097B64" w:rsidRDefault="00097B64" w:rsidP="00097B64">
      <w:pPr>
        <w:pStyle w:val="Tekstpodstawowy"/>
        <w:spacing w:line="240" w:lineRule="auto"/>
        <w:ind w:left="540"/>
        <w:jc w:val="right"/>
        <w:outlineLvl w:val="0"/>
        <w:rPr>
          <w:rFonts w:ascii="Times New Roman" w:hAnsi="Times New Roman"/>
          <w:b/>
          <w:bCs/>
        </w:rPr>
      </w:pPr>
    </w:p>
    <w:p w14:paraId="6A19AB81" w14:textId="77777777" w:rsidR="00097B64" w:rsidRDefault="00097B64" w:rsidP="00097B64">
      <w:pPr>
        <w:pStyle w:val="Tekstpodstawowy"/>
        <w:spacing w:line="240" w:lineRule="auto"/>
        <w:ind w:left="540"/>
        <w:jc w:val="right"/>
        <w:outlineLvl w:val="0"/>
        <w:rPr>
          <w:rFonts w:ascii="Times New Roman" w:hAnsi="Times New Roman"/>
          <w:b/>
          <w:bCs/>
        </w:rPr>
      </w:pPr>
    </w:p>
    <w:p w14:paraId="75D568D3" w14:textId="77777777" w:rsidR="00097B64" w:rsidRDefault="00097B64" w:rsidP="00097B64">
      <w:pPr>
        <w:pStyle w:val="Tekstpodstawowy"/>
        <w:spacing w:line="240" w:lineRule="auto"/>
        <w:ind w:left="540"/>
        <w:jc w:val="right"/>
        <w:outlineLvl w:val="0"/>
        <w:rPr>
          <w:rFonts w:ascii="Times New Roman" w:hAnsi="Times New Roman"/>
          <w:b/>
          <w:bCs/>
        </w:rPr>
      </w:pPr>
    </w:p>
    <w:p w14:paraId="17235540" w14:textId="77777777" w:rsidR="00097B64" w:rsidRDefault="00097B64" w:rsidP="00097B64">
      <w:pPr>
        <w:pStyle w:val="Tekstpodstawowy"/>
        <w:spacing w:line="240" w:lineRule="auto"/>
        <w:ind w:left="540"/>
        <w:jc w:val="right"/>
        <w:outlineLvl w:val="0"/>
        <w:rPr>
          <w:rFonts w:ascii="Times New Roman" w:hAnsi="Times New Roman"/>
          <w:b/>
          <w:bCs/>
        </w:rPr>
      </w:pPr>
    </w:p>
    <w:p w14:paraId="418A2F9F" w14:textId="77777777" w:rsidR="00097B64" w:rsidRDefault="00097B64" w:rsidP="00097B64">
      <w:pPr>
        <w:pStyle w:val="Tekstpodstawowy"/>
        <w:spacing w:line="240" w:lineRule="auto"/>
        <w:ind w:left="540"/>
        <w:jc w:val="right"/>
        <w:outlineLvl w:val="0"/>
        <w:rPr>
          <w:rFonts w:ascii="Times New Roman" w:hAnsi="Times New Roman"/>
          <w:b/>
          <w:bCs/>
        </w:rPr>
      </w:pPr>
    </w:p>
    <w:p w14:paraId="6D51C984" w14:textId="77777777" w:rsidR="00097B64" w:rsidRDefault="00097B64" w:rsidP="00097B64">
      <w:pPr>
        <w:pStyle w:val="Tekstpodstawowy"/>
        <w:spacing w:line="240" w:lineRule="auto"/>
        <w:ind w:left="540"/>
        <w:jc w:val="right"/>
        <w:outlineLvl w:val="0"/>
        <w:rPr>
          <w:rFonts w:ascii="Times New Roman" w:hAnsi="Times New Roman"/>
          <w:b/>
          <w:bCs/>
        </w:rPr>
      </w:pPr>
    </w:p>
    <w:p w14:paraId="75ACB639" w14:textId="77777777" w:rsidR="00097B64" w:rsidRDefault="00097B64" w:rsidP="00097B64">
      <w:pPr>
        <w:pStyle w:val="Tekstpodstawowy"/>
        <w:spacing w:line="240" w:lineRule="auto"/>
        <w:ind w:left="540"/>
        <w:jc w:val="right"/>
        <w:outlineLvl w:val="0"/>
        <w:rPr>
          <w:rFonts w:ascii="Times New Roman" w:hAnsi="Times New Roman"/>
          <w:b/>
          <w:bCs/>
        </w:rPr>
      </w:pPr>
    </w:p>
    <w:p w14:paraId="7DD7B0D9" w14:textId="77777777" w:rsidR="00097B64" w:rsidRDefault="00097B64" w:rsidP="00097B64">
      <w:pPr>
        <w:pStyle w:val="Tekstpodstawowy"/>
        <w:spacing w:line="240" w:lineRule="auto"/>
        <w:ind w:left="540"/>
        <w:jc w:val="right"/>
        <w:outlineLvl w:val="0"/>
        <w:rPr>
          <w:rFonts w:ascii="Times New Roman" w:hAnsi="Times New Roman"/>
          <w:b/>
          <w:bCs/>
        </w:rPr>
      </w:pPr>
    </w:p>
    <w:p w14:paraId="56A876AF" w14:textId="77777777" w:rsidR="00097B64" w:rsidRDefault="00097B64" w:rsidP="00097B64">
      <w:pPr>
        <w:pStyle w:val="Tekstpodstawowy"/>
        <w:spacing w:line="240" w:lineRule="auto"/>
        <w:ind w:left="540"/>
        <w:jc w:val="right"/>
        <w:outlineLvl w:val="0"/>
        <w:rPr>
          <w:rFonts w:ascii="Times New Roman" w:hAnsi="Times New Roman"/>
          <w:b/>
          <w:bCs/>
        </w:rPr>
      </w:pPr>
    </w:p>
    <w:p w14:paraId="17DDE92D" w14:textId="77777777" w:rsidR="00097B64" w:rsidRDefault="00097B64" w:rsidP="00097B64">
      <w:pPr>
        <w:pStyle w:val="Tekstpodstawowy"/>
        <w:spacing w:line="240" w:lineRule="auto"/>
        <w:ind w:left="540"/>
        <w:jc w:val="right"/>
        <w:outlineLvl w:val="0"/>
        <w:rPr>
          <w:rFonts w:ascii="Times New Roman" w:hAnsi="Times New Roman"/>
          <w:b/>
          <w:bCs/>
        </w:rPr>
      </w:pPr>
    </w:p>
    <w:p w14:paraId="37470F68" w14:textId="77777777" w:rsidR="00097B64" w:rsidRDefault="00097B64" w:rsidP="00097B64">
      <w:pPr>
        <w:pStyle w:val="Tekstpodstawowy"/>
        <w:spacing w:line="240" w:lineRule="auto"/>
        <w:ind w:left="540"/>
        <w:jc w:val="right"/>
        <w:outlineLvl w:val="0"/>
        <w:rPr>
          <w:rFonts w:ascii="Times New Roman" w:hAnsi="Times New Roman"/>
          <w:b/>
          <w:bCs/>
        </w:rPr>
      </w:pPr>
    </w:p>
    <w:p w14:paraId="3C26DB21" w14:textId="77777777" w:rsidR="00097B64" w:rsidRDefault="00097B64" w:rsidP="00097B64">
      <w:pPr>
        <w:pStyle w:val="Tekstpodstawowy"/>
        <w:spacing w:line="240" w:lineRule="auto"/>
        <w:ind w:left="540"/>
        <w:jc w:val="right"/>
        <w:outlineLvl w:val="0"/>
        <w:rPr>
          <w:rFonts w:ascii="Times New Roman" w:hAnsi="Times New Roman"/>
          <w:b/>
          <w:bCs/>
        </w:rPr>
      </w:pPr>
    </w:p>
    <w:p w14:paraId="39B14C5E" w14:textId="77777777" w:rsidR="00097B64" w:rsidRDefault="00097B64" w:rsidP="00097B64">
      <w:pPr>
        <w:pStyle w:val="Tekstpodstawowy"/>
        <w:spacing w:line="240" w:lineRule="auto"/>
        <w:ind w:left="540"/>
        <w:jc w:val="right"/>
        <w:outlineLvl w:val="0"/>
        <w:rPr>
          <w:rFonts w:ascii="Times New Roman" w:hAnsi="Times New Roman"/>
          <w:b/>
          <w:bCs/>
        </w:rPr>
      </w:pPr>
    </w:p>
    <w:p w14:paraId="61CB81A5" w14:textId="77777777" w:rsidR="00097B64" w:rsidRDefault="00097B64" w:rsidP="00097B64">
      <w:pPr>
        <w:pStyle w:val="Tekstpodstawowy"/>
        <w:spacing w:line="240" w:lineRule="auto"/>
        <w:ind w:left="540"/>
        <w:jc w:val="right"/>
        <w:outlineLvl w:val="0"/>
        <w:rPr>
          <w:rFonts w:ascii="Times New Roman" w:hAnsi="Times New Roman"/>
          <w:b/>
          <w:bCs/>
        </w:rPr>
      </w:pPr>
    </w:p>
    <w:p w14:paraId="57398C6E" w14:textId="77777777" w:rsidR="00097B64" w:rsidRDefault="00097B64" w:rsidP="00097B64">
      <w:pPr>
        <w:pStyle w:val="Tekstpodstawowy"/>
        <w:spacing w:line="240" w:lineRule="auto"/>
        <w:ind w:left="540"/>
        <w:jc w:val="right"/>
        <w:outlineLvl w:val="0"/>
        <w:rPr>
          <w:rFonts w:ascii="Times New Roman" w:hAnsi="Times New Roman"/>
          <w:b/>
          <w:bCs/>
        </w:rPr>
      </w:pPr>
    </w:p>
    <w:p w14:paraId="55CD2A9B" w14:textId="77777777" w:rsidR="00097B64" w:rsidRDefault="00097B64" w:rsidP="00097B64">
      <w:pPr>
        <w:pStyle w:val="Tekstpodstawowy"/>
        <w:spacing w:line="240" w:lineRule="auto"/>
        <w:ind w:left="540"/>
        <w:jc w:val="right"/>
        <w:outlineLvl w:val="0"/>
        <w:rPr>
          <w:rFonts w:ascii="Times New Roman" w:hAnsi="Times New Roman"/>
          <w:b/>
          <w:bCs/>
        </w:rPr>
      </w:pPr>
    </w:p>
    <w:p w14:paraId="3AE8638F" w14:textId="77777777" w:rsidR="00A13F26" w:rsidRDefault="00A13F26">
      <w:pPr>
        <w:widowControl/>
        <w:suppressAutoHyphens w:val="0"/>
        <w:jc w:val="left"/>
        <w:rPr>
          <w:b/>
          <w:bCs/>
        </w:rPr>
      </w:pPr>
      <w:r>
        <w:rPr>
          <w:b/>
          <w:bCs/>
        </w:rPr>
        <w:br w:type="page"/>
      </w:r>
    </w:p>
    <w:p w14:paraId="00404A55" w14:textId="77777777" w:rsidR="00097B64" w:rsidRDefault="00097B64" w:rsidP="00097B64">
      <w:pPr>
        <w:pStyle w:val="Tekstpodstawowy"/>
        <w:spacing w:line="240" w:lineRule="auto"/>
        <w:outlineLvl w:val="0"/>
        <w:rPr>
          <w:rFonts w:ascii="Times New Roman" w:hAnsi="Times New Roman"/>
          <w:b/>
          <w:bCs/>
        </w:rPr>
      </w:pPr>
    </w:p>
    <w:p w14:paraId="3D704924" w14:textId="77777777" w:rsidR="00097B64" w:rsidRPr="00003271" w:rsidRDefault="00097B64" w:rsidP="00097B64">
      <w:pPr>
        <w:pStyle w:val="Tekstpodstawowy"/>
        <w:spacing w:line="240" w:lineRule="auto"/>
        <w:ind w:left="540"/>
        <w:jc w:val="right"/>
        <w:outlineLvl w:val="0"/>
        <w:rPr>
          <w:rFonts w:ascii="Times New Roman" w:hAnsi="Times New Roman"/>
          <w:b/>
          <w:bCs/>
        </w:rPr>
      </w:pPr>
      <w:r w:rsidRPr="00003271">
        <w:rPr>
          <w:rFonts w:ascii="Times New Roman" w:hAnsi="Times New Roman"/>
          <w:b/>
          <w:bCs/>
        </w:rPr>
        <w:t>Załącznik nr 1 do formularza oferty</w:t>
      </w:r>
    </w:p>
    <w:p w14:paraId="17B2AEA4" w14:textId="77777777" w:rsidR="00097B64" w:rsidRPr="00003271" w:rsidRDefault="00097B64" w:rsidP="00097B64">
      <w:pPr>
        <w:pStyle w:val="Tekstpodstawowy"/>
        <w:spacing w:line="240" w:lineRule="auto"/>
        <w:ind w:left="540"/>
        <w:rPr>
          <w:rFonts w:ascii="Times New Roman" w:hAnsi="Times New Roman"/>
          <w:i/>
          <w:iCs/>
        </w:rPr>
      </w:pPr>
    </w:p>
    <w:p w14:paraId="3CE29329" w14:textId="77777777" w:rsidR="00097B64" w:rsidRPr="00003271" w:rsidRDefault="00097B64" w:rsidP="00097B64">
      <w:pPr>
        <w:pStyle w:val="Tekstpodstawowy"/>
        <w:spacing w:line="240" w:lineRule="auto"/>
        <w:rPr>
          <w:rFonts w:ascii="Times New Roman" w:hAnsi="Times New Roman"/>
          <w:i/>
          <w:iCs/>
        </w:rPr>
      </w:pPr>
      <w:r w:rsidRPr="00003271">
        <w:rPr>
          <w:rFonts w:ascii="Times New Roman" w:hAnsi="Times New Roman"/>
          <w:i/>
          <w:iCs/>
        </w:rPr>
        <w:t>(Pieczęć firmowa Wykonawcy)</w:t>
      </w:r>
    </w:p>
    <w:p w14:paraId="5B344D9B"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0092189E"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7FC708B0" w14:textId="77777777" w:rsidR="00097B64" w:rsidRPr="00DD20FC" w:rsidRDefault="00097B64" w:rsidP="00097B64">
      <w:pPr>
        <w:pStyle w:val="Tekstpodstawowy"/>
        <w:tabs>
          <w:tab w:val="left" w:pos="900"/>
        </w:tabs>
        <w:spacing w:line="240" w:lineRule="auto"/>
        <w:ind w:left="540"/>
        <w:rPr>
          <w:rFonts w:ascii="Times New Roman" w:hAnsi="Times New Roman"/>
          <w:i/>
          <w:u w:val="single"/>
        </w:rPr>
      </w:pPr>
    </w:p>
    <w:p w14:paraId="11A536FC" w14:textId="77777777" w:rsidR="00097B64" w:rsidRPr="007201C4" w:rsidRDefault="00097B64" w:rsidP="00097B64">
      <w:pPr>
        <w:tabs>
          <w:tab w:val="num" w:pos="2937"/>
        </w:tabs>
        <w:rPr>
          <w:b/>
          <w:sz w:val="22"/>
          <w:szCs w:val="22"/>
          <w:u w:val="single"/>
        </w:rPr>
      </w:pPr>
      <w:r w:rsidRPr="007201C4">
        <w:rPr>
          <w:b/>
          <w:sz w:val="22"/>
          <w:szCs w:val="22"/>
          <w:u w:val="single"/>
        </w:rPr>
        <w:t>OŚWIADCZENIE</w:t>
      </w:r>
    </w:p>
    <w:p w14:paraId="0A3B27E8" w14:textId="77777777" w:rsidR="00097B64" w:rsidRPr="003001A1" w:rsidRDefault="00097B64" w:rsidP="00097B64">
      <w:pPr>
        <w:tabs>
          <w:tab w:val="num" w:pos="2937"/>
        </w:tabs>
        <w:jc w:val="both"/>
        <w:rPr>
          <w:b/>
          <w:sz w:val="23"/>
          <w:szCs w:val="23"/>
          <w:u w:val="single"/>
        </w:rPr>
      </w:pPr>
    </w:p>
    <w:p w14:paraId="1A76B844" w14:textId="77777777" w:rsidR="00097B64" w:rsidRPr="00A13F26" w:rsidRDefault="00097B64" w:rsidP="00097B64">
      <w:pPr>
        <w:widowControl/>
        <w:tabs>
          <w:tab w:val="num" w:pos="2937"/>
        </w:tabs>
        <w:suppressAutoHyphens w:val="0"/>
        <w:jc w:val="both"/>
      </w:pPr>
      <w:r w:rsidRPr="00A13F26">
        <w:t xml:space="preserve">Składając ofertę </w:t>
      </w:r>
      <w:r w:rsidRPr="00A13F26">
        <w:rPr>
          <w:iCs/>
        </w:rPr>
        <w:t xml:space="preserve">na </w:t>
      </w:r>
      <w:r w:rsidR="00F10DB3" w:rsidRPr="00A13F26">
        <w:rPr>
          <w:i/>
          <w:iCs/>
          <w:u w:val="single"/>
        </w:rPr>
        <w:t xml:space="preserve">dostawę spektrofotometru </w:t>
      </w:r>
      <w:r w:rsidR="00F4522C">
        <w:rPr>
          <w:i/>
          <w:iCs/>
          <w:u w:val="single"/>
        </w:rPr>
        <w:t>UV-VIS z wyposażeniem</w:t>
      </w:r>
      <w:r w:rsidR="00F10DB3" w:rsidRPr="00A13F26">
        <w:rPr>
          <w:i/>
          <w:iCs/>
          <w:u w:val="single"/>
        </w:rPr>
        <w:t xml:space="preserve"> na potrzeby Wydziału Chemii UJ</w:t>
      </w:r>
      <w:r w:rsidRPr="00A13F26">
        <w:t xml:space="preserve">, oświadczam, że nie zachodzą przesłanki opisane w </w:t>
      </w:r>
      <w:r w:rsidRPr="009F390D">
        <w:t>punkcie 8</w:t>
      </w:r>
      <w:r w:rsidR="009F5E41" w:rsidRPr="009F390D">
        <w:t>)6</w:t>
      </w:r>
      <w:r w:rsidRPr="009F390D">
        <w:t xml:space="preserve"> „Zaproszenia</w:t>
      </w:r>
      <w:r w:rsidRPr="00A13F26">
        <w:t xml:space="preserve"> do składania ofert” skutkujące odrzuceniem oferty.</w:t>
      </w:r>
    </w:p>
    <w:p w14:paraId="5787B908" w14:textId="77777777" w:rsidR="00097B64" w:rsidRDefault="00097B64" w:rsidP="00097B64">
      <w:pPr>
        <w:pStyle w:val="Nagwek"/>
        <w:spacing w:line="240" w:lineRule="auto"/>
        <w:jc w:val="both"/>
        <w:rPr>
          <w:rFonts w:ascii="Times New Roman" w:hAnsi="Times New Roman"/>
        </w:rPr>
      </w:pPr>
    </w:p>
    <w:p w14:paraId="0CD247D1" w14:textId="77777777" w:rsidR="006773B5" w:rsidRPr="00003271" w:rsidRDefault="006773B5" w:rsidP="00097B64">
      <w:pPr>
        <w:pStyle w:val="Nagwek"/>
        <w:spacing w:line="240" w:lineRule="auto"/>
        <w:jc w:val="both"/>
        <w:rPr>
          <w:rFonts w:ascii="Times New Roman" w:hAnsi="Times New Roman"/>
        </w:rPr>
      </w:pPr>
    </w:p>
    <w:p w14:paraId="7A19E394" w14:textId="77777777" w:rsidR="00097B64" w:rsidRPr="00003271" w:rsidRDefault="00097B64" w:rsidP="00097B64">
      <w:pPr>
        <w:widowControl/>
        <w:suppressAutoHyphens w:val="0"/>
        <w:jc w:val="both"/>
        <w:outlineLvl w:val="0"/>
        <w:rPr>
          <w:i/>
          <w:iCs/>
        </w:rPr>
      </w:pPr>
      <w:r>
        <w:rPr>
          <w:i/>
          <w:iCs/>
        </w:rPr>
        <w:t xml:space="preserve">                </w:t>
      </w:r>
      <w:r w:rsidRPr="00003271">
        <w:rPr>
          <w:i/>
          <w:iCs/>
        </w:rPr>
        <w:t xml:space="preserve"> Miejscowość .................................................. dnia ..........................................roku.</w:t>
      </w:r>
    </w:p>
    <w:p w14:paraId="4E3CAFFB" w14:textId="77777777" w:rsidR="00097B64" w:rsidRPr="00003271" w:rsidRDefault="00097B64" w:rsidP="00097B64">
      <w:pPr>
        <w:widowControl/>
        <w:suppressAutoHyphens w:val="0"/>
        <w:jc w:val="right"/>
        <w:rPr>
          <w:i/>
          <w:iCs/>
        </w:rPr>
      </w:pPr>
    </w:p>
    <w:p w14:paraId="09381CE9" w14:textId="77777777" w:rsidR="00097B64" w:rsidRPr="00003271" w:rsidRDefault="00097B64" w:rsidP="00097B64">
      <w:pPr>
        <w:widowControl/>
        <w:suppressAutoHyphens w:val="0"/>
        <w:jc w:val="both"/>
        <w:rPr>
          <w:i/>
          <w:iCs/>
        </w:rPr>
      </w:pPr>
    </w:p>
    <w:p w14:paraId="48B9B943" w14:textId="77777777" w:rsidR="00097B64" w:rsidRPr="00003271" w:rsidRDefault="00097B64" w:rsidP="00097B64">
      <w:pPr>
        <w:widowControl/>
        <w:suppressAutoHyphens w:val="0"/>
        <w:jc w:val="right"/>
        <w:rPr>
          <w:i/>
          <w:iCs/>
        </w:rPr>
      </w:pPr>
      <w:r w:rsidRPr="00003271">
        <w:rPr>
          <w:i/>
          <w:iCs/>
        </w:rPr>
        <w:t>........................................................................</w:t>
      </w:r>
    </w:p>
    <w:p w14:paraId="18051609" w14:textId="77777777" w:rsidR="00097B64" w:rsidRPr="00003271" w:rsidRDefault="00097B64" w:rsidP="00097B64">
      <w:pPr>
        <w:widowControl/>
        <w:suppressAutoHyphens w:val="0"/>
        <w:ind w:left="4248" w:firstLine="708"/>
        <w:jc w:val="right"/>
        <w:rPr>
          <w:i/>
          <w:iCs/>
        </w:rPr>
      </w:pPr>
      <w:r w:rsidRPr="00003271">
        <w:rPr>
          <w:i/>
          <w:iCs/>
        </w:rPr>
        <w:t>(pieczęć i podpis osoby uprawnionej do</w:t>
      </w:r>
    </w:p>
    <w:p w14:paraId="162B10D1" w14:textId="77777777" w:rsidR="00097B64" w:rsidRPr="00003271" w:rsidRDefault="00097B64" w:rsidP="00097B64">
      <w:pPr>
        <w:widowControl/>
        <w:suppressAutoHyphens w:val="0"/>
        <w:ind w:left="3540"/>
        <w:jc w:val="right"/>
        <w:rPr>
          <w:i/>
          <w:iCs/>
        </w:rPr>
      </w:pPr>
      <w:r w:rsidRPr="00003271">
        <w:rPr>
          <w:i/>
          <w:iCs/>
        </w:rPr>
        <w:t>składania oświadczeń woli w imieniu Wykonawcy)</w:t>
      </w:r>
    </w:p>
    <w:p w14:paraId="0D30E896" w14:textId="77777777" w:rsidR="00097B64" w:rsidRPr="00003271" w:rsidRDefault="00097B64" w:rsidP="00097B64">
      <w:pPr>
        <w:pStyle w:val="Nagwek"/>
        <w:spacing w:line="240" w:lineRule="auto"/>
        <w:jc w:val="both"/>
        <w:rPr>
          <w:rFonts w:ascii="Times New Roman" w:hAnsi="Times New Roman"/>
        </w:rPr>
      </w:pPr>
      <w:r>
        <w:rPr>
          <w:rFonts w:ascii="Times New Roman" w:hAnsi="Times New Roman"/>
        </w:rPr>
        <w:br w:type="page"/>
      </w:r>
    </w:p>
    <w:p w14:paraId="285780FC" w14:textId="77777777" w:rsidR="00097B64" w:rsidRDefault="00097B64" w:rsidP="00097B64">
      <w:pPr>
        <w:pStyle w:val="Tekstpodstawowy"/>
        <w:spacing w:line="240" w:lineRule="auto"/>
        <w:ind w:left="540"/>
        <w:jc w:val="right"/>
        <w:outlineLvl w:val="0"/>
        <w:rPr>
          <w:rFonts w:ascii="Times New Roman" w:hAnsi="Times New Roman"/>
          <w:b/>
          <w:bCs/>
        </w:rPr>
      </w:pPr>
    </w:p>
    <w:p w14:paraId="3FFC09C1" w14:textId="77777777" w:rsidR="00097B64" w:rsidRDefault="00097B64" w:rsidP="00097B64">
      <w:pPr>
        <w:pStyle w:val="Tekstpodstawowy"/>
        <w:spacing w:line="240" w:lineRule="auto"/>
        <w:ind w:left="540"/>
        <w:jc w:val="right"/>
        <w:outlineLvl w:val="0"/>
        <w:rPr>
          <w:rFonts w:ascii="Times New Roman" w:hAnsi="Times New Roman"/>
          <w:b/>
          <w:bCs/>
        </w:rPr>
      </w:pPr>
    </w:p>
    <w:p w14:paraId="430F1285" w14:textId="77777777" w:rsidR="00097B64" w:rsidRPr="00A938F3" w:rsidRDefault="00097B64" w:rsidP="00097B64">
      <w:pPr>
        <w:pStyle w:val="Tekstpodstawowy"/>
        <w:spacing w:line="240" w:lineRule="auto"/>
        <w:ind w:left="540"/>
        <w:jc w:val="right"/>
        <w:outlineLvl w:val="0"/>
        <w:rPr>
          <w:rFonts w:ascii="Times New Roman" w:hAnsi="Times New Roman"/>
          <w:b/>
          <w:bCs/>
        </w:rPr>
      </w:pPr>
      <w:r w:rsidRPr="00A938F3">
        <w:rPr>
          <w:rFonts w:ascii="Times New Roman" w:hAnsi="Times New Roman"/>
          <w:b/>
          <w:bCs/>
        </w:rPr>
        <w:t xml:space="preserve">Załącznik nr </w:t>
      </w:r>
      <w:r>
        <w:rPr>
          <w:rFonts w:ascii="Times New Roman" w:hAnsi="Times New Roman"/>
          <w:b/>
          <w:bCs/>
        </w:rPr>
        <w:t>2</w:t>
      </w:r>
      <w:r w:rsidRPr="00A938F3">
        <w:rPr>
          <w:rFonts w:ascii="Times New Roman" w:hAnsi="Times New Roman"/>
          <w:b/>
          <w:bCs/>
        </w:rPr>
        <w:t xml:space="preserve"> do formularza oferty</w:t>
      </w:r>
    </w:p>
    <w:p w14:paraId="34465740" w14:textId="77777777" w:rsidR="00097B64" w:rsidRPr="00A938F3" w:rsidRDefault="00097B64" w:rsidP="00097B64">
      <w:pPr>
        <w:pStyle w:val="Tekstpodstawowy"/>
        <w:spacing w:line="240" w:lineRule="auto"/>
        <w:rPr>
          <w:rFonts w:ascii="Times New Roman" w:hAnsi="Times New Roman"/>
          <w:i/>
          <w:iCs/>
        </w:rPr>
      </w:pPr>
      <w:r>
        <w:rPr>
          <w:rFonts w:ascii="Times New Roman" w:hAnsi="Times New Roman"/>
          <w:i/>
          <w:iCs/>
        </w:rPr>
        <w:t xml:space="preserve">        </w:t>
      </w:r>
      <w:r w:rsidRPr="00A938F3">
        <w:rPr>
          <w:rFonts w:ascii="Times New Roman" w:hAnsi="Times New Roman"/>
          <w:i/>
          <w:iCs/>
        </w:rPr>
        <w:t>(Pieczęć firmowa Wykonawcy)</w:t>
      </w:r>
    </w:p>
    <w:p w14:paraId="098E116A" w14:textId="77777777" w:rsidR="00097B64" w:rsidRPr="004B75C1" w:rsidRDefault="00097B64" w:rsidP="00097B64">
      <w:pPr>
        <w:pStyle w:val="Tekstpodstawowy"/>
        <w:spacing w:line="240" w:lineRule="auto"/>
        <w:outlineLvl w:val="0"/>
        <w:rPr>
          <w:rFonts w:ascii="Times New Roman" w:hAnsi="Times New Roman"/>
          <w:b/>
          <w:bCs/>
        </w:rPr>
      </w:pPr>
    </w:p>
    <w:p w14:paraId="2A3EB6D9" w14:textId="77777777" w:rsidR="00097B64" w:rsidRPr="004B75C1" w:rsidRDefault="00097B64" w:rsidP="00097B64">
      <w:pPr>
        <w:pStyle w:val="Tekstpodstawowy"/>
        <w:spacing w:line="240" w:lineRule="auto"/>
        <w:ind w:left="540"/>
        <w:jc w:val="center"/>
        <w:outlineLvl w:val="0"/>
        <w:rPr>
          <w:rFonts w:ascii="Times New Roman" w:hAnsi="Times New Roman"/>
          <w:b/>
          <w:bCs/>
        </w:rPr>
      </w:pPr>
    </w:p>
    <w:p w14:paraId="42F9642B" w14:textId="77777777" w:rsidR="00097B64" w:rsidRPr="00FA074A" w:rsidRDefault="00097B64" w:rsidP="00097B64">
      <w:pPr>
        <w:pStyle w:val="Tekstpodstawowy"/>
        <w:spacing w:line="240" w:lineRule="auto"/>
        <w:ind w:left="540"/>
        <w:jc w:val="center"/>
        <w:outlineLvl w:val="0"/>
        <w:rPr>
          <w:rFonts w:ascii="Times New Roman" w:hAnsi="Times New Roman"/>
          <w:b/>
          <w:bCs/>
          <w:sz w:val="22"/>
          <w:szCs w:val="22"/>
        </w:rPr>
      </w:pPr>
      <w:r w:rsidRPr="00FA074A">
        <w:rPr>
          <w:rFonts w:ascii="Times New Roman" w:hAnsi="Times New Roman"/>
          <w:b/>
          <w:bCs/>
          <w:sz w:val="22"/>
          <w:szCs w:val="22"/>
        </w:rPr>
        <w:t>KALKULACJA CENY OFERTY</w:t>
      </w: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869"/>
        <w:gridCol w:w="824"/>
        <w:gridCol w:w="1946"/>
        <w:gridCol w:w="1740"/>
      </w:tblGrid>
      <w:tr w:rsidR="00097B64" w:rsidRPr="00FA074A" w14:paraId="0FEF22F2" w14:textId="77777777" w:rsidTr="000E4677">
        <w:tc>
          <w:tcPr>
            <w:tcW w:w="2547" w:type="dxa"/>
            <w:shd w:val="clear" w:color="auto" w:fill="auto"/>
            <w:vAlign w:val="center"/>
          </w:tcPr>
          <w:p w14:paraId="7484AE71" w14:textId="77777777" w:rsidR="00097B64" w:rsidRPr="00FA074A" w:rsidRDefault="00097B64" w:rsidP="000E4677">
            <w:pPr>
              <w:pStyle w:val="Nagwek"/>
              <w:spacing w:line="240" w:lineRule="auto"/>
              <w:jc w:val="both"/>
              <w:rPr>
                <w:rFonts w:ascii="Times New Roman" w:eastAsia="Calibri" w:hAnsi="Times New Roman"/>
                <w:sz w:val="22"/>
                <w:szCs w:val="22"/>
              </w:rPr>
            </w:pPr>
            <w:r w:rsidRPr="00FA074A">
              <w:rPr>
                <w:rFonts w:ascii="Times New Roman" w:eastAsia="Calibri" w:hAnsi="Times New Roman"/>
                <w:sz w:val="22"/>
                <w:szCs w:val="22"/>
              </w:rPr>
              <w:t>Przedmiot zamówienia</w:t>
            </w:r>
          </w:p>
        </w:tc>
        <w:tc>
          <w:tcPr>
            <w:tcW w:w="1869" w:type="dxa"/>
            <w:shd w:val="clear" w:color="auto" w:fill="auto"/>
            <w:vAlign w:val="center"/>
          </w:tcPr>
          <w:p w14:paraId="212529AD" w14:textId="77777777" w:rsidR="00097B64" w:rsidRPr="00FA074A" w:rsidRDefault="00097B64" w:rsidP="000E4677">
            <w:pPr>
              <w:pStyle w:val="Nagwek"/>
              <w:spacing w:line="240" w:lineRule="auto"/>
              <w:jc w:val="both"/>
              <w:rPr>
                <w:rFonts w:ascii="Times New Roman" w:eastAsia="Calibri" w:hAnsi="Times New Roman"/>
                <w:sz w:val="22"/>
                <w:szCs w:val="22"/>
              </w:rPr>
            </w:pPr>
            <w:r w:rsidRPr="00FA074A">
              <w:rPr>
                <w:rFonts w:ascii="Times New Roman" w:eastAsia="Calibri" w:hAnsi="Times New Roman"/>
                <w:sz w:val="22"/>
                <w:szCs w:val="22"/>
              </w:rPr>
              <w:t xml:space="preserve">Model/producent </w:t>
            </w:r>
          </w:p>
        </w:tc>
        <w:tc>
          <w:tcPr>
            <w:tcW w:w="824" w:type="dxa"/>
            <w:vAlign w:val="center"/>
          </w:tcPr>
          <w:p w14:paraId="29BC98CE" w14:textId="77777777" w:rsidR="00097B64" w:rsidRPr="00FA074A" w:rsidRDefault="00097B64" w:rsidP="00F10DB3">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Ilość sztuk</w:t>
            </w:r>
          </w:p>
        </w:tc>
        <w:tc>
          <w:tcPr>
            <w:tcW w:w="1946" w:type="dxa"/>
            <w:shd w:val="clear" w:color="auto" w:fill="auto"/>
            <w:vAlign w:val="center"/>
          </w:tcPr>
          <w:p w14:paraId="433EF133" w14:textId="77777777" w:rsidR="00097B64" w:rsidRPr="00FA074A" w:rsidRDefault="00097B64" w:rsidP="00F10DB3">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Wartość netto</w:t>
            </w:r>
          </w:p>
        </w:tc>
        <w:tc>
          <w:tcPr>
            <w:tcW w:w="1740" w:type="dxa"/>
            <w:vAlign w:val="center"/>
          </w:tcPr>
          <w:p w14:paraId="60B80D9D" w14:textId="77777777" w:rsidR="00097B64" w:rsidRPr="00FA074A" w:rsidRDefault="00097B64" w:rsidP="00F10DB3">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Wartość brutto</w:t>
            </w:r>
          </w:p>
        </w:tc>
      </w:tr>
      <w:tr w:rsidR="00097B64" w:rsidRPr="00FA074A" w14:paraId="5407A7D6" w14:textId="77777777" w:rsidTr="000E4677">
        <w:tc>
          <w:tcPr>
            <w:tcW w:w="2547" w:type="dxa"/>
            <w:shd w:val="clear" w:color="auto" w:fill="auto"/>
            <w:vAlign w:val="center"/>
          </w:tcPr>
          <w:p w14:paraId="641C4866" w14:textId="77777777" w:rsidR="00097B64" w:rsidRPr="00FA074A" w:rsidRDefault="00097B64" w:rsidP="000E4677">
            <w:pPr>
              <w:spacing w:before="100" w:beforeAutospacing="1" w:after="100" w:afterAutospacing="1"/>
              <w:jc w:val="both"/>
              <w:rPr>
                <w:rFonts w:eastAsia="Calibri"/>
                <w:sz w:val="22"/>
                <w:szCs w:val="22"/>
              </w:rPr>
            </w:pPr>
          </w:p>
          <w:p w14:paraId="2C124A85" w14:textId="77777777" w:rsidR="00097B64" w:rsidRPr="00FA074A" w:rsidRDefault="00F10DB3" w:rsidP="000E4677">
            <w:pPr>
              <w:spacing w:before="100" w:beforeAutospacing="1" w:after="100" w:afterAutospacing="1"/>
              <w:jc w:val="both"/>
              <w:rPr>
                <w:rFonts w:eastAsia="Calibri"/>
                <w:sz w:val="22"/>
                <w:szCs w:val="22"/>
              </w:rPr>
            </w:pPr>
            <w:r>
              <w:rPr>
                <w:rFonts w:eastAsia="Calibri"/>
                <w:sz w:val="22"/>
                <w:szCs w:val="22"/>
              </w:rPr>
              <w:t xml:space="preserve">Spektrometr </w:t>
            </w:r>
            <w:r w:rsidR="00F4522C">
              <w:rPr>
                <w:rFonts w:eastAsia="Calibri"/>
                <w:sz w:val="22"/>
                <w:szCs w:val="22"/>
              </w:rPr>
              <w:t>UV-Vis</w:t>
            </w:r>
          </w:p>
          <w:p w14:paraId="54C1A582" w14:textId="77777777" w:rsidR="00097B64" w:rsidRPr="00FA074A" w:rsidRDefault="00097B64" w:rsidP="000E4677">
            <w:pPr>
              <w:spacing w:before="100" w:beforeAutospacing="1" w:after="100" w:afterAutospacing="1"/>
              <w:jc w:val="both"/>
              <w:rPr>
                <w:rFonts w:eastAsia="Calibri"/>
                <w:sz w:val="22"/>
                <w:szCs w:val="22"/>
              </w:rPr>
            </w:pPr>
          </w:p>
        </w:tc>
        <w:tc>
          <w:tcPr>
            <w:tcW w:w="1869" w:type="dxa"/>
            <w:shd w:val="clear" w:color="auto" w:fill="auto"/>
            <w:vAlign w:val="center"/>
          </w:tcPr>
          <w:p w14:paraId="23F75A39"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824" w:type="dxa"/>
            <w:vAlign w:val="center"/>
          </w:tcPr>
          <w:p w14:paraId="634D090F" w14:textId="77777777" w:rsidR="00097B64" w:rsidRPr="00FA074A" w:rsidRDefault="00097B64" w:rsidP="000E4677">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1</w:t>
            </w:r>
          </w:p>
        </w:tc>
        <w:tc>
          <w:tcPr>
            <w:tcW w:w="1946" w:type="dxa"/>
            <w:shd w:val="clear" w:color="auto" w:fill="auto"/>
            <w:vAlign w:val="center"/>
          </w:tcPr>
          <w:p w14:paraId="1D6161D0"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1740" w:type="dxa"/>
            <w:vAlign w:val="center"/>
          </w:tcPr>
          <w:p w14:paraId="3BF2287A" w14:textId="77777777" w:rsidR="00097B64" w:rsidRPr="00FA074A" w:rsidRDefault="00097B64" w:rsidP="000E4677">
            <w:pPr>
              <w:pStyle w:val="Nagwek"/>
              <w:spacing w:line="240" w:lineRule="auto"/>
              <w:jc w:val="both"/>
              <w:rPr>
                <w:rFonts w:ascii="Times New Roman" w:eastAsia="Calibri" w:hAnsi="Times New Roman"/>
                <w:sz w:val="22"/>
                <w:szCs w:val="22"/>
              </w:rPr>
            </w:pPr>
          </w:p>
        </w:tc>
      </w:tr>
      <w:tr w:rsidR="00F10DB3" w:rsidRPr="00FA074A" w14:paraId="469DB176" w14:textId="77777777" w:rsidTr="00F10DB3">
        <w:trPr>
          <w:trHeight w:val="723"/>
        </w:trPr>
        <w:tc>
          <w:tcPr>
            <w:tcW w:w="2547" w:type="dxa"/>
            <w:shd w:val="clear" w:color="auto" w:fill="auto"/>
            <w:vAlign w:val="center"/>
          </w:tcPr>
          <w:p w14:paraId="44BE9C93" w14:textId="77777777" w:rsidR="00F10DB3" w:rsidRPr="00F10DB3" w:rsidRDefault="00F10DB3" w:rsidP="000E4677">
            <w:pPr>
              <w:spacing w:before="100" w:beforeAutospacing="1" w:after="100" w:afterAutospacing="1"/>
              <w:jc w:val="both"/>
              <w:rPr>
                <w:rFonts w:eastAsia="Calibri"/>
                <w:sz w:val="22"/>
                <w:szCs w:val="22"/>
              </w:rPr>
            </w:pPr>
            <w:r w:rsidRPr="00F10DB3">
              <w:rPr>
                <w:rFonts w:eastAsia="Calibri"/>
                <w:sz w:val="22"/>
                <w:szCs w:val="22"/>
              </w:rPr>
              <w:t>Oprogramowanie</w:t>
            </w:r>
          </w:p>
        </w:tc>
        <w:tc>
          <w:tcPr>
            <w:tcW w:w="1869" w:type="dxa"/>
            <w:shd w:val="clear" w:color="auto" w:fill="auto"/>
            <w:vAlign w:val="center"/>
          </w:tcPr>
          <w:p w14:paraId="5F899974" w14:textId="77777777" w:rsidR="00F10DB3" w:rsidRPr="00FA074A" w:rsidRDefault="00F10DB3" w:rsidP="000E4677">
            <w:pPr>
              <w:pStyle w:val="Nagwek"/>
              <w:spacing w:line="240" w:lineRule="auto"/>
              <w:jc w:val="both"/>
              <w:rPr>
                <w:rFonts w:ascii="Times New Roman" w:eastAsia="Calibri" w:hAnsi="Times New Roman"/>
                <w:sz w:val="22"/>
                <w:szCs w:val="22"/>
              </w:rPr>
            </w:pPr>
          </w:p>
        </w:tc>
        <w:tc>
          <w:tcPr>
            <w:tcW w:w="824" w:type="dxa"/>
            <w:vAlign w:val="center"/>
          </w:tcPr>
          <w:p w14:paraId="3CD0E01E" w14:textId="77777777" w:rsidR="00F10DB3" w:rsidRPr="00FA074A" w:rsidRDefault="00F10DB3" w:rsidP="000E4677">
            <w:pPr>
              <w:pStyle w:val="Nagwek"/>
              <w:spacing w:line="240" w:lineRule="auto"/>
              <w:jc w:val="center"/>
              <w:rPr>
                <w:rFonts w:ascii="Times New Roman" w:eastAsia="Calibri" w:hAnsi="Times New Roman"/>
                <w:sz w:val="22"/>
                <w:szCs w:val="22"/>
              </w:rPr>
            </w:pPr>
            <w:r>
              <w:rPr>
                <w:rFonts w:ascii="Times New Roman" w:eastAsia="Calibri" w:hAnsi="Times New Roman"/>
                <w:sz w:val="22"/>
                <w:szCs w:val="22"/>
              </w:rPr>
              <w:t>1</w:t>
            </w:r>
          </w:p>
        </w:tc>
        <w:tc>
          <w:tcPr>
            <w:tcW w:w="1946" w:type="dxa"/>
            <w:shd w:val="clear" w:color="auto" w:fill="auto"/>
            <w:vAlign w:val="center"/>
          </w:tcPr>
          <w:p w14:paraId="3432A4BC" w14:textId="77777777" w:rsidR="00F10DB3" w:rsidRPr="00FA074A" w:rsidRDefault="00F10DB3" w:rsidP="000E4677">
            <w:pPr>
              <w:pStyle w:val="Nagwek"/>
              <w:spacing w:line="240" w:lineRule="auto"/>
              <w:jc w:val="both"/>
              <w:rPr>
                <w:rFonts w:ascii="Times New Roman" w:eastAsia="Calibri" w:hAnsi="Times New Roman"/>
                <w:sz w:val="22"/>
                <w:szCs w:val="22"/>
              </w:rPr>
            </w:pPr>
          </w:p>
        </w:tc>
        <w:tc>
          <w:tcPr>
            <w:tcW w:w="1740" w:type="dxa"/>
            <w:vAlign w:val="center"/>
          </w:tcPr>
          <w:p w14:paraId="15E67EDD" w14:textId="77777777" w:rsidR="00F10DB3" w:rsidRPr="00FA074A" w:rsidRDefault="00F10DB3" w:rsidP="000E4677">
            <w:pPr>
              <w:pStyle w:val="Nagwek"/>
              <w:spacing w:line="240" w:lineRule="auto"/>
              <w:jc w:val="both"/>
              <w:rPr>
                <w:rFonts w:ascii="Times New Roman" w:eastAsia="Calibri" w:hAnsi="Times New Roman"/>
                <w:sz w:val="22"/>
                <w:szCs w:val="22"/>
              </w:rPr>
            </w:pPr>
          </w:p>
        </w:tc>
      </w:tr>
      <w:tr w:rsidR="00097B64" w:rsidRPr="00FA074A" w14:paraId="41A77F02" w14:textId="77777777" w:rsidTr="000E4677">
        <w:trPr>
          <w:trHeight w:val="1095"/>
        </w:trPr>
        <w:tc>
          <w:tcPr>
            <w:tcW w:w="2547" w:type="dxa"/>
            <w:shd w:val="clear" w:color="auto" w:fill="auto"/>
            <w:vAlign w:val="center"/>
          </w:tcPr>
          <w:p w14:paraId="2AADD928" w14:textId="77777777" w:rsidR="00097B64" w:rsidRPr="00F10DB3" w:rsidRDefault="00F10DB3" w:rsidP="000E4677">
            <w:pPr>
              <w:spacing w:before="100" w:beforeAutospacing="1" w:after="100" w:afterAutospacing="1"/>
              <w:jc w:val="both"/>
              <w:rPr>
                <w:rFonts w:eastAsia="Calibri"/>
                <w:sz w:val="22"/>
                <w:szCs w:val="22"/>
              </w:rPr>
            </w:pPr>
            <w:r w:rsidRPr="00F10DB3">
              <w:rPr>
                <w:rFonts w:eastAsia="Calibri"/>
                <w:sz w:val="22"/>
                <w:szCs w:val="22"/>
              </w:rPr>
              <w:t>Komputer stacjonarny wraz z monitorem (komputerowy zestaw roboczy)</w:t>
            </w:r>
          </w:p>
        </w:tc>
        <w:tc>
          <w:tcPr>
            <w:tcW w:w="1869" w:type="dxa"/>
            <w:shd w:val="clear" w:color="auto" w:fill="auto"/>
            <w:vAlign w:val="center"/>
          </w:tcPr>
          <w:p w14:paraId="6A708C79" w14:textId="77777777" w:rsidR="00097B64" w:rsidRPr="00F10DB3" w:rsidRDefault="00097B64" w:rsidP="000E4677">
            <w:pPr>
              <w:pStyle w:val="Nagwek"/>
              <w:spacing w:line="240" w:lineRule="auto"/>
              <w:jc w:val="both"/>
              <w:rPr>
                <w:rFonts w:ascii="Times New Roman" w:eastAsia="Calibri" w:hAnsi="Times New Roman"/>
                <w:sz w:val="22"/>
                <w:szCs w:val="22"/>
              </w:rPr>
            </w:pPr>
          </w:p>
        </w:tc>
        <w:tc>
          <w:tcPr>
            <w:tcW w:w="824" w:type="dxa"/>
            <w:vAlign w:val="center"/>
          </w:tcPr>
          <w:p w14:paraId="7AC9FFF4" w14:textId="77777777" w:rsidR="00097B64" w:rsidRPr="00F10DB3" w:rsidRDefault="00097B64" w:rsidP="000E4677">
            <w:pPr>
              <w:pStyle w:val="Nagwek"/>
              <w:spacing w:line="240" w:lineRule="auto"/>
              <w:jc w:val="center"/>
              <w:rPr>
                <w:rFonts w:ascii="Times New Roman" w:eastAsia="Calibri" w:hAnsi="Times New Roman"/>
                <w:sz w:val="22"/>
                <w:szCs w:val="22"/>
              </w:rPr>
            </w:pPr>
            <w:r w:rsidRPr="00F10DB3">
              <w:rPr>
                <w:rFonts w:ascii="Times New Roman" w:eastAsia="Calibri" w:hAnsi="Times New Roman"/>
                <w:sz w:val="22"/>
                <w:szCs w:val="22"/>
              </w:rPr>
              <w:t>1</w:t>
            </w:r>
          </w:p>
        </w:tc>
        <w:tc>
          <w:tcPr>
            <w:tcW w:w="1946" w:type="dxa"/>
            <w:shd w:val="clear" w:color="auto" w:fill="auto"/>
            <w:vAlign w:val="center"/>
          </w:tcPr>
          <w:p w14:paraId="326D3977" w14:textId="77777777" w:rsidR="00097B64" w:rsidRPr="00F10DB3" w:rsidRDefault="00097B64" w:rsidP="000E4677">
            <w:pPr>
              <w:pStyle w:val="Nagwek"/>
              <w:spacing w:line="240" w:lineRule="auto"/>
              <w:jc w:val="both"/>
              <w:rPr>
                <w:rFonts w:ascii="Times New Roman" w:eastAsia="Calibri" w:hAnsi="Times New Roman"/>
                <w:sz w:val="22"/>
                <w:szCs w:val="22"/>
              </w:rPr>
            </w:pPr>
          </w:p>
        </w:tc>
        <w:tc>
          <w:tcPr>
            <w:tcW w:w="1740" w:type="dxa"/>
            <w:vAlign w:val="center"/>
          </w:tcPr>
          <w:p w14:paraId="23424D98" w14:textId="77777777" w:rsidR="00097B64" w:rsidRPr="00F10DB3" w:rsidRDefault="00097B64" w:rsidP="000E4677">
            <w:pPr>
              <w:pStyle w:val="Nagwek"/>
              <w:spacing w:line="240" w:lineRule="auto"/>
              <w:jc w:val="both"/>
              <w:rPr>
                <w:rFonts w:ascii="Times New Roman" w:eastAsia="Calibri" w:hAnsi="Times New Roman"/>
                <w:sz w:val="22"/>
                <w:szCs w:val="22"/>
              </w:rPr>
            </w:pPr>
          </w:p>
        </w:tc>
      </w:tr>
      <w:tr w:rsidR="00097B64" w:rsidRPr="00FA074A" w14:paraId="01B569BE" w14:textId="77777777" w:rsidTr="000E4677">
        <w:trPr>
          <w:trHeight w:val="1095"/>
        </w:trPr>
        <w:tc>
          <w:tcPr>
            <w:tcW w:w="5240" w:type="dxa"/>
            <w:gridSpan w:val="3"/>
            <w:shd w:val="clear" w:color="auto" w:fill="auto"/>
            <w:vAlign w:val="center"/>
          </w:tcPr>
          <w:p w14:paraId="51C051CF" w14:textId="77777777" w:rsidR="00097B64" w:rsidRPr="00654919" w:rsidRDefault="00097B64" w:rsidP="00475744">
            <w:pPr>
              <w:pStyle w:val="Nagwek"/>
              <w:spacing w:line="240" w:lineRule="auto"/>
              <w:jc w:val="right"/>
              <w:rPr>
                <w:rFonts w:ascii="Times New Roman" w:eastAsia="Calibri" w:hAnsi="Times New Roman"/>
                <w:b/>
                <w:bCs/>
                <w:sz w:val="22"/>
                <w:szCs w:val="22"/>
              </w:rPr>
            </w:pPr>
            <w:r w:rsidRPr="00654919">
              <w:rPr>
                <w:rFonts w:ascii="Times New Roman" w:eastAsia="Calibri" w:hAnsi="Times New Roman"/>
                <w:b/>
                <w:bCs/>
                <w:sz w:val="22"/>
                <w:szCs w:val="22"/>
              </w:rPr>
              <w:t xml:space="preserve">Razem </w:t>
            </w:r>
          </w:p>
        </w:tc>
        <w:tc>
          <w:tcPr>
            <w:tcW w:w="1946" w:type="dxa"/>
            <w:shd w:val="clear" w:color="auto" w:fill="auto"/>
            <w:vAlign w:val="center"/>
          </w:tcPr>
          <w:p w14:paraId="5A0F431F"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1740" w:type="dxa"/>
            <w:vAlign w:val="center"/>
          </w:tcPr>
          <w:p w14:paraId="168EDCB3" w14:textId="77777777" w:rsidR="00097B64" w:rsidRPr="00FA074A" w:rsidRDefault="00097B64" w:rsidP="000E4677">
            <w:pPr>
              <w:pStyle w:val="Nagwek"/>
              <w:spacing w:line="240" w:lineRule="auto"/>
              <w:jc w:val="both"/>
              <w:rPr>
                <w:rFonts w:ascii="Times New Roman" w:eastAsia="Calibri" w:hAnsi="Times New Roman"/>
                <w:sz w:val="22"/>
                <w:szCs w:val="22"/>
              </w:rPr>
            </w:pPr>
          </w:p>
        </w:tc>
      </w:tr>
    </w:tbl>
    <w:p w14:paraId="27A63FAB" w14:textId="77777777" w:rsidR="00097B64" w:rsidRPr="00654919" w:rsidRDefault="00097B64" w:rsidP="00097B64">
      <w:pPr>
        <w:widowControl/>
        <w:suppressAutoHyphens w:val="0"/>
        <w:jc w:val="both"/>
        <w:outlineLvl w:val="0"/>
        <w:rPr>
          <w:i/>
          <w:iCs/>
          <w:sz w:val="12"/>
          <w:szCs w:val="12"/>
        </w:rPr>
      </w:pPr>
    </w:p>
    <w:p w14:paraId="2FE54BF4" w14:textId="77777777" w:rsidR="00097B64" w:rsidRDefault="00097B64" w:rsidP="00097B64">
      <w:pPr>
        <w:widowControl/>
        <w:suppressAutoHyphens w:val="0"/>
        <w:jc w:val="both"/>
        <w:outlineLvl w:val="0"/>
        <w:rPr>
          <w:i/>
          <w:iCs/>
        </w:rPr>
      </w:pPr>
    </w:p>
    <w:p w14:paraId="0A9FAF67" w14:textId="77777777" w:rsidR="00097B64" w:rsidRPr="00A938F3" w:rsidRDefault="00097B64" w:rsidP="00097B64">
      <w:pPr>
        <w:widowControl/>
        <w:suppressAutoHyphens w:val="0"/>
        <w:ind w:left="540"/>
        <w:jc w:val="right"/>
        <w:outlineLvl w:val="0"/>
        <w:rPr>
          <w:i/>
          <w:iCs/>
        </w:rPr>
      </w:pPr>
      <w:r w:rsidRPr="00A938F3">
        <w:rPr>
          <w:i/>
          <w:iCs/>
        </w:rPr>
        <w:t>Miejscowość .................................................. dnia ........................................... roku.</w:t>
      </w:r>
    </w:p>
    <w:p w14:paraId="2B18BB24" w14:textId="77777777" w:rsidR="00097B64" w:rsidRPr="00A938F3" w:rsidRDefault="00097B64" w:rsidP="00097B64">
      <w:pPr>
        <w:widowControl/>
        <w:suppressAutoHyphens w:val="0"/>
        <w:jc w:val="both"/>
        <w:rPr>
          <w:i/>
          <w:iCs/>
        </w:rPr>
      </w:pPr>
    </w:p>
    <w:p w14:paraId="6ED01ACF" w14:textId="77777777" w:rsidR="00097B64" w:rsidRPr="00A938F3" w:rsidRDefault="00097B64" w:rsidP="00097B64">
      <w:pPr>
        <w:widowControl/>
        <w:suppressAutoHyphens w:val="0"/>
        <w:jc w:val="right"/>
        <w:rPr>
          <w:i/>
          <w:iCs/>
        </w:rPr>
      </w:pPr>
      <w:r w:rsidRPr="00A938F3">
        <w:rPr>
          <w:i/>
          <w:iCs/>
        </w:rPr>
        <w:t>........................................................................</w:t>
      </w:r>
    </w:p>
    <w:p w14:paraId="40A16305" w14:textId="77777777" w:rsidR="00097B64" w:rsidRPr="00A938F3" w:rsidRDefault="00097B64" w:rsidP="00097B64">
      <w:pPr>
        <w:widowControl/>
        <w:suppressAutoHyphens w:val="0"/>
        <w:ind w:left="4248" w:firstLine="708"/>
        <w:jc w:val="right"/>
        <w:rPr>
          <w:i/>
          <w:iCs/>
        </w:rPr>
      </w:pPr>
      <w:r w:rsidRPr="00A938F3">
        <w:rPr>
          <w:i/>
          <w:iCs/>
        </w:rPr>
        <w:t>(pieczęć i podpis osoby uprawnionej do</w:t>
      </w:r>
    </w:p>
    <w:p w14:paraId="0A609F58" w14:textId="77777777" w:rsidR="00097B64" w:rsidRPr="00D70C29" w:rsidRDefault="00097B64" w:rsidP="00097B64">
      <w:pPr>
        <w:widowControl/>
        <w:suppressAutoHyphens w:val="0"/>
        <w:ind w:left="3540"/>
        <w:jc w:val="right"/>
        <w:rPr>
          <w:i/>
          <w:iCs/>
        </w:rPr>
      </w:pPr>
      <w:r w:rsidRPr="00A938F3">
        <w:rPr>
          <w:i/>
          <w:iCs/>
        </w:rPr>
        <w:t>składania oświadczeń woli w imieniu Wykonawcy)</w:t>
      </w:r>
    </w:p>
    <w:p w14:paraId="37CDB55B" w14:textId="77777777" w:rsidR="00097B64" w:rsidRPr="00F20C3C" w:rsidRDefault="00097B64" w:rsidP="00097B64">
      <w:pPr>
        <w:widowControl/>
        <w:suppressAutoHyphens w:val="0"/>
        <w:jc w:val="both"/>
        <w:rPr>
          <w:sz w:val="22"/>
          <w:szCs w:val="22"/>
        </w:rPr>
      </w:pPr>
    </w:p>
    <w:p w14:paraId="69B33B59" w14:textId="77777777" w:rsidR="00F10DB3" w:rsidRDefault="00F10DB3">
      <w:pPr>
        <w:widowControl/>
        <w:suppressAutoHyphens w:val="0"/>
        <w:jc w:val="left"/>
        <w:rPr>
          <w:b/>
        </w:rPr>
      </w:pPr>
      <w:r>
        <w:rPr>
          <w:b/>
        </w:rPr>
        <w:br w:type="page"/>
      </w:r>
    </w:p>
    <w:p w14:paraId="1BF8B6A0" w14:textId="77777777" w:rsidR="00E43483" w:rsidRDefault="00320D1F" w:rsidP="00097B64">
      <w:pPr>
        <w:widowControl/>
        <w:suppressAutoHyphens w:val="0"/>
        <w:jc w:val="both"/>
        <w:rPr>
          <w:b/>
        </w:rPr>
      </w:pPr>
      <w:r w:rsidRPr="00CC6C62">
        <w:rPr>
          <w:rFonts w:eastAsia="Calibri"/>
          <w:noProof/>
        </w:rPr>
        <w:lastRenderedPageBreak/>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F82E42E" w14:textId="77777777" w:rsidR="00AE463A" w:rsidRPr="00F708E6" w:rsidRDefault="00E43483" w:rsidP="00A13F26">
      <w:pPr>
        <w:widowControl/>
        <w:suppressAutoHyphens w:val="0"/>
        <w:rPr>
          <w:b/>
          <w:sz w:val="22"/>
          <w:szCs w:val="22"/>
          <w:u w:val="single"/>
        </w:rPr>
      </w:pPr>
      <w:r>
        <w:rPr>
          <w:b/>
        </w:rPr>
        <w:br w:type="textWrapping" w:clear="all"/>
      </w:r>
      <w:r w:rsidR="007231D0" w:rsidRPr="00F708E6">
        <w:rPr>
          <w:b/>
          <w:bCs/>
          <w:sz w:val="22"/>
          <w:szCs w:val="22"/>
          <w:u w:val="single"/>
        </w:rPr>
        <w:t xml:space="preserve">WZÓR </w:t>
      </w:r>
      <w:r w:rsidR="0056782B" w:rsidRPr="00F708E6">
        <w:rPr>
          <w:b/>
          <w:bCs/>
          <w:sz w:val="22"/>
          <w:szCs w:val="22"/>
          <w:u w:val="single"/>
        </w:rPr>
        <w:t>UMOW</w:t>
      </w:r>
      <w:r w:rsidR="007231D0" w:rsidRPr="00F708E6">
        <w:rPr>
          <w:b/>
          <w:bCs/>
          <w:sz w:val="22"/>
          <w:szCs w:val="22"/>
          <w:u w:val="single"/>
        </w:rPr>
        <w:t>Y</w:t>
      </w:r>
      <w:r w:rsidR="00BE6A56" w:rsidRPr="00F708E6">
        <w:rPr>
          <w:b/>
          <w:bCs/>
          <w:sz w:val="22"/>
          <w:szCs w:val="22"/>
          <w:u w:val="single"/>
        </w:rPr>
        <w:t xml:space="preserve"> </w:t>
      </w:r>
      <w:r w:rsidR="00682F8B" w:rsidRPr="00F708E6">
        <w:rPr>
          <w:b/>
          <w:sz w:val="22"/>
          <w:szCs w:val="22"/>
          <w:u w:val="single"/>
        </w:rPr>
        <w:t>80.272.</w:t>
      </w:r>
      <w:r w:rsidR="00F4522C">
        <w:rPr>
          <w:b/>
          <w:sz w:val="22"/>
          <w:szCs w:val="22"/>
          <w:u w:val="single"/>
        </w:rPr>
        <w:t>80</w:t>
      </w:r>
      <w:r w:rsidR="00D82A9E" w:rsidRPr="00F708E6">
        <w:rPr>
          <w:b/>
          <w:sz w:val="22"/>
          <w:szCs w:val="22"/>
          <w:u w:val="single"/>
        </w:rPr>
        <w:t>.</w:t>
      </w:r>
      <w:r w:rsidR="00E15304" w:rsidRPr="00F708E6">
        <w:rPr>
          <w:b/>
          <w:sz w:val="22"/>
          <w:szCs w:val="22"/>
          <w:u w:val="single"/>
        </w:rPr>
        <w:t>20</w:t>
      </w:r>
      <w:r w:rsidR="00893903" w:rsidRPr="00F708E6">
        <w:rPr>
          <w:b/>
          <w:sz w:val="22"/>
          <w:szCs w:val="22"/>
          <w:u w:val="single"/>
        </w:rPr>
        <w:t>21</w:t>
      </w:r>
    </w:p>
    <w:p w14:paraId="4B787A33" w14:textId="77777777" w:rsidR="008E36A7" w:rsidRPr="00F708E6" w:rsidRDefault="008E36A7" w:rsidP="002C6667">
      <w:pPr>
        <w:rPr>
          <w:b/>
          <w:i/>
          <w:sz w:val="22"/>
          <w:szCs w:val="22"/>
          <w:u w:val="single"/>
        </w:rPr>
      </w:pPr>
    </w:p>
    <w:p w14:paraId="67F4C6EC" w14:textId="77777777" w:rsidR="009B7FDA" w:rsidRPr="00F708E6" w:rsidRDefault="009B7FDA" w:rsidP="00E21080">
      <w:pPr>
        <w:widowControl/>
        <w:suppressAutoHyphens w:val="0"/>
        <w:ind w:left="540"/>
        <w:jc w:val="both"/>
        <w:rPr>
          <w:b/>
          <w:bCs/>
          <w:sz w:val="22"/>
          <w:szCs w:val="22"/>
        </w:rPr>
      </w:pPr>
      <w:r w:rsidRPr="00F708E6">
        <w:rPr>
          <w:b/>
          <w:bCs/>
          <w:sz w:val="22"/>
          <w:szCs w:val="22"/>
        </w:rPr>
        <w:t>zawarta w Kr</w:t>
      </w:r>
      <w:r w:rsidR="00AE463A" w:rsidRPr="00F708E6">
        <w:rPr>
          <w:b/>
          <w:bCs/>
          <w:sz w:val="22"/>
          <w:szCs w:val="22"/>
        </w:rPr>
        <w:t>akowie w dniu …............ 20</w:t>
      </w:r>
      <w:r w:rsidR="009B1782" w:rsidRPr="00F708E6">
        <w:rPr>
          <w:b/>
          <w:bCs/>
          <w:sz w:val="22"/>
          <w:szCs w:val="22"/>
        </w:rPr>
        <w:t>2</w:t>
      </w:r>
      <w:r w:rsidR="006D0426">
        <w:rPr>
          <w:b/>
          <w:bCs/>
          <w:sz w:val="22"/>
          <w:szCs w:val="22"/>
        </w:rPr>
        <w:t>1</w:t>
      </w:r>
      <w:r w:rsidRPr="00F708E6">
        <w:rPr>
          <w:b/>
          <w:bCs/>
          <w:sz w:val="22"/>
          <w:szCs w:val="22"/>
        </w:rPr>
        <w:t xml:space="preserve"> r. pomiędzy:</w:t>
      </w:r>
    </w:p>
    <w:p w14:paraId="3480481E" w14:textId="77777777" w:rsidR="009B7FDA" w:rsidRPr="00F708E6" w:rsidRDefault="009B7FDA" w:rsidP="00E21080">
      <w:pPr>
        <w:widowControl/>
        <w:suppressAutoHyphens w:val="0"/>
        <w:ind w:left="540"/>
        <w:jc w:val="both"/>
        <w:rPr>
          <w:b/>
          <w:bCs/>
          <w:sz w:val="22"/>
          <w:szCs w:val="22"/>
        </w:rPr>
      </w:pPr>
      <w:r w:rsidRPr="00F708E6">
        <w:rPr>
          <w:b/>
          <w:bCs/>
          <w:sz w:val="22"/>
          <w:szCs w:val="22"/>
        </w:rPr>
        <w:t>Uniwersytetem Jagiellońskim</w:t>
      </w:r>
      <w:r w:rsidR="00A921BD" w:rsidRPr="00F708E6">
        <w:rPr>
          <w:b/>
          <w:bCs/>
          <w:sz w:val="22"/>
          <w:szCs w:val="22"/>
        </w:rPr>
        <w:t xml:space="preserve"> w Krakowie</w:t>
      </w:r>
      <w:r w:rsidRPr="00F708E6">
        <w:rPr>
          <w:b/>
          <w:bCs/>
          <w:sz w:val="22"/>
          <w:szCs w:val="22"/>
        </w:rPr>
        <w:t xml:space="preserve"> z siedzibą przy ul. Gołębiej 24, 31-007 Kraków, NIP 675-000-22-36, zwanym dalej „Zamawiającym”, reprezentowanym przez: </w:t>
      </w:r>
    </w:p>
    <w:p w14:paraId="385B6E75" w14:textId="77777777" w:rsidR="009B7FDA" w:rsidRPr="00F708E6" w:rsidRDefault="009B7FDA" w:rsidP="00E21080">
      <w:pPr>
        <w:widowControl/>
        <w:suppressAutoHyphens w:val="0"/>
        <w:ind w:left="540"/>
        <w:jc w:val="both"/>
        <w:rPr>
          <w:b/>
          <w:bCs/>
          <w:sz w:val="22"/>
          <w:szCs w:val="22"/>
        </w:rPr>
      </w:pPr>
      <w:r w:rsidRPr="00F708E6">
        <w:rPr>
          <w:b/>
          <w:bCs/>
          <w:sz w:val="22"/>
          <w:szCs w:val="22"/>
        </w:rPr>
        <w:t>1. ………. – ………. UJ, przy kontrasygnacie finansowej Kwestora UJ,</w:t>
      </w:r>
    </w:p>
    <w:p w14:paraId="26A943E4" w14:textId="77777777" w:rsidR="009B7FDA" w:rsidRPr="00F708E6" w:rsidRDefault="009B7FDA" w:rsidP="00E21080">
      <w:pPr>
        <w:widowControl/>
        <w:suppressAutoHyphens w:val="0"/>
        <w:ind w:left="540"/>
        <w:jc w:val="both"/>
        <w:rPr>
          <w:b/>
          <w:sz w:val="22"/>
          <w:szCs w:val="22"/>
        </w:rPr>
      </w:pPr>
      <w:r w:rsidRPr="00F708E6">
        <w:rPr>
          <w:b/>
          <w:sz w:val="22"/>
          <w:szCs w:val="22"/>
        </w:rPr>
        <w:t xml:space="preserve">a ………………………, wpisanym do Krajowego Rejestru Sądowego prowadzonego przez Sąd ………., pod numerem wpisu: …….., NIP: ………., REGON: ………, zwanym dalej „Wykonawcą”, reprezentowanym przez: </w:t>
      </w:r>
    </w:p>
    <w:p w14:paraId="469E3CF2" w14:textId="77777777" w:rsidR="009B7FDA" w:rsidRPr="00F708E6" w:rsidRDefault="009B7FDA" w:rsidP="00E21080">
      <w:pPr>
        <w:pStyle w:val="Tekstpodstawowy2"/>
        <w:widowControl/>
        <w:ind w:left="540"/>
        <w:rPr>
          <w:rFonts w:ascii="Times New Roman" w:hAnsi="Times New Roman" w:cs="Times New Roman"/>
          <w:b/>
          <w:bCs/>
        </w:rPr>
      </w:pPr>
      <w:r w:rsidRPr="00F708E6">
        <w:rPr>
          <w:rFonts w:ascii="Times New Roman" w:hAnsi="Times New Roman" w:cs="Times New Roman"/>
          <w:b/>
          <w:bCs/>
        </w:rPr>
        <w:t>1. ………..</w:t>
      </w:r>
    </w:p>
    <w:p w14:paraId="3F94F5D1" w14:textId="77777777" w:rsidR="00AE463A" w:rsidRPr="00F708E6" w:rsidRDefault="00AE463A" w:rsidP="00E21080">
      <w:pPr>
        <w:pStyle w:val="Tekstpodstawowy2"/>
        <w:widowControl/>
        <w:ind w:left="540"/>
        <w:rPr>
          <w:rFonts w:ascii="Times New Roman" w:hAnsi="Times New Roman" w:cs="Times New Roman"/>
          <w:b/>
          <w:bCs/>
        </w:rPr>
      </w:pPr>
    </w:p>
    <w:p w14:paraId="50A72DF7" w14:textId="77777777" w:rsidR="009B7FDA" w:rsidRPr="00F708E6" w:rsidRDefault="009B7FDA" w:rsidP="00E21080">
      <w:pPr>
        <w:pStyle w:val="Tekstpodstawowy"/>
        <w:spacing w:line="240" w:lineRule="auto"/>
        <w:ind w:left="540"/>
        <w:rPr>
          <w:rFonts w:ascii="Times New Roman" w:hAnsi="Times New Roman"/>
          <w:i/>
          <w:sz w:val="22"/>
          <w:szCs w:val="22"/>
        </w:rPr>
      </w:pPr>
      <w:r w:rsidRPr="00F708E6">
        <w:rPr>
          <w:rFonts w:ascii="Times New Roman" w:hAnsi="Times New Roman"/>
          <w:i/>
          <w:sz w:val="22"/>
          <w:szCs w:val="22"/>
        </w:rPr>
        <w:t xml:space="preserve">W wyniku przeprowadzenia postępowania w trybie procedury </w:t>
      </w:r>
      <w:r w:rsidR="00565C7C" w:rsidRPr="00F708E6">
        <w:rPr>
          <w:rFonts w:ascii="Times New Roman" w:hAnsi="Times New Roman"/>
          <w:i/>
          <w:sz w:val="22"/>
          <w:szCs w:val="22"/>
        </w:rPr>
        <w:t xml:space="preserve">zaproszenia do </w:t>
      </w:r>
      <w:r w:rsidR="00613EC4" w:rsidRPr="00F708E6">
        <w:rPr>
          <w:rFonts w:ascii="Times New Roman" w:hAnsi="Times New Roman"/>
          <w:i/>
          <w:sz w:val="22"/>
          <w:szCs w:val="22"/>
        </w:rPr>
        <w:t xml:space="preserve">złożenia </w:t>
      </w:r>
      <w:r w:rsidR="00565C7C" w:rsidRPr="00F708E6">
        <w:rPr>
          <w:rFonts w:ascii="Times New Roman" w:hAnsi="Times New Roman"/>
          <w:i/>
          <w:sz w:val="22"/>
          <w:szCs w:val="22"/>
        </w:rPr>
        <w:t>ofert</w:t>
      </w:r>
      <w:r w:rsidRPr="00F708E6">
        <w:rPr>
          <w:rFonts w:ascii="Times New Roman" w:hAnsi="Times New Roman"/>
          <w:i/>
          <w:sz w:val="22"/>
          <w:szCs w:val="22"/>
        </w:rPr>
        <w:t xml:space="preserve"> </w:t>
      </w:r>
      <w:r w:rsidR="00565C7C" w:rsidRPr="00F708E6">
        <w:rPr>
          <w:rFonts w:ascii="Times New Roman" w:hAnsi="Times New Roman"/>
          <w:i/>
          <w:sz w:val="22"/>
          <w:szCs w:val="22"/>
        </w:rPr>
        <w:t xml:space="preserve">w oparciu o </w:t>
      </w:r>
      <w:r w:rsidR="00BF4C7B" w:rsidRPr="00F708E6">
        <w:rPr>
          <w:rFonts w:ascii="Times New Roman" w:hAnsi="Times New Roman"/>
          <w:i/>
          <w:sz w:val="22"/>
          <w:szCs w:val="22"/>
        </w:rPr>
        <w:t xml:space="preserve"> art. 11 ust. 5 pkt. 1 ustawy z dnia 11 września 2019 r. Prawo zamówień publicznych (Dz.U. z 2019 r., poz. 2019 z </w:t>
      </w:r>
      <w:proofErr w:type="spellStart"/>
      <w:r w:rsidR="00BF4C7B" w:rsidRPr="00F708E6">
        <w:rPr>
          <w:rFonts w:ascii="Times New Roman" w:hAnsi="Times New Roman"/>
          <w:i/>
          <w:sz w:val="22"/>
          <w:szCs w:val="22"/>
        </w:rPr>
        <w:t>późn</w:t>
      </w:r>
      <w:proofErr w:type="spellEnd"/>
      <w:r w:rsidR="00BF4C7B" w:rsidRPr="00F708E6">
        <w:rPr>
          <w:rFonts w:ascii="Times New Roman" w:hAnsi="Times New Roman"/>
          <w:i/>
          <w:sz w:val="22"/>
          <w:szCs w:val="22"/>
        </w:rPr>
        <w:t>. zm.)</w:t>
      </w:r>
      <w:r w:rsidR="00AF399E">
        <w:rPr>
          <w:rFonts w:ascii="Times New Roman" w:hAnsi="Times New Roman"/>
          <w:i/>
          <w:sz w:val="22"/>
          <w:szCs w:val="22"/>
        </w:rPr>
        <w:t xml:space="preserve"> </w:t>
      </w:r>
      <w:r w:rsidR="00565C7C" w:rsidRPr="00F708E6">
        <w:rPr>
          <w:rFonts w:ascii="Times New Roman" w:hAnsi="Times New Roman"/>
          <w:i/>
          <w:sz w:val="22"/>
          <w:szCs w:val="22"/>
        </w:rPr>
        <w:t>oraz ustawy z dnia 23 kwietnia 1964 r. – K</w:t>
      </w:r>
      <w:r w:rsidR="00876C69" w:rsidRPr="00F708E6">
        <w:rPr>
          <w:rFonts w:ascii="Times New Roman" w:hAnsi="Times New Roman"/>
          <w:i/>
          <w:sz w:val="22"/>
          <w:szCs w:val="22"/>
        </w:rPr>
        <w:t xml:space="preserve">odeks cywilny (t. j. </w:t>
      </w:r>
      <w:r w:rsidR="009B31F3" w:rsidRPr="00F708E6">
        <w:rPr>
          <w:rFonts w:ascii="Times New Roman" w:hAnsi="Times New Roman"/>
          <w:i/>
          <w:sz w:val="22"/>
          <w:szCs w:val="22"/>
        </w:rPr>
        <w:t xml:space="preserve">Dz. U. </w:t>
      </w:r>
      <w:r w:rsidR="00002096" w:rsidRPr="00F708E6">
        <w:rPr>
          <w:rFonts w:ascii="Times New Roman" w:hAnsi="Times New Roman"/>
          <w:i/>
          <w:sz w:val="22"/>
          <w:szCs w:val="22"/>
        </w:rPr>
        <w:t>2020 poz. 1740</w:t>
      </w:r>
      <w:r w:rsidR="00565C7C" w:rsidRPr="00F708E6">
        <w:rPr>
          <w:rFonts w:ascii="Times New Roman" w:hAnsi="Times New Roman"/>
          <w:i/>
          <w:sz w:val="22"/>
          <w:szCs w:val="22"/>
        </w:rPr>
        <w:t xml:space="preserve"> </w:t>
      </w:r>
      <w:r w:rsidR="00171770" w:rsidRPr="00F708E6">
        <w:rPr>
          <w:rFonts w:ascii="Times New Roman" w:hAnsi="Times New Roman"/>
          <w:i/>
          <w:sz w:val="22"/>
          <w:szCs w:val="22"/>
        </w:rPr>
        <w:t>ze</w:t>
      </w:r>
      <w:r w:rsidR="00533A41" w:rsidRPr="00F708E6">
        <w:rPr>
          <w:rFonts w:ascii="Times New Roman" w:hAnsi="Times New Roman"/>
          <w:i/>
          <w:sz w:val="22"/>
          <w:szCs w:val="22"/>
        </w:rPr>
        <w:t xml:space="preserve"> </w:t>
      </w:r>
      <w:r w:rsidR="00565C7C" w:rsidRPr="00F708E6">
        <w:rPr>
          <w:rFonts w:ascii="Times New Roman" w:hAnsi="Times New Roman"/>
          <w:i/>
          <w:sz w:val="22"/>
          <w:szCs w:val="22"/>
        </w:rPr>
        <w:t>zm.) zawarto U</w:t>
      </w:r>
      <w:r w:rsidRPr="00F708E6">
        <w:rPr>
          <w:rFonts w:ascii="Times New Roman" w:hAnsi="Times New Roman"/>
          <w:i/>
          <w:sz w:val="22"/>
          <w:szCs w:val="22"/>
        </w:rPr>
        <w:t>mowę następującej treści:</w:t>
      </w:r>
    </w:p>
    <w:p w14:paraId="389B2ACE" w14:textId="77777777" w:rsidR="007F5439" w:rsidRPr="00F708E6" w:rsidRDefault="007F5439" w:rsidP="00BF4C7B">
      <w:pPr>
        <w:widowControl/>
        <w:suppressAutoHyphens w:val="0"/>
        <w:ind w:left="540"/>
        <w:jc w:val="both"/>
        <w:outlineLvl w:val="0"/>
        <w:rPr>
          <w:b/>
          <w:bCs/>
          <w:sz w:val="22"/>
          <w:szCs w:val="22"/>
        </w:rPr>
      </w:pPr>
    </w:p>
    <w:p w14:paraId="33C60504" w14:textId="77777777" w:rsidR="006C1856" w:rsidRPr="00F708E6" w:rsidRDefault="009B7FDA" w:rsidP="00DC6E7D">
      <w:pPr>
        <w:widowControl/>
        <w:suppressAutoHyphens w:val="0"/>
        <w:ind w:left="540"/>
        <w:outlineLvl w:val="0"/>
        <w:rPr>
          <w:sz w:val="22"/>
          <w:szCs w:val="22"/>
        </w:rPr>
      </w:pPr>
      <w:r w:rsidRPr="00F708E6">
        <w:rPr>
          <w:b/>
          <w:bCs/>
          <w:sz w:val="22"/>
          <w:szCs w:val="22"/>
        </w:rPr>
        <w:t>§ 1</w:t>
      </w:r>
    </w:p>
    <w:p w14:paraId="4EBB3EAC" w14:textId="77777777" w:rsidR="00811EAF" w:rsidRPr="00F708E6" w:rsidRDefault="00C330D5" w:rsidP="00583E7F">
      <w:pPr>
        <w:pStyle w:val="Tekstpodstawowy"/>
        <w:numPr>
          <w:ilvl w:val="6"/>
          <w:numId w:val="27"/>
        </w:numPr>
        <w:tabs>
          <w:tab w:val="left" w:pos="900"/>
        </w:tabs>
        <w:spacing w:line="240" w:lineRule="auto"/>
        <w:ind w:left="900"/>
        <w:rPr>
          <w:rFonts w:ascii="Times New Roman" w:hAnsi="Times New Roman"/>
          <w:color w:val="000000"/>
          <w:sz w:val="22"/>
          <w:szCs w:val="22"/>
        </w:rPr>
      </w:pPr>
      <w:r w:rsidRPr="00F708E6">
        <w:rPr>
          <w:rFonts w:ascii="Times New Roman" w:hAnsi="Times New Roman"/>
          <w:sz w:val="22"/>
          <w:szCs w:val="22"/>
        </w:rPr>
        <w:t>Zamawiający powierza</w:t>
      </w:r>
      <w:r w:rsidR="00D94862" w:rsidRPr="00F708E6">
        <w:rPr>
          <w:rFonts w:ascii="Times New Roman" w:hAnsi="Times New Roman"/>
          <w:sz w:val="22"/>
          <w:szCs w:val="22"/>
        </w:rPr>
        <w:t>,</w:t>
      </w:r>
      <w:r w:rsidRPr="00F708E6">
        <w:rPr>
          <w:rFonts w:ascii="Times New Roman" w:hAnsi="Times New Roman"/>
          <w:sz w:val="22"/>
          <w:szCs w:val="22"/>
        </w:rPr>
        <w:t xml:space="preserve"> a Wykonawca przyjmuje do zrealizowani</w:t>
      </w:r>
      <w:r w:rsidR="00F541F0" w:rsidRPr="00F708E6">
        <w:rPr>
          <w:rFonts w:ascii="Times New Roman" w:hAnsi="Times New Roman"/>
          <w:color w:val="222222"/>
          <w:sz w:val="22"/>
          <w:szCs w:val="22"/>
        </w:rPr>
        <w:t>a</w:t>
      </w:r>
      <w:r w:rsidR="00F541F0" w:rsidRPr="00F708E6">
        <w:rPr>
          <w:rFonts w:ascii="Times New Roman" w:hAnsi="Times New Roman"/>
          <w:sz w:val="22"/>
          <w:szCs w:val="22"/>
        </w:rPr>
        <w:t xml:space="preserve"> </w:t>
      </w:r>
      <w:r w:rsidR="00502668" w:rsidRPr="00F708E6">
        <w:rPr>
          <w:rFonts w:ascii="Times New Roman" w:hAnsi="Times New Roman"/>
          <w:sz w:val="22"/>
          <w:szCs w:val="22"/>
        </w:rPr>
        <w:t>dostaw</w:t>
      </w:r>
      <w:r w:rsidR="007424F8" w:rsidRPr="00F708E6">
        <w:rPr>
          <w:rFonts w:ascii="Times New Roman" w:hAnsi="Times New Roman"/>
          <w:sz w:val="22"/>
          <w:szCs w:val="22"/>
        </w:rPr>
        <w:t>ę</w:t>
      </w:r>
      <w:r w:rsidR="00811EAF" w:rsidRPr="00F708E6">
        <w:rPr>
          <w:rFonts w:ascii="Times New Roman" w:hAnsi="Times New Roman"/>
          <w:sz w:val="22"/>
          <w:szCs w:val="22"/>
        </w:rPr>
        <w:t>,</w:t>
      </w:r>
      <w:r w:rsidR="00502668" w:rsidRPr="00F708E6">
        <w:rPr>
          <w:rFonts w:ascii="Times New Roman" w:hAnsi="Times New Roman"/>
          <w:sz w:val="22"/>
          <w:szCs w:val="22"/>
        </w:rPr>
        <w:t xml:space="preserve"> </w:t>
      </w:r>
      <w:r w:rsidR="009D4B86" w:rsidRPr="00F708E6">
        <w:rPr>
          <w:rFonts w:ascii="Times New Roman" w:hAnsi="Times New Roman"/>
          <w:sz w:val="22"/>
          <w:szCs w:val="22"/>
        </w:rPr>
        <w:t xml:space="preserve">wraz </w:t>
      </w:r>
      <w:r w:rsidR="009D4B86" w:rsidRPr="00F708E6">
        <w:rPr>
          <w:rFonts w:ascii="Times New Roman" w:hAnsi="Times New Roman"/>
          <w:sz w:val="22"/>
          <w:szCs w:val="22"/>
        </w:rPr>
        <w:br/>
        <w:t xml:space="preserve">z </w:t>
      </w:r>
      <w:r w:rsidR="009D4B86" w:rsidRPr="00F708E6">
        <w:rPr>
          <w:rFonts w:ascii="Times New Roman" w:hAnsi="Times New Roman"/>
          <w:color w:val="000000"/>
          <w:sz w:val="22"/>
          <w:szCs w:val="22"/>
        </w:rPr>
        <w:t xml:space="preserve">wniesieniem,  montażem i uruchomieniem </w:t>
      </w:r>
      <w:r w:rsidR="00893903" w:rsidRPr="00F708E6">
        <w:rPr>
          <w:rFonts w:ascii="Times New Roman" w:hAnsi="Times New Roman"/>
          <w:color w:val="000000"/>
          <w:sz w:val="22"/>
          <w:szCs w:val="22"/>
        </w:rPr>
        <w:t>1</w:t>
      </w:r>
      <w:r w:rsidR="00AF78C1" w:rsidRPr="00F708E6">
        <w:rPr>
          <w:rFonts w:ascii="Times New Roman" w:hAnsi="Times New Roman"/>
          <w:color w:val="000000"/>
          <w:sz w:val="22"/>
          <w:szCs w:val="22"/>
        </w:rPr>
        <w:t xml:space="preserve"> (</w:t>
      </w:r>
      <w:r w:rsidR="00893903" w:rsidRPr="00F708E6">
        <w:rPr>
          <w:rFonts w:ascii="Times New Roman" w:hAnsi="Times New Roman"/>
          <w:color w:val="000000"/>
          <w:sz w:val="22"/>
          <w:szCs w:val="22"/>
        </w:rPr>
        <w:t>jednej</w:t>
      </w:r>
      <w:r w:rsidR="00AF78C1" w:rsidRPr="00F708E6">
        <w:rPr>
          <w:rFonts w:ascii="Times New Roman" w:hAnsi="Times New Roman"/>
          <w:color w:val="000000"/>
          <w:sz w:val="22"/>
          <w:szCs w:val="22"/>
        </w:rPr>
        <w:t>)</w:t>
      </w:r>
      <w:r w:rsidR="00C86A69" w:rsidRPr="00F708E6">
        <w:rPr>
          <w:rFonts w:ascii="Times New Roman" w:hAnsi="Times New Roman"/>
          <w:color w:val="000000"/>
          <w:sz w:val="22"/>
          <w:szCs w:val="22"/>
        </w:rPr>
        <w:t xml:space="preserve"> sztuk</w:t>
      </w:r>
      <w:r w:rsidR="00893903" w:rsidRPr="00F708E6">
        <w:rPr>
          <w:rFonts w:ascii="Times New Roman" w:hAnsi="Times New Roman"/>
          <w:color w:val="000000"/>
          <w:sz w:val="22"/>
          <w:szCs w:val="22"/>
        </w:rPr>
        <w:t xml:space="preserve">i </w:t>
      </w:r>
      <w:r w:rsidR="00A13F26">
        <w:rPr>
          <w:rFonts w:ascii="Times New Roman" w:hAnsi="Times New Roman"/>
          <w:color w:val="000000"/>
          <w:sz w:val="22"/>
          <w:szCs w:val="22"/>
        </w:rPr>
        <w:t xml:space="preserve">spektrofotometru </w:t>
      </w:r>
      <w:r w:rsidR="009D547C">
        <w:rPr>
          <w:rFonts w:ascii="Times New Roman" w:hAnsi="Times New Roman"/>
          <w:color w:val="000000"/>
          <w:sz w:val="22"/>
          <w:szCs w:val="22"/>
        </w:rPr>
        <w:t xml:space="preserve">UV-Vis </w:t>
      </w:r>
      <w:r w:rsidR="00893903" w:rsidRPr="00F708E6">
        <w:rPr>
          <w:rFonts w:ascii="Times New Roman" w:hAnsi="Times New Roman"/>
          <w:color w:val="000000"/>
          <w:sz w:val="22"/>
          <w:szCs w:val="22"/>
        </w:rPr>
        <w:t>o modelu……………………….</w:t>
      </w:r>
      <w:r w:rsidR="00AF78C1" w:rsidRPr="00F708E6">
        <w:rPr>
          <w:rFonts w:ascii="Times New Roman" w:hAnsi="Times New Roman"/>
          <w:color w:val="000000"/>
          <w:sz w:val="22"/>
          <w:szCs w:val="22"/>
        </w:rPr>
        <w:t xml:space="preserve"> </w:t>
      </w:r>
      <w:r w:rsidR="00A13F26">
        <w:rPr>
          <w:rFonts w:ascii="Times New Roman" w:hAnsi="Times New Roman"/>
          <w:color w:val="000000"/>
          <w:sz w:val="22"/>
          <w:szCs w:val="22"/>
        </w:rPr>
        <w:t xml:space="preserve">dla </w:t>
      </w:r>
      <w:r w:rsidR="009D4B86" w:rsidRPr="00F708E6">
        <w:rPr>
          <w:rFonts w:ascii="Times New Roman" w:hAnsi="Times New Roman"/>
          <w:color w:val="000000"/>
          <w:sz w:val="22"/>
          <w:szCs w:val="22"/>
        </w:rPr>
        <w:t>użytkowników</w:t>
      </w:r>
      <w:r w:rsidR="00987619" w:rsidRPr="00F708E6">
        <w:rPr>
          <w:rFonts w:ascii="Times New Roman" w:hAnsi="Times New Roman"/>
          <w:color w:val="000000"/>
          <w:sz w:val="22"/>
          <w:szCs w:val="22"/>
        </w:rPr>
        <w:t xml:space="preserve"> </w:t>
      </w:r>
      <w:r w:rsidR="009D4B86" w:rsidRPr="00F708E6">
        <w:rPr>
          <w:rFonts w:ascii="Times New Roman" w:hAnsi="Times New Roman"/>
          <w:color w:val="000000"/>
          <w:sz w:val="22"/>
          <w:szCs w:val="22"/>
        </w:rPr>
        <w:t xml:space="preserve">na potrzeby </w:t>
      </w:r>
      <w:r w:rsidR="00893903" w:rsidRPr="00F708E6">
        <w:rPr>
          <w:rFonts w:ascii="Times New Roman" w:hAnsi="Times New Roman"/>
          <w:color w:val="000000"/>
          <w:sz w:val="22"/>
          <w:szCs w:val="22"/>
        </w:rPr>
        <w:t>Wydziału Chemii</w:t>
      </w:r>
      <w:r w:rsidR="009D4B86" w:rsidRPr="00F708E6">
        <w:rPr>
          <w:rFonts w:ascii="Times New Roman" w:hAnsi="Times New Roman"/>
          <w:color w:val="000000"/>
          <w:sz w:val="22"/>
          <w:szCs w:val="22"/>
        </w:rPr>
        <w:t xml:space="preserve"> UJ, </w:t>
      </w:r>
      <w:r w:rsidR="00A4217C" w:rsidRPr="00F708E6">
        <w:rPr>
          <w:rFonts w:ascii="Times New Roman" w:hAnsi="Times New Roman"/>
          <w:color w:val="000000"/>
          <w:sz w:val="22"/>
          <w:szCs w:val="22"/>
        </w:rPr>
        <w:t>ul.</w:t>
      </w:r>
      <w:r w:rsidR="00893903" w:rsidRPr="00F708E6">
        <w:rPr>
          <w:rFonts w:ascii="Times New Roman" w:hAnsi="Times New Roman"/>
          <w:color w:val="000000"/>
          <w:sz w:val="22"/>
          <w:szCs w:val="22"/>
        </w:rPr>
        <w:t xml:space="preserve"> </w:t>
      </w:r>
      <w:r w:rsidR="009D4B86" w:rsidRPr="00F708E6">
        <w:rPr>
          <w:rFonts w:ascii="Times New Roman" w:hAnsi="Times New Roman"/>
          <w:color w:val="212121"/>
          <w:sz w:val="22"/>
          <w:szCs w:val="22"/>
          <w:shd w:val="clear" w:color="auto" w:fill="FFFFFF"/>
        </w:rPr>
        <w:t xml:space="preserve">Gronostajowa </w:t>
      </w:r>
      <w:r w:rsidR="00893903" w:rsidRPr="00F708E6">
        <w:rPr>
          <w:rFonts w:ascii="Times New Roman" w:hAnsi="Times New Roman"/>
          <w:color w:val="212121"/>
          <w:sz w:val="22"/>
          <w:szCs w:val="22"/>
          <w:shd w:val="clear" w:color="auto" w:fill="FFFFFF"/>
        </w:rPr>
        <w:t>2</w:t>
      </w:r>
      <w:r w:rsidR="009D4B86" w:rsidRPr="00F708E6">
        <w:rPr>
          <w:rFonts w:ascii="Times New Roman" w:hAnsi="Times New Roman"/>
          <w:color w:val="212121"/>
          <w:sz w:val="22"/>
          <w:szCs w:val="22"/>
          <w:shd w:val="clear" w:color="auto" w:fill="FFFFFF"/>
        </w:rPr>
        <w:t>, 30-387 Kraków</w:t>
      </w:r>
      <w:r w:rsidR="00AF78C1" w:rsidRPr="00F708E6">
        <w:rPr>
          <w:rFonts w:ascii="Times New Roman" w:hAnsi="Times New Roman"/>
          <w:sz w:val="22"/>
          <w:szCs w:val="22"/>
        </w:rPr>
        <w:t>.</w:t>
      </w:r>
    </w:p>
    <w:p w14:paraId="00602C9F" w14:textId="77777777" w:rsidR="00D66CFF" w:rsidRPr="00F708E6" w:rsidRDefault="00C330D5"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Szczegółowy opis przedmiotu zamówienia znajduje się w pkt 3) </w:t>
      </w:r>
      <w:r w:rsidR="00893903" w:rsidRPr="00F708E6">
        <w:rPr>
          <w:rFonts w:ascii="Times New Roman" w:hAnsi="Times New Roman"/>
          <w:sz w:val="22"/>
          <w:szCs w:val="22"/>
        </w:rPr>
        <w:t xml:space="preserve"> Zaproszenia oraz </w:t>
      </w:r>
      <w:r w:rsidR="002621D8" w:rsidRPr="00F708E6">
        <w:rPr>
          <w:rFonts w:ascii="Times New Roman" w:hAnsi="Times New Roman"/>
          <w:sz w:val="22"/>
          <w:szCs w:val="22"/>
        </w:rPr>
        <w:t xml:space="preserve"> w</w:t>
      </w:r>
      <w:r w:rsidRPr="00F708E6">
        <w:rPr>
          <w:rFonts w:ascii="Times New Roman" w:hAnsi="Times New Roman"/>
          <w:sz w:val="22"/>
          <w:szCs w:val="22"/>
        </w:rPr>
        <w:t xml:space="preserve"> ofercie Wykonawcy</w:t>
      </w:r>
      <w:r w:rsidR="009C6F6D" w:rsidRPr="00F708E6">
        <w:rPr>
          <w:rFonts w:ascii="Times New Roman" w:hAnsi="Times New Roman"/>
          <w:sz w:val="22"/>
          <w:szCs w:val="22"/>
        </w:rPr>
        <w:t xml:space="preserve"> z dnia …………… 20</w:t>
      </w:r>
      <w:r w:rsidR="00A434E4" w:rsidRPr="00F708E6">
        <w:rPr>
          <w:rFonts w:ascii="Times New Roman" w:hAnsi="Times New Roman"/>
          <w:sz w:val="22"/>
          <w:szCs w:val="22"/>
        </w:rPr>
        <w:t>2</w:t>
      </w:r>
      <w:r w:rsidR="00893903" w:rsidRPr="00F708E6">
        <w:rPr>
          <w:rFonts w:ascii="Times New Roman" w:hAnsi="Times New Roman"/>
          <w:sz w:val="22"/>
          <w:szCs w:val="22"/>
        </w:rPr>
        <w:t>1</w:t>
      </w:r>
      <w:r w:rsidR="009C6F6D" w:rsidRPr="00F708E6">
        <w:rPr>
          <w:rFonts w:ascii="Times New Roman" w:hAnsi="Times New Roman"/>
          <w:sz w:val="22"/>
          <w:szCs w:val="22"/>
        </w:rPr>
        <w:t xml:space="preserve"> r</w:t>
      </w:r>
      <w:r w:rsidR="004D16C7" w:rsidRPr="00F708E6">
        <w:rPr>
          <w:rFonts w:ascii="Times New Roman" w:hAnsi="Times New Roman"/>
          <w:sz w:val="22"/>
          <w:szCs w:val="22"/>
        </w:rPr>
        <w:t>.</w:t>
      </w:r>
    </w:p>
    <w:p w14:paraId="049C84F7" w14:textId="77777777" w:rsidR="00BF5A40" w:rsidRPr="00F708E6" w:rsidRDefault="003B1B57"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w ramach realizacji przedmiotu umowy jest zobowiązany </w:t>
      </w:r>
      <w:r w:rsidR="00F541F0" w:rsidRPr="00F708E6">
        <w:rPr>
          <w:rFonts w:ascii="Times New Roman" w:hAnsi="Times New Roman"/>
          <w:sz w:val="22"/>
          <w:szCs w:val="22"/>
        </w:rPr>
        <w:br/>
      </w:r>
      <w:r w:rsidRPr="00F708E6">
        <w:rPr>
          <w:rFonts w:ascii="Times New Roman" w:hAnsi="Times New Roman"/>
          <w:sz w:val="22"/>
          <w:szCs w:val="22"/>
        </w:rPr>
        <w:t>w szczególności do</w:t>
      </w:r>
      <w:r w:rsidR="00F541F0" w:rsidRPr="00F708E6">
        <w:rPr>
          <w:rFonts w:ascii="Times New Roman" w:hAnsi="Times New Roman"/>
          <w:sz w:val="22"/>
          <w:szCs w:val="22"/>
        </w:rPr>
        <w:t xml:space="preserve"> dostarczenia przedmiotu zamówienia </w:t>
      </w:r>
      <w:r w:rsidR="00E90C56">
        <w:rPr>
          <w:rFonts w:ascii="Times New Roman" w:hAnsi="Times New Roman"/>
          <w:sz w:val="22"/>
          <w:szCs w:val="22"/>
        </w:rPr>
        <w:t xml:space="preserve">wraz </w:t>
      </w:r>
      <w:r w:rsidR="00BF5A40" w:rsidRPr="00F708E6">
        <w:rPr>
          <w:rFonts w:ascii="Times New Roman" w:hAnsi="Times New Roman"/>
          <w:sz w:val="22"/>
          <w:szCs w:val="22"/>
        </w:rPr>
        <w:t xml:space="preserve">z </w:t>
      </w:r>
      <w:r w:rsidR="00BF5A40" w:rsidRPr="00F708E6">
        <w:rPr>
          <w:rFonts w:ascii="Times New Roman" w:hAnsi="Times New Roman"/>
          <w:color w:val="000000"/>
          <w:sz w:val="22"/>
          <w:szCs w:val="22"/>
        </w:rPr>
        <w:t>wniesieniem</w:t>
      </w:r>
      <w:r w:rsidR="00A212B8" w:rsidRPr="00F708E6">
        <w:rPr>
          <w:rFonts w:ascii="Times New Roman" w:hAnsi="Times New Roman"/>
          <w:color w:val="000000"/>
          <w:sz w:val="22"/>
          <w:szCs w:val="22"/>
        </w:rPr>
        <w:t xml:space="preserve"> pod adres wskazany w ust. 1</w:t>
      </w:r>
      <w:r w:rsidR="00BF5A40" w:rsidRPr="00F708E6">
        <w:rPr>
          <w:rFonts w:ascii="Times New Roman" w:hAnsi="Times New Roman"/>
          <w:color w:val="000000"/>
          <w:sz w:val="22"/>
          <w:szCs w:val="22"/>
        </w:rPr>
        <w:t xml:space="preserve">,  montażem i uruchomieniem wraz </w:t>
      </w:r>
      <w:r w:rsidR="00A13F26">
        <w:rPr>
          <w:rFonts w:ascii="Times New Roman" w:hAnsi="Times New Roman"/>
          <w:color w:val="000000"/>
          <w:sz w:val="22"/>
          <w:szCs w:val="22"/>
        </w:rPr>
        <w:t>z instruktażem dla</w:t>
      </w:r>
      <w:r w:rsidR="00BF5A40" w:rsidRPr="00F708E6">
        <w:rPr>
          <w:rFonts w:ascii="Times New Roman" w:hAnsi="Times New Roman"/>
          <w:color w:val="000000"/>
          <w:sz w:val="22"/>
          <w:szCs w:val="22"/>
        </w:rPr>
        <w:t xml:space="preserve"> użytkowników</w:t>
      </w:r>
      <w:r w:rsidR="00A212B8" w:rsidRPr="00F708E6">
        <w:rPr>
          <w:rFonts w:ascii="Times New Roman" w:hAnsi="Times New Roman"/>
          <w:color w:val="000000"/>
          <w:sz w:val="22"/>
          <w:szCs w:val="22"/>
        </w:rPr>
        <w:t>.</w:t>
      </w:r>
    </w:p>
    <w:p w14:paraId="03A5A9DD" w14:textId="77777777" w:rsidR="00E70C55" w:rsidRPr="00F708E6" w:rsidRDefault="00E70C55"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Osobą odpowiedzialną za odbiór urządzeń i nadzór ze stron</w:t>
      </w:r>
      <w:r w:rsidR="00E90C56">
        <w:rPr>
          <w:rFonts w:ascii="Times New Roman" w:hAnsi="Times New Roman"/>
          <w:sz w:val="22"/>
          <w:szCs w:val="22"/>
        </w:rPr>
        <w:t>y Zamawiającego jest pan/pani …</w:t>
      </w:r>
      <w:r w:rsidRPr="00F708E6">
        <w:rPr>
          <w:rFonts w:ascii="Times New Roman" w:hAnsi="Times New Roman"/>
          <w:sz w:val="22"/>
          <w:szCs w:val="22"/>
        </w:rPr>
        <w:t>, tel. …, e-mail: … lub inna osoba z ww. jednostki organizacyjnej UJ, wskazana przez Zamawiającego, zaś ze strony Wykonawcy pan/pani … , tel. …, e</w:t>
      </w:r>
      <w:r w:rsidR="00D169AB" w:rsidRPr="00F708E6">
        <w:rPr>
          <w:rFonts w:ascii="Times New Roman" w:hAnsi="Times New Roman"/>
          <w:sz w:val="22"/>
          <w:szCs w:val="22"/>
        </w:rPr>
        <w:t> </w:t>
      </w:r>
      <w:r w:rsidRPr="00F708E6">
        <w:rPr>
          <w:rFonts w:ascii="Times New Roman" w:hAnsi="Times New Roman"/>
          <w:sz w:val="22"/>
          <w:szCs w:val="22"/>
        </w:rPr>
        <w:t>mail: …</w:t>
      </w:r>
    </w:p>
    <w:p w14:paraId="057232A1" w14:textId="77777777" w:rsidR="00C769C4" w:rsidRPr="00F708E6" w:rsidRDefault="007231D0"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w:t>
      </w:r>
      <w:r w:rsidR="00986648" w:rsidRPr="00F708E6">
        <w:rPr>
          <w:rFonts w:ascii="Times New Roman" w:hAnsi="Times New Roman"/>
          <w:sz w:val="22"/>
          <w:szCs w:val="22"/>
        </w:rPr>
        <w:t xml:space="preserve">zobowiązuje się do </w:t>
      </w:r>
      <w:r w:rsidRPr="00F708E6">
        <w:rPr>
          <w:rFonts w:ascii="Times New Roman" w:hAnsi="Times New Roman"/>
          <w:sz w:val="22"/>
          <w:szCs w:val="22"/>
        </w:rPr>
        <w:t>realiz</w:t>
      </w:r>
      <w:r w:rsidR="00986648" w:rsidRPr="00F708E6">
        <w:rPr>
          <w:rFonts w:ascii="Times New Roman" w:hAnsi="Times New Roman"/>
          <w:sz w:val="22"/>
          <w:szCs w:val="22"/>
        </w:rPr>
        <w:t xml:space="preserve">acji </w:t>
      </w:r>
      <w:r w:rsidRPr="00F708E6">
        <w:rPr>
          <w:rFonts w:ascii="Times New Roman" w:hAnsi="Times New Roman"/>
          <w:sz w:val="22"/>
          <w:szCs w:val="22"/>
        </w:rPr>
        <w:t>zamówieni</w:t>
      </w:r>
      <w:r w:rsidR="00986648" w:rsidRPr="00F708E6">
        <w:rPr>
          <w:rFonts w:ascii="Times New Roman" w:hAnsi="Times New Roman"/>
          <w:sz w:val="22"/>
          <w:szCs w:val="22"/>
        </w:rPr>
        <w:t>a</w:t>
      </w:r>
      <w:r w:rsidRPr="00F708E6">
        <w:rPr>
          <w:rFonts w:ascii="Times New Roman" w:hAnsi="Times New Roman"/>
          <w:sz w:val="22"/>
          <w:szCs w:val="22"/>
        </w:rPr>
        <w:t xml:space="preserve"> </w:t>
      </w:r>
      <w:r w:rsidR="00893903" w:rsidRPr="00F708E6">
        <w:rPr>
          <w:rFonts w:ascii="Times New Roman" w:hAnsi="Times New Roman"/>
          <w:sz w:val="22"/>
          <w:szCs w:val="22"/>
        </w:rPr>
        <w:t xml:space="preserve">w terminie do </w:t>
      </w:r>
      <w:r w:rsidR="00FC08E5">
        <w:rPr>
          <w:rFonts w:ascii="Times New Roman" w:hAnsi="Times New Roman"/>
          <w:sz w:val="22"/>
          <w:szCs w:val="22"/>
        </w:rPr>
        <w:t>6 tygodni</w:t>
      </w:r>
      <w:r w:rsidR="00893903" w:rsidRPr="00F708E6">
        <w:rPr>
          <w:rFonts w:ascii="Times New Roman" w:hAnsi="Times New Roman"/>
          <w:sz w:val="22"/>
          <w:szCs w:val="22"/>
        </w:rPr>
        <w:t xml:space="preserve"> od udzielania zamówienia, tj. zawarcia umowy, jednak nie wcześniej niż 14 dni od dnia zawarcia umowy</w:t>
      </w:r>
      <w:r w:rsidR="00502668" w:rsidRPr="00F708E6">
        <w:rPr>
          <w:rFonts w:ascii="Times New Roman" w:hAnsi="Times New Roman"/>
          <w:sz w:val="22"/>
          <w:szCs w:val="22"/>
        </w:rPr>
        <w:t xml:space="preserve">, </w:t>
      </w:r>
      <w:r w:rsidR="001E7C0E" w:rsidRPr="00F708E6">
        <w:rPr>
          <w:rFonts w:ascii="Times New Roman" w:hAnsi="Times New Roman"/>
          <w:sz w:val="22"/>
          <w:szCs w:val="22"/>
        </w:rPr>
        <w:t>przy czym w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p>
    <w:p w14:paraId="090D05A7" w14:textId="77777777" w:rsidR="00C769C4" w:rsidRPr="00F708E6" w:rsidRDefault="009B7FDA"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Zamawiający zleca</w:t>
      </w:r>
      <w:r w:rsidR="00986648" w:rsidRPr="00F708E6">
        <w:rPr>
          <w:rFonts w:ascii="Times New Roman" w:hAnsi="Times New Roman"/>
          <w:sz w:val="22"/>
          <w:szCs w:val="22"/>
        </w:rPr>
        <w:t>,</w:t>
      </w:r>
      <w:r w:rsidRPr="00F708E6">
        <w:rPr>
          <w:rFonts w:ascii="Times New Roman" w:hAnsi="Times New Roman"/>
          <w:sz w:val="22"/>
          <w:szCs w:val="22"/>
        </w:rPr>
        <w:t xml:space="preserve"> a Wykonawca zobowiązuje się wykonać wszelkie niezbędne czynności dla zrealizowania przedmiotu </w:t>
      </w:r>
      <w:r w:rsidR="002D1F40" w:rsidRPr="00F708E6">
        <w:rPr>
          <w:rFonts w:ascii="Times New Roman" w:hAnsi="Times New Roman"/>
          <w:sz w:val="22"/>
          <w:szCs w:val="22"/>
        </w:rPr>
        <w:t>Umowy</w:t>
      </w:r>
      <w:r w:rsidRPr="00F708E6">
        <w:rPr>
          <w:rFonts w:ascii="Times New Roman" w:hAnsi="Times New Roman"/>
          <w:sz w:val="22"/>
          <w:szCs w:val="22"/>
        </w:rPr>
        <w:t xml:space="preserve"> określonego w ust. 1.</w:t>
      </w:r>
    </w:p>
    <w:p w14:paraId="539E8F23" w14:textId="77777777" w:rsidR="00C769C4" w:rsidRPr="00F708E6" w:rsidRDefault="009B7FDA"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Integralną częścią niniejszej </w:t>
      </w:r>
      <w:r w:rsidR="002D1F40" w:rsidRPr="00F708E6">
        <w:rPr>
          <w:rFonts w:ascii="Times New Roman" w:hAnsi="Times New Roman"/>
          <w:sz w:val="22"/>
          <w:szCs w:val="22"/>
        </w:rPr>
        <w:t>Umowy</w:t>
      </w:r>
      <w:r w:rsidRPr="00F708E6">
        <w:rPr>
          <w:rFonts w:ascii="Times New Roman" w:hAnsi="Times New Roman"/>
          <w:sz w:val="22"/>
          <w:szCs w:val="22"/>
        </w:rPr>
        <w:t xml:space="preserve"> jest dokumentacja postępowania, a w tym </w:t>
      </w:r>
      <w:r w:rsidR="0022089B" w:rsidRPr="00F708E6">
        <w:rPr>
          <w:rFonts w:ascii="Times New Roman" w:hAnsi="Times New Roman"/>
          <w:sz w:val="22"/>
          <w:szCs w:val="22"/>
        </w:rPr>
        <w:br/>
      </w:r>
      <w:r w:rsidRPr="00F708E6">
        <w:rPr>
          <w:rFonts w:ascii="Times New Roman" w:hAnsi="Times New Roman"/>
          <w:sz w:val="22"/>
          <w:szCs w:val="22"/>
        </w:rPr>
        <w:t xml:space="preserve">w szczególności </w:t>
      </w:r>
      <w:r w:rsidR="00337315" w:rsidRPr="00F708E6">
        <w:rPr>
          <w:rFonts w:ascii="Times New Roman" w:hAnsi="Times New Roman"/>
          <w:sz w:val="22"/>
          <w:szCs w:val="22"/>
        </w:rPr>
        <w:t>Z</w:t>
      </w:r>
      <w:r w:rsidR="00613EC4" w:rsidRPr="00F708E6">
        <w:rPr>
          <w:rFonts w:ascii="Times New Roman" w:hAnsi="Times New Roman"/>
          <w:sz w:val="22"/>
          <w:szCs w:val="22"/>
        </w:rPr>
        <w:t>aproszenie do złożenia oferty</w:t>
      </w:r>
      <w:r w:rsidRPr="00F708E6">
        <w:rPr>
          <w:rFonts w:ascii="Times New Roman" w:hAnsi="Times New Roman"/>
          <w:sz w:val="22"/>
          <w:szCs w:val="22"/>
        </w:rPr>
        <w:t xml:space="preserve"> wraz z załącznikami </w:t>
      </w:r>
      <w:r w:rsidR="000955E7" w:rsidRPr="00F708E6">
        <w:rPr>
          <w:rFonts w:ascii="Times New Roman" w:hAnsi="Times New Roman"/>
          <w:sz w:val="22"/>
          <w:szCs w:val="22"/>
        </w:rPr>
        <w:t xml:space="preserve">(zwane dalej „Zaproszeniem”) </w:t>
      </w:r>
      <w:r w:rsidRPr="00F708E6">
        <w:rPr>
          <w:rFonts w:ascii="Times New Roman" w:hAnsi="Times New Roman"/>
          <w:sz w:val="22"/>
          <w:szCs w:val="22"/>
        </w:rPr>
        <w:t>i oferta Wykonawcy.</w:t>
      </w:r>
    </w:p>
    <w:p w14:paraId="04E61B38" w14:textId="77777777" w:rsidR="00C769C4" w:rsidRPr="00F708E6" w:rsidRDefault="009B7FDA"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ponosi całkowitą odpowiedzialność materialną i prawną za powstałe </w:t>
      </w:r>
      <w:r w:rsidR="00FA3E2E" w:rsidRPr="00F708E6">
        <w:rPr>
          <w:rFonts w:ascii="Times New Roman" w:hAnsi="Times New Roman"/>
          <w:sz w:val="22"/>
          <w:szCs w:val="22"/>
        </w:rPr>
        <w:br/>
      </w:r>
      <w:r w:rsidRPr="00F708E6">
        <w:rPr>
          <w:rFonts w:ascii="Times New Roman" w:hAnsi="Times New Roman"/>
          <w:sz w:val="22"/>
          <w:szCs w:val="22"/>
        </w:rPr>
        <w:t xml:space="preserve">u Zamawiającego, jak i osób trzecich, szkody spowodowane działalnością wynikłą </w:t>
      </w:r>
      <w:r w:rsidR="00FA3E2E" w:rsidRPr="00F708E6">
        <w:rPr>
          <w:rFonts w:ascii="Times New Roman" w:hAnsi="Times New Roman"/>
          <w:sz w:val="22"/>
          <w:szCs w:val="22"/>
        </w:rPr>
        <w:br/>
      </w:r>
      <w:r w:rsidRPr="00F708E6">
        <w:rPr>
          <w:rFonts w:ascii="Times New Roman" w:hAnsi="Times New Roman"/>
          <w:sz w:val="22"/>
          <w:szCs w:val="22"/>
        </w:rPr>
        <w:t xml:space="preserve">z realizacji niniejszej </w:t>
      </w:r>
      <w:r w:rsidR="002D1F40" w:rsidRPr="00F708E6">
        <w:rPr>
          <w:rFonts w:ascii="Times New Roman" w:hAnsi="Times New Roman"/>
          <w:sz w:val="22"/>
          <w:szCs w:val="22"/>
        </w:rPr>
        <w:t>Umowy</w:t>
      </w:r>
      <w:r w:rsidRPr="00F708E6">
        <w:rPr>
          <w:rFonts w:ascii="Times New Roman" w:hAnsi="Times New Roman"/>
          <w:sz w:val="22"/>
          <w:szCs w:val="22"/>
        </w:rPr>
        <w:t>.</w:t>
      </w:r>
    </w:p>
    <w:p w14:paraId="0AAEDD3B" w14:textId="77777777" w:rsidR="00AC5DFE" w:rsidRPr="00F708E6" w:rsidRDefault="00493F42"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Zlecenie wykonania części Umowy podwykonawcom nie zmienia zobowiązań Wykonawcy wobec Zamawiającego</w:t>
      </w:r>
      <w:r w:rsidR="00AC5DFE" w:rsidRPr="00F708E6">
        <w:rPr>
          <w:rFonts w:ascii="Times New Roman" w:hAnsi="Times New Roman"/>
          <w:sz w:val="22"/>
          <w:szCs w:val="22"/>
        </w:rPr>
        <w:t xml:space="preserve"> za wykonanie tej części Umowy.</w:t>
      </w:r>
    </w:p>
    <w:p w14:paraId="7169E883" w14:textId="77777777" w:rsidR="003727E7" w:rsidRPr="009F5E41" w:rsidRDefault="00493F42" w:rsidP="009F5E41">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lastRenderedPageBreak/>
        <w:t>Wykonawca jest odpowiedzialny za działania, uchybieni</w:t>
      </w:r>
      <w:r w:rsidR="009F5E41">
        <w:rPr>
          <w:rFonts w:ascii="Times New Roman" w:hAnsi="Times New Roman"/>
          <w:sz w:val="22"/>
          <w:szCs w:val="22"/>
        </w:rPr>
        <w:t>a i zaniedbania podwykonawców i </w:t>
      </w:r>
      <w:r w:rsidRPr="00F708E6">
        <w:rPr>
          <w:rFonts w:ascii="Times New Roman" w:hAnsi="Times New Roman"/>
          <w:sz w:val="22"/>
          <w:szCs w:val="22"/>
        </w:rPr>
        <w:t>ich pracowników w takim samym stopniu, jakby to były działania, uchybienia lub zaniedbania własne.</w:t>
      </w:r>
    </w:p>
    <w:p w14:paraId="0709DFC1" w14:textId="77777777" w:rsidR="009B7FDA" w:rsidRPr="00F708E6" w:rsidRDefault="009B7FDA" w:rsidP="00E21080">
      <w:pPr>
        <w:pStyle w:val="Tekstpodstawowy"/>
        <w:spacing w:line="240" w:lineRule="auto"/>
        <w:ind w:left="540"/>
        <w:jc w:val="center"/>
        <w:rPr>
          <w:rFonts w:ascii="Times New Roman" w:hAnsi="Times New Roman"/>
          <w:b/>
          <w:bCs/>
          <w:sz w:val="22"/>
          <w:szCs w:val="22"/>
        </w:rPr>
      </w:pPr>
      <w:r w:rsidRPr="00F708E6">
        <w:rPr>
          <w:rFonts w:ascii="Times New Roman" w:hAnsi="Times New Roman"/>
          <w:b/>
          <w:bCs/>
          <w:sz w:val="22"/>
          <w:szCs w:val="22"/>
        </w:rPr>
        <w:t>§ 2</w:t>
      </w:r>
    </w:p>
    <w:p w14:paraId="20D9B3D3" w14:textId="77777777" w:rsidR="00C769C4" w:rsidRPr="00F708E6" w:rsidRDefault="00F72CED" w:rsidP="00583E7F">
      <w:pPr>
        <w:pStyle w:val="Tekstpodstawowy"/>
        <w:numPr>
          <w:ilvl w:val="6"/>
          <w:numId w:val="22"/>
        </w:numPr>
        <w:tabs>
          <w:tab w:val="left" w:pos="900"/>
        </w:tabs>
        <w:spacing w:line="240" w:lineRule="auto"/>
        <w:ind w:left="896" w:hanging="357"/>
        <w:rPr>
          <w:rFonts w:ascii="Times New Roman" w:hAnsi="Times New Roman"/>
          <w:sz w:val="22"/>
          <w:szCs w:val="22"/>
        </w:rPr>
      </w:pPr>
      <w:r w:rsidRPr="00F708E6">
        <w:rPr>
          <w:rFonts w:ascii="Times New Roman" w:hAnsi="Times New Roman"/>
          <w:sz w:val="22"/>
          <w:szCs w:val="22"/>
        </w:rPr>
        <w:t xml:space="preserve">Wykonawca oświadcza, że posiada odpowiednią wiedzę, doświadczenie i </w:t>
      </w:r>
      <w:r w:rsidRPr="00F708E6">
        <w:rPr>
          <w:rFonts w:ascii="Times New Roman" w:eastAsia="Arial Unicode MS" w:hAnsi="Times New Roman"/>
          <w:sz w:val="22"/>
          <w:szCs w:val="22"/>
        </w:rPr>
        <w:t>dysponuje</w:t>
      </w:r>
      <w:r w:rsidRPr="00F708E6">
        <w:rPr>
          <w:rFonts w:ascii="Times New Roman" w:hAnsi="Times New Roman"/>
          <w:sz w:val="22"/>
          <w:szCs w:val="22"/>
        </w:rPr>
        <w:t xml:space="preserve"> stosowną bazą do wykonania przedmiotu Umowy.</w:t>
      </w:r>
    </w:p>
    <w:p w14:paraId="5AD46EC8" w14:textId="77777777" w:rsidR="00F72CED" w:rsidRPr="00F708E6" w:rsidRDefault="00F72CED" w:rsidP="00583E7F">
      <w:pPr>
        <w:pStyle w:val="Tekstpodstawowy"/>
        <w:numPr>
          <w:ilvl w:val="6"/>
          <w:numId w:val="22"/>
        </w:numPr>
        <w:tabs>
          <w:tab w:val="left" w:pos="900"/>
        </w:tabs>
        <w:spacing w:line="240" w:lineRule="auto"/>
        <w:ind w:left="896" w:hanging="357"/>
        <w:rPr>
          <w:rFonts w:ascii="Times New Roman" w:hAnsi="Times New Roman"/>
          <w:sz w:val="22"/>
          <w:szCs w:val="22"/>
        </w:rPr>
      </w:pPr>
      <w:r w:rsidRPr="00F708E6">
        <w:rPr>
          <w:rFonts w:ascii="Times New Roman" w:hAnsi="Times New Roman"/>
          <w:sz w:val="22"/>
          <w:szCs w:val="22"/>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22AAD349" w14:textId="77777777" w:rsidR="00491B39" w:rsidRPr="00F708E6" w:rsidRDefault="00491B39" w:rsidP="00583E7F">
      <w:pPr>
        <w:pStyle w:val="Tekstpodstawowy"/>
        <w:numPr>
          <w:ilvl w:val="6"/>
          <w:numId w:val="22"/>
        </w:numPr>
        <w:tabs>
          <w:tab w:val="left" w:pos="900"/>
        </w:tabs>
        <w:spacing w:line="240" w:lineRule="auto"/>
        <w:ind w:left="896" w:hanging="357"/>
        <w:rPr>
          <w:rFonts w:ascii="Times New Roman" w:hAnsi="Times New Roman"/>
          <w:sz w:val="22"/>
          <w:szCs w:val="22"/>
        </w:rPr>
      </w:pPr>
      <w:r w:rsidRPr="00F708E6">
        <w:rPr>
          <w:rFonts w:ascii="Times New Roman" w:hAnsi="Times New Roman"/>
          <w:sz w:val="22"/>
          <w:szCs w:val="22"/>
        </w:rPr>
        <w:t xml:space="preserve">Przy odbiorze Wykonawca zobowiązany jest dostarczyć Zamawiającemu również egzemplarze oprogramowania stanowiące z dniem udzielenia ww. licencji własność Zamawiającego, w wersjach instalacyjnych albo wskazać adres strony internetowej </w:t>
      </w:r>
      <w:r w:rsidR="00E57E3D" w:rsidRPr="00F708E6">
        <w:rPr>
          <w:rFonts w:ascii="Times New Roman" w:hAnsi="Times New Roman"/>
          <w:sz w:val="22"/>
          <w:szCs w:val="22"/>
        </w:rPr>
        <w:br/>
      </w:r>
      <w:r w:rsidRPr="00F708E6">
        <w:rPr>
          <w:rFonts w:ascii="Times New Roman" w:hAnsi="Times New Roman"/>
          <w:sz w:val="22"/>
          <w:szCs w:val="22"/>
        </w:rPr>
        <w:t>z której ww. oprogramowanie można pobrać.</w:t>
      </w:r>
    </w:p>
    <w:p w14:paraId="0E786F30" w14:textId="77777777" w:rsidR="00491B39" w:rsidRPr="00F708E6" w:rsidRDefault="00491B39" w:rsidP="00491B39">
      <w:pPr>
        <w:pStyle w:val="Tekstpodstawowy"/>
        <w:tabs>
          <w:tab w:val="left" w:pos="900"/>
        </w:tabs>
        <w:spacing w:line="240" w:lineRule="auto"/>
        <w:ind w:left="896"/>
        <w:rPr>
          <w:rFonts w:ascii="Times New Roman" w:hAnsi="Times New Roman"/>
          <w:sz w:val="22"/>
          <w:szCs w:val="22"/>
        </w:rPr>
      </w:pPr>
    </w:p>
    <w:p w14:paraId="3D4E4BD8" w14:textId="77777777" w:rsidR="009B7FDA" w:rsidRPr="00F708E6" w:rsidRDefault="009B7FDA" w:rsidP="00E21080">
      <w:pPr>
        <w:pStyle w:val="Tekstpodstawowy"/>
        <w:spacing w:line="240" w:lineRule="auto"/>
        <w:ind w:left="540"/>
        <w:jc w:val="center"/>
        <w:rPr>
          <w:rFonts w:ascii="Times New Roman" w:hAnsi="Times New Roman"/>
          <w:b/>
          <w:bCs/>
          <w:sz w:val="22"/>
          <w:szCs w:val="22"/>
        </w:rPr>
      </w:pPr>
      <w:r w:rsidRPr="00F708E6">
        <w:rPr>
          <w:rFonts w:ascii="Times New Roman" w:hAnsi="Times New Roman"/>
          <w:b/>
          <w:bCs/>
          <w:sz w:val="22"/>
          <w:szCs w:val="22"/>
        </w:rPr>
        <w:t>§ 3</w:t>
      </w:r>
    </w:p>
    <w:p w14:paraId="7FC07B47" w14:textId="77777777" w:rsidR="00475744" w:rsidRDefault="00D66CFF" w:rsidP="00475744">
      <w:pPr>
        <w:widowControl/>
        <w:numPr>
          <w:ilvl w:val="6"/>
          <w:numId w:val="25"/>
        </w:numPr>
        <w:tabs>
          <w:tab w:val="clear" w:pos="3306"/>
          <w:tab w:val="num" w:pos="720"/>
          <w:tab w:val="left" w:pos="900"/>
        </w:tabs>
        <w:ind w:left="900"/>
        <w:jc w:val="both"/>
        <w:rPr>
          <w:sz w:val="22"/>
          <w:szCs w:val="22"/>
        </w:rPr>
      </w:pPr>
      <w:r w:rsidRPr="00F708E6">
        <w:rPr>
          <w:sz w:val="22"/>
          <w:szCs w:val="22"/>
        </w:rPr>
        <w:t xml:space="preserve"> </w:t>
      </w:r>
      <w:r w:rsidR="00CC6C62" w:rsidRPr="00F708E6">
        <w:rPr>
          <w:sz w:val="22"/>
          <w:szCs w:val="22"/>
        </w:rPr>
        <w:t xml:space="preserve"> </w:t>
      </w:r>
      <w:r w:rsidR="00F94771" w:rsidRPr="00F708E6">
        <w:rPr>
          <w:sz w:val="22"/>
          <w:szCs w:val="22"/>
        </w:rPr>
        <w:t xml:space="preserve"> </w:t>
      </w:r>
      <w:r w:rsidR="00CC6C62" w:rsidRPr="00475744">
        <w:rPr>
          <w:sz w:val="22"/>
          <w:szCs w:val="22"/>
        </w:rPr>
        <w:t>Wysokość wynagrodzenia przysługującego Wykonawcy za wykonanie przedmiotu umowy ustalona została na podstawie oferty Wykonawcy.</w:t>
      </w:r>
    </w:p>
    <w:p w14:paraId="16463C85" w14:textId="77777777" w:rsidR="00475744" w:rsidRPr="00475744" w:rsidRDefault="00475744" w:rsidP="00475744">
      <w:pPr>
        <w:widowControl/>
        <w:numPr>
          <w:ilvl w:val="6"/>
          <w:numId w:val="25"/>
        </w:numPr>
        <w:tabs>
          <w:tab w:val="clear" w:pos="3306"/>
          <w:tab w:val="num" w:pos="851"/>
          <w:tab w:val="left" w:pos="900"/>
        </w:tabs>
        <w:ind w:left="900"/>
        <w:jc w:val="both"/>
        <w:rPr>
          <w:sz w:val="22"/>
          <w:szCs w:val="22"/>
        </w:rPr>
      </w:pPr>
      <w:r w:rsidRPr="00475744">
        <w:rPr>
          <w:sz w:val="22"/>
          <w:szCs w:val="22"/>
        </w:rPr>
        <w:t xml:space="preserve">Wynagrodzenie ryczałtowe za przedmiot Umowy ustala się na kwotę netto: </w:t>
      </w:r>
      <w:r w:rsidRPr="00475744">
        <w:rPr>
          <w:sz w:val="22"/>
          <w:szCs w:val="22"/>
          <w:u w:val="single"/>
        </w:rPr>
        <w:t>……….. (</w:t>
      </w:r>
      <w:r w:rsidRPr="00475744">
        <w:rPr>
          <w:sz w:val="22"/>
          <w:szCs w:val="22"/>
        </w:rPr>
        <w:t>PLN</w:t>
      </w:r>
      <w:r w:rsidRPr="00475744">
        <w:rPr>
          <w:sz w:val="22"/>
          <w:szCs w:val="22"/>
          <w:u w:val="single"/>
        </w:rPr>
        <w:t>)</w:t>
      </w:r>
      <w:r w:rsidRPr="00475744">
        <w:rPr>
          <w:sz w:val="22"/>
          <w:szCs w:val="22"/>
        </w:rPr>
        <w:t xml:space="preserve">, co po doliczeniu należnej stawki podatku od towarów i usług VAT w wysokości …%, daje kwotę brutto: </w:t>
      </w:r>
      <w:r w:rsidRPr="00475744">
        <w:rPr>
          <w:sz w:val="22"/>
          <w:szCs w:val="22"/>
          <w:u w:val="single"/>
        </w:rPr>
        <w:t>…...... (PLN)</w:t>
      </w:r>
      <w:r w:rsidRPr="00475744">
        <w:rPr>
          <w:sz w:val="22"/>
          <w:szCs w:val="22"/>
        </w:rPr>
        <w:t xml:space="preserve">, słownie: </w:t>
      </w:r>
      <w:r w:rsidRPr="00475744">
        <w:rPr>
          <w:sz w:val="22"/>
          <w:szCs w:val="22"/>
          <w:u w:val="single"/>
        </w:rPr>
        <w:t>…................................. (PLN) 00/100</w:t>
      </w:r>
      <w:r w:rsidRPr="00475744">
        <w:rPr>
          <w:sz w:val="22"/>
          <w:szCs w:val="22"/>
        </w:rPr>
        <w:t xml:space="preserve">, w tym za komputer z monitorem (komputerowy zestaw roboczy) na kwotę netto </w:t>
      </w:r>
      <w:r w:rsidRPr="00475744">
        <w:rPr>
          <w:sz w:val="22"/>
          <w:szCs w:val="22"/>
          <w:u w:val="single"/>
        </w:rPr>
        <w:t>......................................PLN</w:t>
      </w:r>
      <w:r w:rsidRPr="00475744">
        <w:rPr>
          <w:i/>
          <w:iCs/>
          <w:sz w:val="22"/>
          <w:szCs w:val="22"/>
        </w:rPr>
        <w:t xml:space="preserve"> *</w:t>
      </w:r>
      <w:r w:rsidRPr="00475744">
        <w:rPr>
          <w:sz w:val="22"/>
          <w:szCs w:val="22"/>
        </w:rPr>
        <w:t xml:space="preserve">, plus należny podatek VAT w wysokości </w:t>
      </w:r>
      <w:r w:rsidRPr="00475744">
        <w:rPr>
          <w:sz w:val="22"/>
          <w:szCs w:val="22"/>
          <w:u w:val="single"/>
        </w:rPr>
        <w:t>….....</w:t>
      </w:r>
      <w:r w:rsidRPr="00475744">
        <w:rPr>
          <w:iCs/>
          <w:sz w:val="22"/>
          <w:szCs w:val="22"/>
          <w:u w:val="single"/>
        </w:rPr>
        <w:t>%</w:t>
      </w:r>
      <w:r w:rsidRPr="00475744">
        <w:rPr>
          <w:sz w:val="22"/>
          <w:szCs w:val="22"/>
        </w:rPr>
        <w:t xml:space="preserve"> co daje kwotę brutto</w:t>
      </w:r>
      <w:r w:rsidRPr="00475744">
        <w:rPr>
          <w:sz w:val="22"/>
          <w:szCs w:val="22"/>
          <w:u w:val="single"/>
        </w:rPr>
        <w:t xml:space="preserve">......................................PLN </w:t>
      </w:r>
      <w:r w:rsidRPr="00475744">
        <w:rPr>
          <w:sz w:val="22"/>
          <w:szCs w:val="22"/>
        </w:rPr>
        <w:t>(słownie:</w:t>
      </w:r>
      <w:r w:rsidRPr="00475744">
        <w:rPr>
          <w:sz w:val="22"/>
          <w:szCs w:val="22"/>
          <w:u w:val="single"/>
        </w:rPr>
        <w:t>…..........................…......... PLN</w:t>
      </w:r>
      <w:r w:rsidRPr="00475744">
        <w:rPr>
          <w:sz w:val="22"/>
          <w:szCs w:val="22"/>
        </w:rPr>
        <w:t xml:space="preserve">). </w:t>
      </w:r>
      <w:r w:rsidRPr="00475744">
        <w:rPr>
          <w:rStyle w:val="Odwoanieprzypisudolnego"/>
          <w:sz w:val="22"/>
          <w:szCs w:val="22"/>
        </w:rPr>
        <w:footnoteReference w:id="2"/>
      </w:r>
    </w:p>
    <w:p w14:paraId="1F8C792F" w14:textId="77777777" w:rsidR="005A4945" w:rsidRPr="00475744" w:rsidRDefault="005A4945" w:rsidP="00475744">
      <w:pPr>
        <w:widowControl/>
        <w:numPr>
          <w:ilvl w:val="6"/>
          <w:numId w:val="25"/>
        </w:numPr>
        <w:tabs>
          <w:tab w:val="clear" w:pos="3306"/>
          <w:tab w:val="left" w:pos="709"/>
        </w:tabs>
        <w:ind w:left="900"/>
        <w:jc w:val="both"/>
        <w:rPr>
          <w:sz w:val="22"/>
          <w:szCs w:val="22"/>
        </w:rPr>
      </w:pPr>
      <w:r w:rsidRPr="00475744">
        <w:rPr>
          <w:sz w:val="22"/>
          <w:szCs w:val="22"/>
        </w:rPr>
        <w:t xml:space="preserve">  </w:t>
      </w:r>
      <w:r w:rsidR="009F5E41">
        <w:rPr>
          <w:sz w:val="22"/>
          <w:szCs w:val="22"/>
        </w:rPr>
        <w:tab/>
      </w:r>
      <w:r w:rsidRPr="00475744">
        <w:rPr>
          <w:sz w:val="22"/>
          <w:szCs w:val="22"/>
        </w:rPr>
        <w:t>Zamawiający oświadcza, iż zgodnie z ustawą z dnia 11 marca 2004 r. o podatku od towarów i usług (t. j. Dz. U. 2020 poz. 106 ze zm.) będzie ubiegał się o zgodę na zastosowanie 0% stawki podatku od towarów i usług VAT na zamawiany sprzęt komputerowy w zakresie objętym ww. stawką podatkową – zgodnie z art. 83 ust. 1 pkt 26 przywołanej ustawy.</w:t>
      </w:r>
    </w:p>
    <w:p w14:paraId="6B11C2C2" w14:textId="77777777" w:rsidR="005A4945" w:rsidRPr="00F708E6" w:rsidRDefault="005A4945" w:rsidP="00475744">
      <w:pPr>
        <w:widowControl/>
        <w:numPr>
          <w:ilvl w:val="6"/>
          <w:numId w:val="25"/>
        </w:numPr>
        <w:tabs>
          <w:tab w:val="clear" w:pos="3306"/>
          <w:tab w:val="left" w:pos="709"/>
        </w:tabs>
        <w:ind w:left="900"/>
        <w:jc w:val="both"/>
        <w:rPr>
          <w:sz w:val="22"/>
          <w:szCs w:val="22"/>
        </w:rPr>
      </w:pPr>
      <w:r w:rsidRPr="00475744">
        <w:rPr>
          <w:sz w:val="22"/>
          <w:szCs w:val="22"/>
        </w:rPr>
        <w:t xml:space="preserve">  </w:t>
      </w:r>
      <w:r w:rsidR="009F5E41">
        <w:rPr>
          <w:sz w:val="22"/>
          <w:szCs w:val="22"/>
        </w:rPr>
        <w:tab/>
      </w:r>
      <w:r w:rsidRPr="00475744">
        <w:rPr>
          <w:sz w:val="22"/>
          <w:szCs w:val="22"/>
        </w:rPr>
        <w:t>Wykonawca w ciągu 14 dni od otrzymania zawiadomienia Zamawiającego przesłanego na adres poczty elektronicznej Wykonawcy o wydaniu zaświadczenia przez ministra właściwego ds. szkolnictwa wyższego, potwierdzającego przeznaczenie</w:t>
      </w:r>
      <w:r w:rsidRPr="00F708E6">
        <w:rPr>
          <w:sz w:val="22"/>
          <w:szCs w:val="22"/>
        </w:rPr>
        <w:t xml:space="preserve"> dostarczonego sprzętu dla placówki oświatowej w rozumieniu art. 83 ust. 1 pkt 26 u</w:t>
      </w:r>
      <w:r w:rsidR="009F5E41">
        <w:rPr>
          <w:sz w:val="22"/>
          <w:szCs w:val="22"/>
        </w:rPr>
        <w:t>stawy z dnia 11 marca 2004 r. o </w:t>
      </w:r>
      <w:r w:rsidRPr="00F708E6">
        <w:rPr>
          <w:sz w:val="22"/>
          <w:szCs w:val="22"/>
        </w:rPr>
        <w:t xml:space="preserve">podatku od towarów i usług (t. j. Dz. U. 2020 poz. 106 ze zm.), doręczy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 </w:t>
      </w:r>
    </w:p>
    <w:p w14:paraId="23697FA5" w14:textId="77777777" w:rsidR="00F94771" w:rsidRPr="00F708E6" w:rsidRDefault="005A4945" w:rsidP="00475744">
      <w:pPr>
        <w:widowControl/>
        <w:numPr>
          <w:ilvl w:val="6"/>
          <w:numId w:val="25"/>
        </w:numPr>
        <w:tabs>
          <w:tab w:val="clear" w:pos="3306"/>
          <w:tab w:val="left" w:pos="709"/>
        </w:tabs>
        <w:ind w:left="900"/>
        <w:jc w:val="both"/>
        <w:rPr>
          <w:sz w:val="22"/>
          <w:szCs w:val="22"/>
        </w:rPr>
      </w:pPr>
      <w:r w:rsidRPr="00F708E6">
        <w:rPr>
          <w:sz w:val="22"/>
          <w:szCs w:val="22"/>
        </w:rPr>
        <w:t xml:space="preserve"> </w:t>
      </w:r>
      <w:r w:rsidR="009F5E41">
        <w:rPr>
          <w:sz w:val="22"/>
          <w:szCs w:val="22"/>
        </w:rPr>
        <w:tab/>
      </w:r>
      <w:r w:rsidR="00F94771" w:rsidRPr="00F708E6">
        <w:rPr>
          <w:sz w:val="22"/>
          <w:szCs w:val="22"/>
        </w:rPr>
        <w:t>Wynagrodzenie Wykonawcy uwzględnia w szczególności wszystkie koszty prac i czynności niezbędnych do wykonania przedmiotu umowy, w tym koszty dostawy, transportu,</w:t>
      </w:r>
      <w:r w:rsidR="006559FF" w:rsidRPr="00F708E6">
        <w:rPr>
          <w:sz w:val="22"/>
          <w:szCs w:val="22"/>
        </w:rPr>
        <w:t xml:space="preserve"> koszty szkolenia personelu,</w:t>
      </w:r>
      <w:r w:rsidR="00F94771" w:rsidRPr="00F708E6">
        <w:rPr>
          <w:sz w:val="22"/>
          <w:szCs w:val="22"/>
        </w:rPr>
        <w:t xml:space="preserve"> koszty usług świadczonych w ramach</w:t>
      </w:r>
      <w:r w:rsidR="009F5E41">
        <w:rPr>
          <w:sz w:val="22"/>
          <w:szCs w:val="22"/>
        </w:rPr>
        <w:t xml:space="preserve"> gwarancji, odpowiedzialności z </w:t>
      </w:r>
      <w:r w:rsidR="00F94771" w:rsidRPr="00F708E6">
        <w:rPr>
          <w:sz w:val="22"/>
          <w:szCs w:val="22"/>
        </w:rPr>
        <w:t>tytułu rękojmi za wady.</w:t>
      </w:r>
    </w:p>
    <w:p w14:paraId="21529776" w14:textId="77777777" w:rsidR="00F94771" w:rsidRPr="00F708E6" w:rsidRDefault="00F94771" w:rsidP="00475744">
      <w:pPr>
        <w:widowControl/>
        <w:numPr>
          <w:ilvl w:val="6"/>
          <w:numId w:val="25"/>
        </w:numPr>
        <w:tabs>
          <w:tab w:val="clear" w:pos="3306"/>
          <w:tab w:val="left" w:pos="709"/>
        </w:tabs>
        <w:ind w:left="900"/>
        <w:jc w:val="both"/>
        <w:rPr>
          <w:sz w:val="22"/>
          <w:szCs w:val="22"/>
        </w:rPr>
      </w:pPr>
      <w:r w:rsidRPr="00F708E6">
        <w:rPr>
          <w:sz w:val="22"/>
          <w:szCs w:val="22"/>
        </w:rPr>
        <w:t xml:space="preserve">   Zamawiający jest podatnikiem VAT i posiada NIP 675-000-22-36.</w:t>
      </w:r>
    </w:p>
    <w:p w14:paraId="78895E62" w14:textId="77777777" w:rsidR="00F94771" w:rsidRPr="00F708E6" w:rsidRDefault="00F94771" w:rsidP="00475744">
      <w:pPr>
        <w:widowControl/>
        <w:numPr>
          <w:ilvl w:val="6"/>
          <w:numId w:val="25"/>
        </w:numPr>
        <w:tabs>
          <w:tab w:val="clear" w:pos="3306"/>
          <w:tab w:val="left" w:pos="709"/>
        </w:tabs>
        <w:ind w:left="900"/>
        <w:jc w:val="both"/>
        <w:rPr>
          <w:sz w:val="22"/>
          <w:szCs w:val="22"/>
        </w:rPr>
      </w:pPr>
      <w:r w:rsidRPr="00F708E6">
        <w:rPr>
          <w:sz w:val="22"/>
          <w:szCs w:val="22"/>
        </w:rPr>
        <w:t xml:space="preserve">   Wykonawca jest podatnikiem VAT i posiada NIP …............................. lub nie jest podatnikiem VAT na terytorium Rzeczpospolitej Polskiej.</w:t>
      </w:r>
    </w:p>
    <w:p w14:paraId="48F6D19C" w14:textId="77777777" w:rsidR="00F94771" w:rsidRPr="00F708E6" w:rsidRDefault="00F94771" w:rsidP="00F708E6">
      <w:pPr>
        <w:widowControl/>
        <w:numPr>
          <w:ilvl w:val="6"/>
          <w:numId w:val="25"/>
        </w:numPr>
        <w:tabs>
          <w:tab w:val="clear" w:pos="3306"/>
          <w:tab w:val="num" w:pos="720"/>
          <w:tab w:val="left" w:pos="900"/>
        </w:tabs>
        <w:spacing w:after="240"/>
        <w:ind w:left="900"/>
        <w:jc w:val="both"/>
        <w:rPr>
          <w:sz w:val="22"/>
          <w:szCs w:val="22"/>
        </w:rPr>
      </w:pPr>
      <w:r w:rsidRPr="00F708E6">
        <w:rPr>
          <w:sz w:val="22"/>
          <w:szCs w:val="22"/>
        </w:rPr>
        <w:t xml:space="preserve">   Należny od kwoty wynagrodzenia podatek od towarów i usług VAT, pokryje Zamawiający na konto właściwego Urzędu Skarbowego w przypadku powstania u Zamawiającego obowiązku podatkowego zgodnie z przepisami o podatku od towarów i usług.</w:t>
      </w:r>
    </w:p>
    <w:p w14:paraId="3FD418D3" w14:textId="77777777" w:rsidR="009B7FDA" w:rsidRPr="00F708E6" w:rsidRDefault="009B7FDA" w:rsidP="00E21080">
      <w:pPr>
        <w:pStyle w:val="Tekstpodstawowy"/>
        <w:spacing w:line="240" w:lineRule="auto"/>
        <w:ind w:left="539"/>
        <w:jc w:val="center"/>
        <w:rPr>
          <w:rFonts w:ascii="Times New Roman" w:hAnsi="Times New Roman"/>
          <w:b/>
          <w:bCs/>
          <w:sz w:val="22"/>
          <w:szCs w:val="22"/>
        </w:rPr>
      </w:pPr>
      <w:r w:rsidRPr="00F708E6">
        <w:rPr>
          <w:rFonts w:ascii="Times New Roman" w:hAnsi="Times New Roman"/>
          <w:b/>
          <w:bCs/>
          <w:sz w:val="22"/>
          <w:szCs w:val="22"/>
        </w:rPr>
        <w:lastRenderedPageBreak/>
        <w:t>§ 4</w:t>
      </w:r>
    </w:p>
    <w:p w14:paraId="46C9379C" w14:textId="77777777" w:rsidR="009B7FDA" w:rsidRPr="00F708E6" w:rsidRDefault="009B7FDA"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otrzyma wynagrodzenie po wykonaniu całości przedmiotu </w:t>
      </w:r>
      <w:r w:rsidR="002D1F40" w:rsidRPr="00F708E6">
        <w:rPr>
          <w:rFonts w:ascii="Times New Roman" w:hAnsi="Times New Roman"/>
          <w:sz w:val="22"/>
          <w:szCs w:val="22"/>
        </w:rPr>
        <w:t>Umowy</w:t>
      </w:r>
      <w:r w:rsidRPr="00F708E6">
        <w:rPr>
          <w:rFonts w:ascii="Times New Roman" w:hAnsi="Times New Roman"/>
          <w:sz w:val="22"/>
          <w:szCs w:val="22"/>
        </w:rPr>
        <w:t xml:space="preserve">, potwierdzonego protokołem odbioru bez zastrzeżeń i po złożeniu </w:t>
      </w:r>
      <w:r w:rsidR="0028326F" w:rsidRPr="00F708E6">
        <w:rPr>
          <w:rFonts w:ascii="Times New Roman" w:hAnsi="Times New Roman"/>
          <w:sz w:val="22"/>
          <w:szCs w:val="22"/>
        </w:rPr>
        <w:t xml:space="preserve">w </w:t>
      </w:r>
      <w:r w:rsidRPr="00F708E6">
        <w:rPr>
          <w:rFonts w:ascii="Times New Roman" w:hAnsi="Times New Roman"/>
          <w:sz w:val="22"/>
          <w:szCs w:val="22"/>
        </w:rPr>
        <w:t>siedzibie jednostki UJ, o której mowa w § 1</w:t>
      </w:r>
      <w:r w:rsidR="00EF1B18" w:rsidRPr="00F708E6">
        <w:rPr>
          <w:rFonts w:ascii="Times New Roman" w:hAnsi="Times New Roman"/>
          <w:sz w:val="22"/>
          <w:szCs w:val="22"/>
        </w:rPr>
        <w:t xml:space="preserve"> ust. </w:t>
      </w:r>
      <w:r w:rsidR="005B19F9" w:rsidRPr="00F708E6">
        <w:rPr>
          <w:rFonts w:ascii="Times New Roman" w:hAnsi="Times New Roman"/>
          <w:sz w:val="22"/>
          <w:szCs w:val="22"/>
        </w:rPr>
        <w:t>1</w:t>
      </w:r>
      <w:r w:rsidR="005C3FC2" w:rsidRPr="00F708E6">
        <w:rPr>
          <w:rFonts w:ascii="Times New Roman" w:hAnsi="Times New Roman"/>
          <w:sz w:val="22"/>
          <w:szCs w:val="22"/>
        </w:rPr>
        <w:t xml:space="preserve"> umowy</w:t>
      </w:r>
      <w:r w:rsidRPr="00F708E6">
        <w:rPr>
          <w:rFonts w:ascii="Times New Roman" w:hAnsi="Times New Roman"/>
          <w:sz w:val="22"/>
          <w:szCs w:val="22"/>
        </w:rPr>
        <w:t xml:space="preserve"> prawidłowo wystawionej faktury. </w:t>
      </w:r>
    </w:p>
    <w:p w14:paraId="30673729" w14:textId="6B4FBA9F"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Zamawiający przystąpi do czynności odbioru po pisemnym powiadomieniu go przez Wykonawcę o gotowości do odbioru. Dokument zgłoszenia o gotowości do odbioru Wykonawca zobowiązany jest dos</w:t>
      </w:r>
      <w:r w:rsidR="00454438" w:rsidRPr="00F708E6">
        <w:rPr>
          <w:rFonts w:ascii="Times New Roman" w:hAnsi="Times New Roman"/>
          <w:sz w:val="22"/>
          <w:szCs w:val="22"/>
        </w:rPr>
        <w:t xml:space="preserve">tarczyć do osoby wskazanej w § </w:t>
      </w:r>
      <w:r w:rsidR="00A27F40" w:rsidRPr="00F708E6">
        <w:rPr>
          <w:rFonts w:ascii="Times New Roman" w:hAnsi="Times New Roman"/>
          <w:sz w:val="22"/>
          <w:szCs w:val="22"/>
        </w:rPr>
        <w:t>1</w:t>
      </w:r>
      <w:r w:rsidRPr="00F708E6">
        <w:rPr>
          <w:rFonts w:ascii="Times New Roman" w:hAnsi="Times New Roman"/>
          <w:sz w:val="22"/>
          <w:szCs w:val="22"/>
        </w:rPr>
        <w:t xml:space="preserve"> ust. </w:t>
      </w:r>
      <w:r w:rsidR="00B60732" w:rsidRPr="00F708E6">
        <w:rPr>
          <w:rFonts w:ascii="Times New Roman" w:hAnsi="Times New Roman"/>
          <w:sz w:val="22"/>
          <w:szCs w:val="22"/>
        </w:rPr>
        <w:t>6</w:t>
      </w:r>
      <w:r w:rsidR="00A27F40" w:rsidRPr="00F708E6">
        <w:rPr>
          <w:rFonts w:ascii="Times New Roman" w:hAnsi="Times New Roman"/>
          <w:sz w:val="22"/>
          <w:szCs w:val="22"/>
        </w:rPr>
        <w:t xml:space="preserve"> u</w:t>
      </w:r>
      <w:r w:rsidRPr="00F708E6">
        <w:rPr>
          <w:rFonts w:ascii="Times New Roman" w:hAnsi="Times New Roman"/>
          <w:sz w:val="22"/>
          <w:szCs w:val="22"/>
        </w:rPr>
        <w:t xml:space="preserve">mowy na co najmniej </w:t>
      </w:r>
      <w:r w:rsidR="002B0C76" w:rsidRPr="00F708E6">
        <w:rPr>
          <w:rFonts w:ascii="Times New Roman" w:hAnsi="Times New Roman"/>
          <w:sz w:val="22"/>
          <w:szCs w:val="22"/>
        </w:rPr>
        <w:t>7</w:t>
      </w:r>
      <w:r w:rsidRPr="00F708E6">
        <w:rPr>
          <w:rFonts w:ascii="Times New Roman" w:hAnsi="Times New Roman"/>
          <w:sz w:val="22"/>
          <w:szCs w:val="22"/>
        </w:rPr>
        <w:t xml:space="preserve"> </w:t>
      </w:r>
      <w:r w:rsidR="008E1283" w:rsidRPr="00F708E6">
        <w:rPr>
          <w:rFonts w:ascii="Times New Roman" w:hAnsi="Times New Roman"/>
          <w:sz w:val="22"/>
          <w:szCs w:val="22"/>
        </w:rPr>
        <w:t>(</w:t>
      </w:r>
      <w:r w:rsidR="002B0C76" w:rsidRPr="00F708E6">
        <w:rPr>
          <w:rFonts w:ascii="Times New Roman" w:hAnsi="Times New Roman"/>
          <w:sz w:val="22"/>
          <w:szCs w:val="22"/>
        </w:rPr>
        <w:t>siedem)</w:t>
      </w:r>
      <w:r w:rsidR="008E1283" w:rsidRPr="00F708E6">
        <w:rPr>
          <w:rFonts w:ascii="Times New Roman" w:hAnsi="Times New Roman"/>
          <w:sz w:val="22"/>
          <w:szCs w:val="22"/>
        </w:rPr>
        <w:t xml:space="preserve"> </w:t>
      </w:r>
      <w:r w:rsidRPr="00F708E6">
        <w:rPr>
          <w:rFonts w:ascii="Times New Roman" w:hAnsi="Times New Roman"/>
          <w:sz w:val="22"/>
          <w:szCs w:val="22"/>
        </w:rPr>
        <w:t>d</w:t>
      </w:r>
      <w:r w:rsidR="002B0C76" w:rsidRPr="00F708E6">
        <w:rPr>
          <w:rFonts w:ascii="Times New Roman" w:hAnsi="Times New Roman"/>
          <w:sz w:val="22"/>
          <w:szCs w:val="22"/>
        </w:rPr>
        <w:t xml:space="preserve">ni </w:t>
      </w:r>
      <w:r w:rsidRPr="00F708E6">
        <w:rPr>
          <w:rFonts w:ascii="Times New Roman" w:hAnsi="Times New Roman"/>
          <w:sz w:val="22"/>
          <w:szCs w:val="22"/>
        </w:rPr>
        <w:t>roboczy</w:t>
      </w:r>
      <w:r w:rsidR="002B0C76" w:rsidRPr="00F708E6">
        <w:rPr>
          <w:rFonts w:ascii="Times New Roman" w:hAnsi="Times New Roman"/>
          <w:sz w:val="22"/>
          <w:szCs w:val="22"/>
        </w:rPr>
        <w:t>ch</w:t>
      </w:r>
      <w:r w:rsidRPr="00F708E6">
        <w:rPr>
          <w:rFonts w:ascii="Times New Roman" w:hAnsi="Times New Roman"/>
          <w:sz w:val="22"/>
          <w:szCs w:val="22"/>
        </w:rPr>
        <w:t xml:space="preserve"> przed planowanym terminem odbioru.</w:t>
      </w:r>
      <w:r w:rsidR="00373BA9">
        <w:rPr>
          <w:rFonts w:ascii="Times New Roman" w:hAnsi="Times New Roman"/>
          <w:sz w:val="22"/>
          <w:szCs w:val="22"/>
        </w:rPr>
        <w:t xml:space="preserve"> Przez dni robocze rozumie się dni od poniedziałku do piątku z wyłączeniem dni ustawowo wolnych od pracy. </w:t>
      </w:r>
    </w:p>
    <w:p w14:paraId="02BBF16C"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Za dzień odbioru przedmiotu Umowy</w:t>
      </w:r>
      <w:r w:rsidR="00904CEC" w:rsidRPr="00F708E6">
        <w:rPr>
          <w:rFonts w:ascii="Times New Roman" w:hAnsi="Times New Roman"/>
          <w:sz w:val="22"/>
          <w:szCs w:val="22"/>
        </w:rPr>
        <w:t xml:space="preserve"> </w:t>
      </w:r>
      <w:r w:rsidRPr="00F708E6">
        <w:rPr>
          <w:rFonts w:ascii="Times New Roman" w:hAnsi="Times New Roman"/>
          <w:sz w:val="22"/>
          <w:szCs w:val="22"/>
        </w:rPr>
        <w:t>Strony uważać będą dzień faktycznej realizacji przez Wykonawcę czynności składających się na przedmiot zamówienia, który zostanie odnotowany ww. protokole</w:t>
      </w:r>
      <w:r w:rsidR="00095ED7" w:rsidRPr="00F708E6">
        <w:rPr>
          <w:rFonts w:ascii="Times New Roman" w:hAnsi="Times New Roman"/>
          <w:sz w:val="22"/>
          <w:szCs w:val="22"/>
        </w:rPr>
        <w:t xml:space="preserve"> odbioru.</w:t>
      </w:r>
    </w:p>
    <w:p w14:paraId="7F296152" w14:textId="77777777" w:rsidR="00B87410"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u w:val="single"/>
        </w:rPr>
      </w:pPr>
      <w:r w:rsidRPr="00F708E6">
        <w:rPr>
          <w:rFonts w:ascii="Times New Roman" w:hAnsi="Times New Roman"/>
          <w:sz w:val="22"/>
          <w:szCs w:val="22"/>
        </w:rPr>
        <w:t>Protokół odbioru przedmiotu umowy będzie sporządzony z udziałem upoważnionych przedstawicieli Stron Umowy, po sprawdzeniu zgodności realizacji przedmiotu umowy zgodnie z warunkami Umowy, Zaproszeniem i ofertą Wykonawcy</w:t>
      </w:r>
      <w:r w:rsidR="00B87410" w:rsidRPr="00F708E6">
        <w:rPr>
          <w:rFonts w:ascii="Times New Roman" w:hAnsi="Times New Roman"/>
          <w:sz w:val="22"/>
          <w:szCs w:val="22"/>
        </w:rPr>
        <w:t>,</w:t>
      </w:r>
      <w:r w:rsidRPr="00F708E6">
        <w:rPr>
          <w:rFonts w:ascii="Times New Roman" w:hAnsi="Times New Roman"/>
          <w:sz w:val="22"/>
          <w:szCs w:val="22"/>
        </w:rPr>
        <w:t xml:space="preserve"> </w:t>
      </w:r>
      <w:r w:rsidR="00D72938" w:rsidRPr="00F708E6">
        <w:rPr>
          <w:rFonts w:ascii="Times New Roman" w:hAnsi="Times New Roman"/>
          <w:sz w:val="22"/>
          <w:szCs w:val="22"/>
        </w:rPr>
        <w:t xml:space="preserve">dostawy </w:t>
      </w:r>
      <w:r w:rsidR="002307F1" w:rsidRPr="00F708E6">
        <w:rPr>
          <w:rFonts w:ascii="Times New Roman" w:hAnsi="Times New Roman"/>
          <w:sz w:val="22"/>
          <w:szCs w:val="22"/>
        </w:rPr>
        <w:t xml:space="preserve">przedmiotu zamówienia </w:t>
      </w:r>
      <w:r w:rsidR="00D72938" w:rsidRPr="00F708E6">
        <w:rPr>
          <w:rFonts w:ascii="Times New Roman" w:hAnsi="Times New Roman"/>
          <w:sz w:val="22"/>
          <w:szCs w:val="22"/>
        </w:rPr>
        <w:t>do siedziby jednostki organiza</w:t>
      </w:r>
      <w:r w:rsidR="008E1283" w:rsidRPr="00F708E6">
        <w:rPr>
          <w:rFonts w:ascii="Times New Roman" w:hAnsi="Times New Roman"/>
          <w:sz w:val="22"/>
          <w:szCs w:val="22"/>
        </w:rPr>
        <w:t xml:space="preserve">cyjnej UJ wskazanej w § 1 ust. </w:t>
      </w:r>
      <w:r w:rsidR="005B19F9" w:rsidRPr="00F708E6">
        <w:rPr>
          <w:rFonts w:ascii="Times New Roman" w:hAnsi="Times New Roman"/>
          <w:sz w:val="22"/>
          <w:szCs w:val="22"/>
        </w:rPr>
        <w:t>1</w:t>
      </w:r>
      <w:r w:rsidR="00856FE0" w:rsidRPr="00F708E6">
        <w:rPr>
          <w:rFonts w:ascii="Times New Roman" w:hAnsi="Times New Roman"/>
          <w:sz w:val="22"/>
          <w:szCs w:val="22"/>
        </w:rPr>
        <w:t xml:space="preserve"> </w:t>
      </w:r>
      <w:r w:rsidR="00D72938" w:rsidRPr="00F708E6">
        <w:rPr>
          <w:rFonts w:ascii="Times New Roman" w:hAnsi="Times New Roman"/>
          <w:sz w:val="22"/>
          <w:szCs w:val="22"/>
        </w:rPr>
        <w:t>Umowy</w:t>
      </w:r>
      <w:r w:rsidR="002307F1" w:rsidRPr="00F708E6">
        <w:rPr>
          <w:rFonts w:ascii="Times New Roman" w:hAnsi="Times New Roman"/>
          <w:sz w:val="22"/>
          <w:szCs w:val="22"/>
        </w:rPr>
        <w:t>.</w:t>
      </w:r>
    </w:p>
    <w:p w14:paraId="7187839F"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Zamawiający dokona odbioru całości przedmiotu zamówienia w terminie do 2 dni roboczych od dnia otrzymania przez niego pisemnego zawiadomienia Wykonawcy wskazanego w ust. 2 niniejszego paragrafu, pod warunkiem, iż przedmiot umowy będzie wolny od wad.</w:t>
      </w:r>
    </w:p>
    <w:p w14:paraId="76D14CD7"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Protokół odbioru przedmiotu umowy może być podpisany z chwilą jego dostarczenia w całości do Zamawiającego i po stwierdzeniu braku widocznych wad. </w:t>
      </w:r>
    </w:p>
    <w:p w14:paraId="567DCB77"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color w:val="000000"/>
          <w:sz w:val="22"/>
          <w:szCs w:val="22"/>
        </w:rPr>
        <w:t xml:space="preserve">Podpisanie protokołu nie wyłącza dochodzenia przez Zamawiającego roszczeń </w:t>
      </w:r>
      <w:r w:rsidR="00EA5E55" w:rsidRPr="00F708E6">
        <w:rPr>
          <w:rFonts w:ascii="Times New Roman" w:hAnsi="Times New Roman"/>
          <w:color w:val="000000"/>
          <w:sz w:val="22"/>
          <w:szCs w:val="22"/>
        </w:rPr>
        <w:br/>
      </w:r>
      <w:r w:rsidRPr="00F708E6">
        <w:rPr>
          <w:rFonts w:ascii="Times New Roman" w:hAnsi="Times New Roman"/>
          <w:color w:val="000000"/>
          <w:sz w:val="22"/>
          <w:szCs w:val="22"/>
        </w:rPr>
        <w:t>z tytułu nienależytego wykonania umowy, w szczególności w przypadku wykrycia wad przedmiotu umowy przez Zamawiającego po dokonaniu odbioru</w:t>
      </w:r>
      <w:r w:rsidRPr="00F708E6">
        <w:rPr>
          <w:rFonts w:ascii="Times New Roman" w:hAnsi="Times New Roman"/>
          <w:sz w:val="22"/>
          <w:szCs w:val="22"/>
        </w:rPr>
        <w:t>.</w:t>
      </w:r>
    </w:p>
    <w:p w14:paraId="32F37BB5"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Do przeprowadzenia odbioru przedmiotu umowy ze strony Zamawiającego </w:t>
      </w:r>
      <w:r w:rsidR="005C3FC2" w:rsidRPr="00F708E6">
        <w:rPr>
          <w:rFonts w:ascii="Times New Roman" w:hAnsi="Times New Roman"/>
          <w:sz w:val="22"/>
          <w:szCs w:val="22"/>
        </w:rPr>
        <w:t xml:space="preserve">oraz Wykonawcy </w:t>
      </w:r>
      <w:r w:rsidR="009F5DBC" w:rsidRPr="00F708E6">
        <w:rPr>
          <w:rFonts w:ascii="Times New Roman" w:hAnsi="Times New Roman"/>
          <w:sz w:val="22"/>
          <w:szCs w:val="22"/>
        </w:rPr>
        <w:t xml:space="preserve">upoważnieni </w:t>
      </w:r>
      <w:r w:rsidR="005C3FC2" w:rsidRPr="00F708E6">
        <w:rPr>
          <w:rFonts w:ascii="Times New Roman" w:hAnsi="Times New Roman"/>
          <w:sz w:val="22"/>
          <w:szCs w:val="22"/>
        </w:rPr>
        <w:t>są</w:t>
      </w:r>
      <w:r w:rsidR="00454438" w:rsidRPr="00F708E6">
        <w:rPr>
          <w:rFonts w:ascii="Times New Roman" w:hAnsi="Times New Roman"/>
          <w:sz w:val="22"/>
          <w:szCs w:val="22"/>
        </w:rPr>
        <w:t xml:space="preserve"> przedstawiciel</w:t>
      </w:r>
      <w:r w:rsidR="005C3FC2" w:rsidRPr="00F708E6">
        <w:rPr>
          <w:rFonts w:ascii="Times New Roman" w:hAnsi="Times New Roman"/>
          <w:sz w:val="22"/>
          <w:szCs w:val="22"/>
        </w:rPr>
        <w:t>e</w:t>
      </w:r>
      <w:r w:rsidR="00454438" w:rsidRPr="00F708E6">
        <w:rPr>
          <w:rFonts w:ascii="Times New Roman" w:hAnsi="Times New Roman"/>
          <w:sz w:val="22"/>
          <w:szCs w:val="22"/>
        </w:rPr>
        <w:t xml:space="preserve"> wskazan</w:t>
      </w:r>
      <w:r w:rsidR="005C3FC2" w:rsidRPr="00F708E6">
        <w:rPr>
          <w:rFonts w:ascii="Times New Roman" w:hAnsi="Times New Roman"/>
          <w:sz w:val="22"/>
          <w:szCs w:val="22"/>
        </w:rPr>
        <w:t>i</w:t>
      </w:r>
      <w:r w:rsidR="00454438" w:rsidRPr="00F708E6">
        <w:rPr>
          <w:rFonts w:ascii="Times New Roman" w:hAnsi="Times New Roman"/>
          <w:sz w:val="22"/>
          <w:szCs w:val="22"/>
        </w:rPr>
        <w:t xml:space="preserve"> w § </w:t>
      </w:r>
      <w:r w:rsidR="00A27F40" w:rsidRPr="00F708E6">
        <w:rPr>
          <w:rFonts w:ascii="Times New Roman" w:hAnsi="Times New Roman"/>
          <w:sz w:val="22"/>
          <w:szCs w:val="22"/>
        </w:rPr>
        <w:t>1</w:t>
      </w:r>
      <w:r w:rsidRPr="00F708E6">
        <w:rPr>
          <w:rFonts w:ascii="Times New Roman" w:hAnsi="Times New Roman"/>
          <w:sz w:val="22"/>
          <w:szCs w:val="22"/>
        </w:rPr>
        <w:t xml:space="preserve"> ust</w:t>
      </w:r>
      <w:r w:rsidR="00856FE0" w:rsidRPr="00F708E6">
        <w:rPr>
          <w:rFonts w:ascii="Times New Roman" w:hAnsi="Times New Roman"/>
          <w:sz w:val="22"/>
          <w:szCs w:val="22"/>
        </w:rPr>
        <w:t>. 4</w:t>
      </w:r>
      <w:r w:rsidR="00A27F40" w:rsidRPr="00F708E6">
        <w:rPr>
          <w:rFonts w:ascii="Times New Roman" w:hAnsi="Times New Roman"/>
          <w:sz w:val="22"/>
          <w:szCs w:val="22"/>
        </w:rPr>
        <w:t xml:space="preserve"> u</w:t>
      </w:r>
      <w:r w:rsidRPr="00F708E6">
        <w:rPr>
          <w:rFonts w:ascii="Times New Roman" w:hAnsi="Times New Roman"/>
          <w:sz w:val="22"/>
          <w:szCs w:val="22"/>
        </w:rPr>
        <w:t>mowy.</w:t>
      </w:r>
    </w:p>
    <w:p w14:paraId="41DDA2AC" w14:textId="77777777" w:rsidR="009B7FDA" w:rsidRPr="00F708E6" w:rsidRDefault="009B7FDA"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Termin zapłaty faktury za wykonany i odebrany przedmiot </w:t>
      </w:r>
      <w:r w:rsidR="002D1F40" w:rsidRPr="00F708E6">
        <w:rPr>
          <w:rFonts w:ascii="Times New Roman" w:hAnsi="Times New Roman"/>
          <w:sz w:val="22"/>
          <w:szCs w:val="22"/>
        </w:rPr>
        <w:t>Umowy</w:t>
      </w:r>
      <w:r w:rsidRPr="00F708E6">
        <w:rPr>
          <w:rFonts w:ascii="Times New Roman" w:hAnsi="Times New Roman"/>
          <w:sz w:val="22"/>
          <w:szCs w:val="22"/>
        </w:rPr>
        <w:t xml:space="preserve"> ustala się do 30 dni od daty dostarczenia Zamawiającemu prawidłowo wystawionej faktury wraz z</w:t>
      </w:r>
      <w:r w:rsidR="00935FB3" w:rsidRPr="00F708E6">
        <w:rPr>
          <w:rFonts w:ascii="Times New Roman" w:hAnsi="Times New Roman"/>
          <w:sz w:val="22"/>
          <w:szCs w:val="22"/>
        </w:rPr>
        <w:t xml:space="preserve"> podpisanym</w:t>
      </w:r>
      <w:r w:rsidR="00D66CFF" w:rsidRPr="00F708E6">
        <w:rPr>
          <w:rFonts w:ascii="Times New Roman" w:hAnsi="Times New Roman"/>
          <w:sz w:val="22"/>
          <w:szCs w:val="22"/>
        </w:rPr>
        <w:t xml:space="preserve"> </w:t>
      </w:r>
      <w:r w:rsidRPr="00F708E6">
        <w:rPr>
          <w:rFonts w:ascii="Times New Roman" w:hAnsi="Times New Roman"/>
          <w:sz w:val="22"/>
          <w:szCs w:val="22"/>
        </w:rPr>
        <w:t xml:space="preserve">protokołem odbioru przedmiotu </w:t>
      </w:r>
      <w:r w:rsidR="002D1F40" w:rsidRPr="00F708E6">
        <w:rPr>
          <w:rFonts w:ascii="Times New Roman" w:hAnsi="Times New Roman"/>
          <w:sz w:val="22"/>
          <w:szCs w:val="22"/>
        </w:rPr>
        <w:t>Umowy</w:t>
      </w:r>
      <w:r w:rsidRPr="00F708E6">
        <w:rPr>
          <w:rFonts w:ascii="Times New Roman" w:hAnsi="Times New Roman"/>
          <w:sz w:val="22"/>
          <w:szCs w:val="22"/>
        </w:rPr>
        <w:t xml:space="preserve"> bez zastrzeżeń. </w:t>
      </w:r>
    </w:p>
    <w:p w14:paraId="6EB68B1B" w14:textId="77777777" w:rsidR="00016BBE" w:rsidRPr="00F708E6" w:rsidRDefault="00016BBE" w:rsidP="00583E7F">
      <w:pPr>
        <w:pStyle w:val="Tekstpodstawowy"/>
        <w:numPr>
          <w:ilvl w:val="0"/>
          <w:numId w:val="12"/>
        </w:numPr>
        <w:tabs>
          <w:tab w:val="clear" w:pos="5040"/>
          <w:tab w:val="num" w:pos="900"/>
        </w:tabs>
        <w:spacing w:line="240" w:lineRule="auto"/>
        <w:ind w:left="900"/>
        <w:rPr>
          <w:rFonts w:ascii="Times New Roman" w:hAnsi="Times New Roman"/>
          <w:sz w:val="22"/>
          <w:szCs w:val="22"/>
          <w:u w:val="single"/>
        </w:rPr>
      </w:pPr>
      <w:r w:rsidRPr="00F708E6">
        <w:rPr>
          <w:rFonts w:ascii="Times New Roman" w:hAnsi="Times New Roman"/>
          <w:sz w:val="22"/>
          <w:szCs w:val="22"/>
        </w:rPr>
        <w:t>Faktura winna być wystawiana w następujący sposób:</w:t>
      </w:r>
    </w:p>
    <w:p w14:paraId="6C0376DA" w14:textId="77777777" w:rsidR="00016BBE" w:rsidRPr="00F708E6" w:rsidRDefault="00016BBE" w:rsidP="00E21080">
      <w:pPr>
        <w:tabs>
          <w:tab w:val="left" w:pos="900"/>
        </w:tabs>
        <w:ind w:left="1080"/>
        <w:jc w:val="both"/>
        <w:rPr>
          <w:sz w:val="22"/>
          <w:szCs w:val="22"/>
        </w:rPr>
      </w:pPr>
      <w:r w:rsidRPr="00F708E6">
        <w:rPr>
          <w:sz w:val="22"/>
          <w:szCs w:val="22"/>
        </w:rPr>
        <w:t>Uniwersytet Jagielloński</w:t>
      </w:r>
      <w:r w:rsidR="00427F59" w:rsidRPr="00F708E6">
        <w:rPr>
          <w:sz w:val="22"/>
          <w:szCs w:val="22"/>
        </w:rPr>
        <w:t xml:space="preserve">, </w:t>
      </w:r>
      <w:r w:rsidRPr="00F708E6">
        <w:rPr>
          <w:sz w:val="22"/>
          <w:szCs w:val="22"/>
        </w:rPr>
        <w:t xml:space="preserve">ul. Gołębia 24, 31-007 Kraków, </w:t>
      </w:r>
    </w:p>
    <w:p w14:paraId="5BF386B3" w14:textId="77777777" w:rsidR="00016BBE" w:rsidRPr="00F708E6" w:rsidRDefault="00016BBE" w:rsidP="00E21080">
      <w:pPr>
        <w:tabs>
          <w:tab w:val="left" w:pos="900"/>
        </w:tabs>
        <w:ind w:left="1080"/>
        <w:jc w:val="both"/>
        <w:rPr>
          <w:sz w:val="22"/>
          <w:szCs w:val="22"/>
        </w:rPr>
      </w:pPr>
      <w:r w:rsidRPr="00F708E6">
        <w:rPr>
          <w:sz w:val="22"/>
          <w:szCs w:val="22"/>
        </w:rPr>
        <w:t xml:space="preserve">NIP: PL 675-000-22-36, REGON: 000001270 </w:t>
      </w:r>
    </w:p>
    <w:p w14:paraId="28836475" w14:textId="77777777" w:rsidR="00016BBE" w:rsidRPr="00F708E6" w:rsidRDefault="00016BBE" w:rsidP="00E21080">
      <w:pPr>
        <w:tabs>
          <w:tab w:val="left" w:pos="900"/>
        </w:tabs>
        <w:ind w:left="900"/>
        <w:jc w:val="both"/>
        <w:rPr>
          <w:sz w:val="22"/>
          <w:szCs w:val="22"/>
        </w:rPr>
      </w:pPr>
      <w:r w:rsidRPr="00F708E6">
        <w:rPr>
          <w:sz w:val="22"/>
          <w:szCs w:val="22"/>
        </w:rPr>
        <w:t>i opatrzona dopiskiem, dla jakiej Jednostki Zamawiającego zamówienie zrealizowano.</w:t>
      </w:r>
    </w:p>
    <w:p w14:paraId="53B1B7C4" w14:textId="77777777" w:rsidR="00E16DB1" w:rsidRPr="00F708E6" w:rsidRDefault="00E16DB1"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W przypadku wystawiania ustrukturyzowanych faktur elektronicznych w rozumieniu art. 6 ust. 1 ustawy z dnia 9 listopada 2018 r. o elektronicznym fakturowaniu w zamówieniach publicznych, koncesjach na roboty budowlane lub usługi oraz partnerstwie publiczno-prywatnym (</w:t>
      </w:r>
      <w:r w:rsidR="00B60732" w:rsidRPr="00F708E6">
        <w:rPr>
          <w:sz w:val="22"/>
          <w:szCs w:val="22"/>
        </w:rPr>
        <w:t xml:space="preserve">t. j. </w:t>
      </w:r>
      <w:r w:rsidRPr="00F708E6">
        <w:rPr>
          <w:sz w:val="22"/>
          <w:szCs w:val="22"/>
        </w:rPr>
        <w:t>Dz. U. 20</w:t>
      </w:r>
      <w:r w:rsidR="00B60732" w:rsidRPr="00F708E6">
        <w:rPr>
          <w:sz w:val="22"/>
          <w:szCs w:val="22"/>
        </w:rPr>
        <w:t>20</w:t>
      </w:r>
      <w:r w:rsidRPr="00F708E6">
        <w:rPr>
          <w:sz w:val="22"/>
          <w:szCs w:val="22"/>
        </w:rPr>
        <w:t xml:space="preserve"> poz. </w:t>
      </w:r>
      <w:r w:rsidR="00B60732" w:rsidRPr="00F708E6">
        <w:rPr>
          <w:sz w:val="22"/>
          <w:szCs w:val="22"/>
        </w:rPr>
        <w:t>1666</w:t>
      </w:r>
      <w:r w:rsidRPr="00F708E6">
        <w:rPr>
          <w:sz w:val="22"/>
          <w:szCs w:val="22"/>
        </w:rPr>
        <w:t xml:space="preserve"> ze zm.) za pośrednictwem Platformy Elektronicznego Fakturowania dostępnej pod adresem: </w:t>
      </w:r>
      <w:hyperlink r:id="rId22" w:history="1">
        <w:r w:rsidRPr="00F708E6">
          <w:rPr>
            <w:rStyle w:val="Hipercze"/>
            <w:sz w:val="22"/>
            <w:szCs w:val="22"/>
          </w:rPr>
          <w:t>https://efaktura.gov.pl/</w:t>
        </w:r>
      </w:hyperlink>
      <w:r w:rsidRPr="00F708E6">
        <w:rPr>
          <w:sz w:val="22"/>
          <w:szCs w:val="22"/>
        </w:rPr>
        <w:t>, w polu „referencja”, Wykonawca wpisze adres</w:t>
      </w:r>
      <w:r w:rsidR="00D81CBC" w:rsidRPr="00F708E6">
        <w:rPr>
          <w:sz w:val="22"/>
          <w:szCs w:val="22"/>
        </w:rPr>
        <w:t>,</w:t>
      </w:r>
      <w:r w:rsidRPr="00F708E6">
        <w:rPr>
          <w:sz w:val="22"/>
          <w:szCs w:val="22"/>
        </w:rPr>
        <w:t xml:space="preserve"> wpisze następujący e-mail: …………</w:t>
      </w:r>
    </w:p>
    <w:p w14:paraId="63E3BD2E" w14:textId="77777777" w:rsidR="00016BBE" w:rsidRPr="00F708E6" w:rsidRDefault="00016BBE"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Wynagrodzenie przysługujące Wykonawcy jest płatne przelewem z rachunku bankowego Zamawiającego na rachunek bankowy Wykonawcy wskazany w fakturze</w:t>
      </w:r>
      <w:r w:rsidR="005E1138">
        <w:rPr>
          <w:sz w:val="22"/>
          <w:szCs w:val="22"/>
        </w:rPr>
        <w:t xml:space="preserve">, z zastrzeżeniem postanowień ust. </w:t>
      </w:r>
      <w:r w:rsidR="001A4465">
        <w:rPr>
          <w:sz w:val="22"/>
          <w:szCs w:val="22"/>
        </w:rPr>
        <w:t>15-16</w:t>
      </w:r>
      <w:r w:rsidR="00DF7F31">
        <w:rPr>
          <w:sz w:val="22"/>
          <w:szCs w:val="22"/>
        </w:rPr>
        <w:t>.</w:t>
      </w:r>
    </w:p>
    <w:p w14:paraId="32DD8BE4" w14:textId="77777777" w:rsidR="003912C1" w:rsidRPr="00F708E6" w:rsidRDefault="00016BBE"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Miejscem płatności jest Bank Zamawiającego, a zapłata następuje z chwilą dokonania zlecenia przelewu przez Zamawiającego.</w:t>
      </w:r>
    </w:p>
    <w:p w14:paraId="784C7F2B" w14:textId="77777777" w:rsidR="00B60732" w:rsidRPr="00F708E6" w:rsidRDefault="003912C1"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w:t>
      </w:r>
      <w:r w:rsidR="00171F4E" w:rsidRPr="00F708E6">
        <w:rPr>
          <w:sz w:val="22"/>
          <w:szCs w:val="22"/>
        </w:rPr>
        <w:t>Dz. U. 2020 poz. 106</w:t>
      </w:r>
      <w:r w:rsidRPr="00F708E6">
        <w:rPr>
          <w:sz w:val="22"/>
          <w:szCs w:val="22"/>
        </w:rPr>
        <w:t xml:space="preserve"> ze zm.).</w:t>
      </w:r>
    </w:p>
    <w:p w14:paraId="29B7908E" w14:textId="77777777" w:rsidR="00B60732" w:rsidRPr="00F708E6" w:rsidRDefault="00B60732"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 xml:space="preserve">W razie braku ujawnienia bankowego rachunku rozliczeniowego Wykonawcy na „Białej liście” Zamawiający będzie uprawniony do zapłaty wynagrodzenia na rachunek wskazany w fakturze Wykonawcy przy zastosowaniu mechanizmu podzielonej płatności albo do </w:t>
      </w:r>
      <w:r w:rsidRPr="00F708E6">
        <w:rPr>
          <w:sz w:val="22"/>
          <w:szCs w:val="22"/>
        </w:rPr>
        <w:lastRenderedPageBreak/>
        <w:t>zawiadomienia właściwego naczelnika urzędu skarbowego przy dokonywaniu pierwszej zapłaty wynagrodzenia przelewem na rachunek wskazany w tej fakturze.</w:t>
      </w:r>
    </w:p>
    <w:p w14:paraId="02315BDA" w14:textId="77777777" w:rsidR="003912C1" w:rsidRPr="00F708E6" w:rsidRDefault="003912C1"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 xml:space="preserve">Zamawiający w przypadku, gdy Wykonawca jest zarejestrowany jako czynny podatnik podatku od towarów i usług Zamawiający </w:t>
      </w:r>
      <w:r w:rsidR="00DD413B" w:rsidRPr="00F708E6">
        <w:rPr>
          <w:sz w:val="22"/>
          <w:szCs w:val="22"/>
        </w:rPr>
        <w:t>może dokonać</w:t>
      </w:r>
      <w:r w:rsidRPr="00F708E6">
        <w:rPr>
          <w:sz w:val="22"/>
          <w:szCs w:val="22"/>
        </w:rPr>
        <w:t xml:space="preserve"> płatności wynagrodzenia z zastosowaniem mechanizmu podzielonej płatności, to jest w sposób wskazany w art. 108a ust. 2 ustawy z dnia 11 marca 2004 r. o podatku od towarów i usług (t. j. </w:t>
      </w:r>
      <w:r w:rsidR="00171F4E" w:rsidRPr="00F708E6">
        <w:rPr>
          <w:sz w:val="22"/>
          <w:szCs w:val="22"/>
        </w:rPr>
        <w:t>Dz. U. 2020 poz. 106</w:t>
      </w:r>
      <w:r w:rsidRPr="00F708E6">
        <w:rPr>
          <w:sz w:val="22"/>
          <w:szCs w:val="22"/>
        </w:rPr>
        <w:t xml:space="preserve"> ze zm.). Postanowień zdania 1. nie stosuje się, gdy przedmiot umowy stanowi czynność zwolnioną z podatku VAT albo jest on objęty 0% stawką podatku VAT.</w:t>
      </w:r>
    </w:p>
    <w:p w14:paraId="3A9D5984" w14:textId="77777777" w:rsidR="003912C1" w:rsidRPr="00F708E6" w:rsidRDefault="003912C1"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417FF3F3" w14:textId="77777777" w:rsidR="00841347" w:rsidRPr="00F708E6" w:rsidRDefault="00841347" w:rsidP="00E625B2">
      <w:pPr>
        <w:pStyle w:val="Tekstpodstawowy"/>
        <w:spacing w:line="240" w:lineRule="auto"/>
        <w:ind w:left="540"/>
        <w:jc w:val="center"/>
        <w:rPr>
          <w:rFonts w:ascii="Times New Roman" w:hAnsi="Times New Roman"/>
          <w:b/>
          <w:bCs/>
          <w:sz w:val="22"/>
          <w:szCs w:val="22"/>
        </w:rPr>
      </w:pPr>
    </w:p>
    <w:p w14:paraId="64BE7755" w14:textId="77777777" w:rsidR="00E625B2" w:rsidRPr="00F708E6" w:rsidRDefault="009B7FDA" w:rsidP="00E625B2">
      <w:pPr>
        <w:pStyle w:val="Tekstpodstawowy"/>
        <w:spacing w:line="240" w:lineRule="auto"/>
        <w:ind w:left="540"/>
        <w:jc w:val="center"/>
        <w:rPr>
          <w:rFonts w:ascii="Times New Roman" w:hAnsi="Times New Roman"/>
          <w:b/>
          <w:bCs/>
          <w:sz w:val="22"/>
          <w:szCs w:val="22"/>
        </w:rPr>
      </w:pPr>
      <w:r w:rsidRPr="00F708E6">
        <w:rPr>
          <w:rFonts w:ascii="Times New Roman" w:hAnsi="Times New Roman"/>
          <w:b/>
          <w:bCs/>
          <w:sz w:val="22"/>
          <w:szCs w:val="22"/>
        </w:rPr>
        <w:t xml:space="preserve">§ </w:t>
      </w:r>
      <w:r w:rsidR="00AC5052" w:rsidRPr="00F708E6">
        <w:rPr>
          <w:rFonts w:ascii="Times New Roman" w:hAnsi="Times New Roman"/>
          <w:b/>
          <w:bCs/>
          <w:sz w:val="22"/>
          <w:szCs w:val="22"/>
        </w:rPr>
        <w:t>5</w:t>
      </w:r>
    </w:p>
    <w:p w14:paraId="79F4F1B6"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4E9BA4B"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w:t>
      </w:r>
      <w:r w:rsidR="00D169AB" w:rsidRPr="00F708E6">
        <w:rPr>
          <w:rFonts w:ascii="Times New Roman" w:hAnsi="Times New Roman"/>
          <w:sz w:val="22"/>
          <w:szCs w:val="22"/>
        </w:rPr>
        <w:t> </w:t>
      </w:r>
      <w:r w:rsidRPr="00F708E6">
        <w:rPr>
          <w:rFonts w:ascii="Times New Roman" w:hAnsi="Times New Roman"/>
          <w:sz w:val="22"/>
          <w:szCs w:val="22"/>
        </w:rPr>
        <w:t>rękojmi za wady przedmiotu umowy.</w:t>
      </w:r>
    </w:p>
    <w:p w14:paraId="559CADBB" w14:textId="77777777" w:rsidR="00E625B2" w:rsidRPr="00F708E6" w:rsidRDefault="00E625B2" w:rsidP="00583E7F">
      <w:pPr>
        <w:pStyle w:val="Tekstpodstawowy"/>
        <w:numPr>
          <w:ilvl w:val="3"/>
          <w:numId w:val="23"/>
        </w:numPr>
        <w:tabs>
          <w:tab w:val="clear" w:pos="360"/>
          <w:tab w:val="num" w:pos="426"/>
          <w:tab w:val="left" w:pos="851"/>
        </w:tabs>
        <w:spacing w:line="240" w:lineRule="auto"/>
        <w:ind w:left="851"/>
        <w:rPr>
          <w:rFonts w:ascii="Times New Roman" w:hAnsi="Times New Roman"/>
          <w:sz w:val="22"/>
          <w:szCs w:val="22"/>
        </w:rPr>
      </w:pPr>
      <w:r w:rsidRPr="00F708E6">
        <w:rPr>
          <w:rFonts w:ascii="Times New Roman" w:hAnsi="Times New Roman"/>
          <w:sz w:val="22"/>
          <w:szCs w:val="22"/>
        </w:rPr>
        <w:t xml:space="preserve">Wykonawca udziela </w:t>
      </w:r>
      <w:r w:rsidR="00893903" w:rsidRPr="00F708E6">
        <w:rPr>
          <w:rFonts w:ascii="Times New Roman" w:hAnsi="Times New Roman"/>
          <w:sz w:val="22"/>
          <w:szCs w:val="22"/>
        </w:rPr>
        <w:t>…</w:t>
      </w:r>
      <w:r w:rsidR="00F25D1D" w:rsidRPr="00F708E6">
        <w:rPr>
          <w:rFonts w:ascii="Times New Roman" w:hAnsi="Times New Roman"/>
          <w:sz w:val="22"/>
          <w:szCs w:val="22"/>
        </w:rPr>
        <w:t xml:space="preserve"> miesięcznej gwarancji</w:t>
      </w:r>
      <w:r w:rsidR="002C47B8" w:rsidRPr="00F708E6">
        <w:rPr>
          <w:rFonts w:ascii="Times New Roman" w:hAnsi="Times New Roman"/>
          <w:sz w:val="22"/>
          <w:szCs w:val="22"/>
        </w:rPr>
        <w:t>,</w:t>
      </w:r>
      <w:r w:rsidR="007002DB" w:rsidRPr="00F708E6">
        <w:rPr>
          <w:rFonts w:ascii="Times New Roman" w:hAnsi="Times New Roman"/>
          <w:sz w:val="22"/>
          <w:szCs w:val="22"/>
        </w:rPr>
        <w:t xml:space="preserve"> </w:t>
      </w:r>
      <w:r w:rsidRPr="00F708E6">
        <w:rPr>
          <w:rFonts w:ascii="Times New Roman" w:hAnsi="Times New Roman"/>
          <w:sz w:val="22"/>
          <w:szCs w:val="22"/>
        </w:rPr>
        <w:t>obejmującej koszt napraw i części zamiennych. W ramach gwarancji Wykonawca będzie zobowiązany m.in. do nieodpłatnej (wliczonej w cenę oferty) bieżącej konserwacji, serwisu i przeglądów</w:t>
      </w:r>
      <w:r w:rsidR="00DD20FC" w:rsidRPr="00F708E6">
        <w:rPr>
          <w:rFonts w:ascii="Times New Roman" w:hAnsi="Times New Roman"/>
          <w:sz w:val="22"/>
          <w:szCs w:val="22"/>
        </w:rPr>
        <w:t>,</w:t>
      </w:r>
      <w:r w:rsidRPr="00F708E6">
        <w:rPr>
          <w:rFonts w:ascii="Times New Roman" w:hAnsi="Times New Roman"/>
          <w:sz w:val="22"/>
          <w:szCs w:val="22"/>
        </w:rPr>
        <w:t xml:space="preserve"> wynikających z warunków gwarancji i naprawy przedmiotu umowy w okresie gwarancyjnym. </w:t>
      </w:r>
    </w:p>
    <w:p w14:paraId="76C1BAA5"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0122325F" w14:textId="77777777" w:rsidR="00640474"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color w:val="000000"/>
          <w:sz w:val="22"/>
          <w:szCs w:val="22"/>
        </w:rPr>
        <w:t>W przypadku stwierdzenia wad w wykonanym przedmiocie umowy Wykonawca zobowiązuje się do jego nieodpłatnej wymiany lub usunięcia wad w miejscu użytkowania przedmiotu Umowy w terminie uzgodnionym przez Strony,</w:t>
      </w:r>
      <w:r w:rsidRPr="00F708E6">
        <w:rPr>
          <w:rFonts w:ascii="Times New Roman" w:hAnsi="Times New Roman"/>
          <w:sz w:val="22"/>
          <w:szCs w:val="22"/>
        </w:rPr>
        <w:t xml:space="preserve"> nie dłuższym jednak niż </w:t>
      </w:r>
      <w:r w:rsidR="00775812" w:rsidRPr="00F708E6">
        <w:rPr>
          <w:rFonts w:ascii="Times New Roman" w:hAnsi="Times New Roman"/>
          <w:sz w:val="22"/>
          <w:szCs w:val="22"/>
        </w:rPr>
        <w:t>6</w:t>
      </w:r>
      <w:r w:rsidR="00640474" w:rsidRPr="00F708E6">
        <w:rPr>
          <w:rFonts w:ascii="Times New Roman" w:hAnsi="Times New Roman"/>
          <w:sz w:val="22"/>
          <w:szCs w:val="22"/>
        </w:rPr>
        <w:t xml:space="preserve"> tygodni</w:t>
      </w:r>
      <w:r w:rsidRPr="00F708E6">
        <w:rPr>
          <w:rFonts w:ascii="Times New Roman" w:hAnsi="Times New Roman"/>
          <w:sz w:val="22"/>
          <w:szCs w:val="22"/>
        </w:rPr>
        <w:t>,</w:t>
      </w:r>
      <w:r w:rsidRPr="00F708E6">
        <w:rPr>
          <w:rFonts w:ascii="Times New Roman" w:hAnsi="Times New Roman"/>
          <w:color w:val="000000"/>
          <w:sz w:val="22"/>
          <w:szCs w:val="22"/>
        </w:rPr>
        <w:t xml:space="preserve"> przy czym reakcja serwisu musi nastąpić do 48 godzin od chwili zgłoszenia telefonicznie, faxem lub emailem, przy czym wszelkie </w:t>
      </w:r>
      <w:r w:rsidRPr="00F708E6">
        <w:rPr>
          <w:rFonts w:ascii="Times New Roman" w:hAnsi="Times New Roman"/>
          <w:sz w:val="22"/>
          <w:szCs w:val="22"/>
        </w:rPr>
        <w:t>działania organizacyjne i koszty związane ze świadczeniem usługi gwarancyjnej poza miejscem wykonania umowy ponosi Wykonawca</w:t>
      </w:r>
      <w:r w:rsidRPr="00F708E6">
        <w:rPr>
          <w:rFonts w:ascii="Times New Roman" w:hAnsi="Times New Roman"/>
          <w:color w:val="000000"/>
          <w:sz w:val="22"/>
          <w:szCs w:val="22"/>
        </w:rPr>
        <w:t xml:space="preserve">. </w:t>
      </w:r>
    </w:p>
    <w:p w14:paraId="17F325AE"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65F93C68"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258F4FF7"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Okres gwarancji ulega automatycznie przedłużeniu o okres naprawy, tj. czas liczony od zgłoszenia do usunięcia awarii czy usterki określony w ust. </w:t>
      </w:r>
      <w:r w:rsidR="00684D3F" w:rsidRPr="00F708E6">
        <w:rPr>
          <w:rFonts w:ascii="Times New Roman" w:hAnsi="Times New Roman"/>
          <w:sz w:val="22"/>
          <w:szCs w:val="22"/>
        </w:rPr>
        <w:t>5</w:t>
      </w:r>
      <w:r w:rsidRPr="00F708E6">
        <w:rPr>
          <w:rFonts w:ascii="Times New Roman" w:hAnsi="Times New Roman"/>
          <w:sz w:val="22"/>
          <w:szCs w:val="22"/>
        </w:rPr>
        <w:t xml:space="preserve"> niniejszego paragrafu umowy.</w:t>
      </w:r>
    </w:p>
    <w:p w14:paraId="05FB815D"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lastRenderedPageBreak/>
        <w:t>Zamawiający może wykonywać uprawnienia z tytułu rękojmi za wady fizyczne rzeczy niezależnie od uprawnień wynikających z gwarancji. Uprawnienia z tytułu rękojmi za wady fizyczne wygasają po upływie</w:t>
      </w:r>
      <w:r w:rsidR="004163C5" w:rsidRPr="00F708E6">
        <w:rPr>
          <w:rFonts w:ascii="Times New Roman" w:hAnsi="Times New Roman"/>
          <w:sz w:val="22"/>
          <w:szCs w:val="22"/>
        </w:rPr>
        <w:t xml:space="preserve"> </w:t>
      </w:r>
      <w:r w:rsidR="00BF6B7D" w:rsidRPr="00F708E6">
        <w:rPr>
          <w:rFonts w:ascii="Times New Roman" w:hAnsi="Times New Roman"/>
          <w:sz w:val="22"/>
          <w:szCs w:val="22"/>
        </w:rPr>
        <w:t>24 miesięcy od</w:t>
      </w:r>
      <w:r w:rsidRPr="00F708E6">
        <w:rPr>
          <w:rFonts w:ascii="Times New Roman" w:hAnsi="Times New Roman"/>
          <w:sz w:val="22"/>
          <w:szCs w:val="22"/>
        </w:rPr>
        <w:t xml:space="preserve">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1C9E7CF7"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Zamawiający w ramach wykonywania uprawnień z tytułu rękojmi za wady fizyczne rzeczy, 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12 niniejszego paragrafu umowy stosuje się odpowiednio.</w:t>
      </w:r>
    </w:p>
    <w:p w14:paraId="072CE1B5"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F708E6">
        <w:rPr>
          <w:rFonts w:ascii="Times New Roman" w:hAnsi="Times New Roman"/>
          <w:spacing w:val="-3"/>
          <w:sz w:val="22"/>
          <w:szCs w:val="22"/>
        </w:rPr>
        <w:t xml:space="preserve"> Zamawiający ma prawo zaangażować inny podmiot </w:t>
      </w:r>
      <w:r w:rsidRPr="00F708E6">
        <w:rPr>
          <w:rFonts w:ascii="Times New Roman" w:hAnsi="Times New Roman"/>
          <w:spacing w:val="-4"/>
          <w:sz w:val="22"/>
          <w:szCs w:val="22"/>
        </w:rPr>
        <w:t xml:space="preserve">do usunięcia wad (usterek), a Wykonawca zobowiązany jest pokryć związane z tym </w:t>
      </w:r>
      <w:r w:rsidRPr="00F708E6">
        <w:rPr>
          <w:rFonts w:ascii="Times New Roman" w:hAnsi="Times New Roman"/>
          <w:spacing w:val="-5"/>
          <w:sz w:val="22"/>
          <w:szCs w:val="22"/>
        </w:rPr>
        <w:t>koszty w ciągu 14 dni od daty otrzymania wezwania wraz z dowodem zapłaty.</w:t>
      </w:r>
    </w:p>
    <w:p w14:paraId="5FDB854A"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03954BFE" w14:textId="77777777" w:rsidR="00904CEC" w:rsidRPr="00F708E6" w:rsidRDefault="00904CEC" w:rsidP="00426B22">
      <w:pPr>
        <w:widowControl/>
        <w:suppressAutoHyphens w:val="0"/>
        <w:jc w:val="both"/>
        <w:rPr>
          <w:b/>
          <w:bCs/>
          <w:sz w:val="22"/>
          <w:szCs w:val="22"/>
        </w:rPr>
      </w:pPr>
    </w:p>
    <w:p w14:paraId="1190F62A" w14:textId="77777777" w:rsidR="009B7FDA" w:rsidRPr="00F708E6" w:rsidRDefault="00B64BED" w:rsidP="00326230">
      <w:pPr>
        <w:widowControl/>
        <w:suppressAutoHyphens w:val="0"/>
        <w:ind w:left="540"/>
        <w:rPr>
          <w:b/>
          <w:bCs/>
          <w:sz w:val="22"/>
          <w:szCs w:val="22"/>
        </w:rPr>
      </w:pPr>
      <w:r w:rsidRPr="00F708E6">
        <w:rPr>
          <w:b/>
          <w:bCs/>
          <w:sz w:val="22"/>
          <w:szCs w:val="22"/>
        </w:rPr>
        <w:t>§ 6</w:t>
      </w:r>
    </w:p>
    <w:p w14:paraId="01406727" w14:textId="77777777" w:rsidR="005D48CD" w:rsidRPr="00F708E6" w:rsidRDefault="005D48CD" w:rsidP="00583E7F">
      <w:pPr>
        <w:widowControl/>
        <w:numPr>
          <w:ilvl w:val="0"/>
          <w:numId w:val="18"/>
        </w:numPr>
        <w:tabs>
          <w:tab w:val="clear" w:pos="360"/>
          <w:tab w:val="left" w:pos="900"/>
          <w:tab w:val="num" w:pos="927"/>
        </w:tabs>
        <w:ind w:left="900"/>
        <w:jc w:val="both"/>
        <w:rPr>
          <w:color w:val="000000"/>
          <w:sz w:val="22"/>
          <w:szCs w:val="22"/>
        </w:rPr>
      </w:pPr>
      <w:r w:rsidRPr="00F708E6">
        <w:rPr>
          <w:sz w:val="22"/>
          <w:szCs w:val="22"/>
        </w:rPr>
        <w:t xml:space="preserve">Oprócz przypadków wymienionych w Kodeksie cywilnym Stronom przysługuje prawo odstąpienia od niniejszej </w:t>
      </w:r>
      <w:r w:rsidR="002D1F40" w:rsidRPr="00F708E6">
        <w:rPr>
          <w:sz w:val="22"/>
          <w:szCs w:val="22"/>
        </w:rPr>
        <w:t>Umowy</w:t>
      </w:r>
      <w:r w:rsidRPr="00F708E6">
        <w:rPr>
          <w:sz w:val="22"/>
          <w:szCs w:val="22"/>
        </w:rPr>
        <w:t xml:space="preserve"> w razie zaistnienia okoliczności wskazanych w ust. 2</w:t>
      </w:r>
      <w:r w:rsidRPr="00F708E6">
        <w:rPr>
          <w:color w:val="000000"/>
          <w:sz w:val="22"/>
          <w:szCs w:val="22"/>
        </w:rPr>
        <w:t>.</w:t>
      </w:r>
    </w:p>
    <w:p w14:paraId="1EC1F7FF" w14:textId="77777777" w:rsidR="005D48CD" w:rsidRPr="00F708E6" w:rsidRDefault="008E1283" w:rsidP="00583E7F">
      <w:pPr>
        <w:widowControl/>
        <w:numPr>
          <w:ilvl w:val="0"/>
          <w:numId w:val="18"/>
        </w:numPr>
        <w:tabs>
          <w:tab w:val="clear" w:pos="360"/>
          <w:tab w:val="left" w:pos="900"/>
          <w:tab w:val="num" w:pos="927"/>
        </w:tabs>
        <w:ind w:left="900"/>
        <w:jc w:val="both"/>
        <w:rPr>
          <w:color w:val="000000"/>
          <w:sz w:val="22"/>
          <w:szCs w:val="22"/>
        </w:rPr>
      </w:pPr>
      <w:r w:rsidRPr="00F708E6">
        <w:rPr>
          <w:sz w:val="22"/>
          <w:szCs w:val="22"/>
        </w:rPr>
        <w:t xml:space="preserve">Zamawiający może odstąpić od umowy </w:t>
      </w:r>
      <w:r w:rsidR="00645AE7" w:rsidRPr="00F708E6">
        <w:rPr>
          <w:sz w:val="22"/>
          <w:szCs w:val="22"/>
        </w:rPr>
        <w:t xml:space="preserve">nie </w:t>
      </w:r>
      <w:r w:rsidR="00DF015F" w:rsidRPr="00F708E6">
        <w:rPr>
          <w:sz w:val="22"/>
          <w:szCs w:val="22"/>
        </w:rPr>
        <w:t xml:space="preserve">wcześniej niż </w:t>
      </w:r>
      <w:r w:rsidRPr="00F708E6">
        <w:rPr>
          <w:sz w:val="22"/>
          <w:szCs w:val="22"/>
        </w:rPr>
        <w:t xml:space="preserve">w terminie 7 dni od dnia powzięcia wiadomości o zaistnieniu jednej z poniższych okoliczności </w:t>
      </w:r>
      <w:r w:rsidR="00603998" w:rsidRPr="00F708E6">
        <w:rPr>
          <w:sz w:val="22"/>
          <w:szCs w:val="22"/>
        </w:rPr>
        <w:t>oraz nie później niż d</w:t>
      </w:r>
      <w:r w:rsidR="00804231" w:rsidRPr="00F708E6">
        <w:rPr>
          <w:sz w:val="22"/>
          <w:szCs w:val="22"/>
        </w:rPr>
        <w:t xml:space="preserve">o dnia upływu okresu gwarancji </w:t>
      </w:r>
      <w:r w:rsidR="0035556A" w:rsidRPr="00F708E6">
        <w:rPr>
          <w:sz w:val="22"/>
          <w:szCs w:val="22"/>
        </w:rPr>
        <w:t xml:space="preserve">(rękojmi) </w:t>
      </w:r>
      <w:r w:rsidR="00603998" w:rsidRPr="00F708E6">
        <w:rPr>
          <w:sz w:val="22"/>
          <w:szCs w:val="22"/>
        </w:rPr>
        <w:t>na przedmiot umowy</w:t>
      </w:r>
      <w:r w:rsidRPr="00F708E6">
        <w:rPr>
          <w:sz w:val="22"/>
          <w:szCs w:val="22"/>
        </w:rPr>
        <w:t>, to jest</w:t>
      </w:r>
      <w:r w:rsidR="00645AE7" w:rsidRPr="00F708E6">
        <w:rPr>
          <w:sz w:val="22"/>
          <w:szCs w:val="22"/>
        </w:rPr>
        <w:t xml:space="preserve"> gdy</w:t>
      </w:r>
      <w:r w:rsidR="005D48CD" w:rsidRPr="00F708E6">
        <w:rPr>
          <w:color w:val="000000"/>
          <w:sz w:val="22"/>
          <w:szCs w:val="22"/>
        </w:rPr>
        <w:t>:</w:t>
      </w:r>
    </w:p>
    <w:p w14:paraId="1253A74A" w14:textId="77777777" w:rsidR="005D48CD" w:rsidRPr="00F708E6" w:rsidRDefault="005D48CD" w:rsidP="00583E7F">
      <w:pPr>
        <w:widowControl/>
        <w:numPr>
          <w:ilvl w:val="2"/>
          <w:numId w:val="19"/>
        </w:numPr>
        <w:tabs>
          <w:tab w:val="clear" w:pos="2160"/>
          <w:tab w:val="left" w:pos="1260"/>
        </w:tabs>
        <w:suppressAutoHyphens w:val="0"/>
        <w:ind w:left="1260"/>
        <w:jc w:val="both"/>
        <w:rPr>
          <w:color w:val="000000"/>
          <w:sz w:val="22"/>
          <w:szCs w:val="22"/>
        </w:rPr>
      </w:pPr>
      <w:r w:rsidRPr="00F708E6">
        <w:rPr>
          <w:sz w:val="22"/>
          <w:szCs w:val="22"/>
        </w:rPr>
        <w:t>Wykonawca na skutek swojej niewypłacalności nie wykonuje zobowiązań pieniężnych przez okres co najmniej 3 miesięcy;</w:t>
      </w:r>
    </w:p>
    <w:p w14:paraId="2E4582F6" w14:textId="77777777" w:rsidR="00AE5371" w:rsidRPr="00F708E6" w:rsidRDefault="005D48CD" w:rsidP="00583E7F">
      <w:pPr>
        <w:widowControl/>
        <w:numPr>
          <w:ilvl w:val="2"/>
          <w:numId w:val="19"/>
        </w:numPr>
        <w:tabs>
          <w:tab w:val="clear" w:pos="2160"/>
          <w:tab w:val="left" w:pos="1260"/>
        </w:tabs>
        <w:suppressAutoHyphens w:val="0"/>
        <w:ind w:left="1260"/>
        <w:jc w:val="both"/>
        <w:rPr>
          <w:color w:val="000000"/>
          <w:sz w:val="22"/>
          <w:szCs w:val="22"/>
        </w:rPr>
      </w:pPr>
      <w:r w:rsidRPr="00F708E6">
        <w:rPr>
          <w:color w:val="000000"/>
          <w:sz w:val="22"/>
          <w:szCs w:val="22"/>
        </w:rPr>
        <w:t>zostaną podjęte czynności zmierzające do likwidacji Wykonawcy</w:t>
      </w:r>
      <w:r w:rsidR="0035556A" w:rsidRPr="00F708E6">
        <w:rPr>
          <w:color w:val="000000"/>
          <w:sz w:val="22"/>
          <w:szCs w:val="22"/>
        </w:rPr>
        <w:t xml:space="preserve">, nastąpi </w:t>
      </w:r>
      <w:r w:rsidR="0035556A" w:rsidRPr="00F708E6">
        <w:rPr>
          <w:sz w:val="22"/>
          <w:szCs w:val="22"/>
        </w:rPr>
        <w:t>rozwiązanie</w:t>
      </w:r>
      <w:r w:rsidR="0035556A" w:rsidRPr="00F708E6">
        <w:rPr>
          <w:color w:val="000000"/>
          <w:sz w:val="22"/>
          <w:szCs w:val="22"/>
        </w:rPr>
        <w:t xml:space="preserve"> Wykonawcy bez przeprowadzenia likwidacji</w:t>
      </w:r>
      <w:r w:rsidR="00AE5371" w:rsidRPr="00F708E6">
        <w:rPr>
          <w:color w:val="000000"/>
          <w:sz w:val="22"/>
          <w:szCs w:val="22"/>
        </w:rPr>
        <w:t xml:space="preserve"> albo</w:t>
      </w:r>
      <w:r w:rsidR="00AE5371" w:rsidRPr="00F708E6">
        <w:rPr>
          <w:sz w:val="22"/>
          <w:szCs w:val="22"/>
        </w:rPr>
        <w:t xml:space="preserve"> </w:t>
      </w:r>
      <w:r w:rsidR="00AE5371" w:rsidRPr="00F708E6">
        <w:rPr>
          <w:color w:val="000000"/>
          <w:sz w:val="22"/>
          <w:szCs w:val="22"/>
        </w:rPr>
        <w:t>wykreślenie Wykonawcy jako przedsiębiorcy z CEIDG;</w:t>
      </w:r>
    </w:p>
    <w:p w14:paraId="3BBDD49F" w14:textId="2F4F8225" w:rsidR="00AE5371" w:rsidRPr="00F708E6" w:rsidRDefault="00AE5371" w:rsidP="00583E7F">
      <w:pPr>
        <w:widowControl/>
        <w:numPr>
          <w:ilvl w:val="2"/>
          <w:numId w:val="19"/>
        </w:numPr>
        <w:tabs>
          <w:tab w:val="clear" w:pos="2160"/>
          <w:tab w:val="left" w:pos="1260"/>
        </w:tabs>
        <w:suppressAutoHyphens w:val="0"/>
        <w:ind w:left="1260"/>
        <w:jc w:val="both"/>
        <w:rPr>
          <w:color w:val="000000"/>
          <w:sz w:val="22"/>
          <w:szCs w:val="22"/>
        </w:rPr>
      </w:pPr>
      <w:r w:rsidRPr="00F708E6">
        <w:rPr>
          <w:color w:val="000000"/>
          <w:sz w:val="22"/>
          <w:szCs w:val="22"/>
        </w:rPr>
        <w:t xml:space="preserve">nastąpi </w:t>
      </w:r>
      <w:r w:rsidR="004A016C" w:rsidRPr="00F708E6">
        <w:rPr>
          <w:color w:val="000000"/>
          <w:sz w:val="22"/>
          <w:szCs w:val="22"/>
        </w:rPr>
        <w:t>zajęci</w:t>
      </w:r>
      <w:r w:rsidRPr="00F708E6">
        <w:rPr>
          <w:color w:val="000000"/>
          <w:sz w:val="22"/>
          <w:szCs w:val="22"/>
        </w:rPr>
        <w:t>e</w:t>
      </w:r>
      <w:r w:rsidR="004A016C" w:rsidRPr="00F708E6">
        <w:rPr>
          <w:color w:val="000000"/>
          <w:sz w:val="22"/>
          <w:szCs w:val="22"/>
        </w:rPr>
        <w:t xml:space="preserve"> majątku </w:t>
      </w:r>
      <w:r w:rsidR="005D48CD" w:rsidRPr="00F708E6">
        <w:rPr>
          <w:color w:val="000000"/>
          <w:sz w:val="22"/>
          <w:szCs w:val="22"/>
        </w:rPr>
        <w:t>Wykonawcy</w:t>
      </w:r>
      <w:r w:rsidR="00AE0D9E">
        <w:rPr>
          <w:color w:val="000000"/>
          <w:sz w:val="22"/>
          <w:szCs w:val="22"/>
        </w:rPr>
        <w:t xml:space="preserve">, w stopniu uniemożliwiającym wykonanie umowy </w:t>
      </w:r>
    </w:p>
    <w:p w14:paraId="7C92B143" w14:textId="77777777" w:rsidR="00AE5371" w:rsidRPr="00F708E6" w:rsidRDefault="00863CDE" w:rsidP="00583E7F">
      <w:pPr>
        <w:widowControl/>
        <w:numPr>
          <w:ilvl w:val="2"/>
          <w:numId w:val="19"/>
        </w:numPr>
        <w:tabs>
          <w:tab w:val="clear" w:pos="2160"/>
          <w:tab w:val="left" w:pos="1260"/>
        </w:tabs>
        <w:suppressAutoHyphens w:val="0"/>
        <w:ind w:left="1260"/>
        <w:jc w:val="both"/>
        <w:rPr>
          <w:color w:val="000000"/>
          <w:sz w:val="22"/>
          <w:szCs w:val="22"/>
        </w:rPr>
      </w:pPr>
      <w:r>
        <w:rPr>
          <w:sz w:val="22"/>
          <w:szCs w:val="22"/>
        </w:rPr>
        <w:t xml:space="preserve">dojdzie do utraty </w:t>
      </w:r>
      <w:r w:rsidR="00DF015F" w:rsidRPr="00F708E6">
        <w:rPr>
          <w:sz w:val="22"/>
          <w:szCs w:val="22"/>
        </w:rPr>
        <w:t xml:space="preserve">płynności finansowej przez </w:t>
      </w:r>
      <w:r w:rsidR="00AE5371" w:rsidRPr="00F708E6">
        <w:rPr>
          <w:sz w:val="22"/>
          <w:szCs w:val="22"/>
        </w:rPr>
        <w:t>Wykonawc</w:t>
      </w:r>
      <w:r w:rsidR="00DF015F" w:rsidRPr="00F708E6">
        <w:rPr>
          <w:sz w:val="22"/>
          <w:szCs w:val="22"/>
        </w:rPr>
        <w:t>ę</w:t>
      </w:r>
      <w:r w:rsidR="00AE5371" w:rsidRPr="00F708E6">
        <w:rPr>
          <w:sz w:val="22"/>
          <w:szCs w:val="22"/>
        </w:rPr>
        <w:t xml:space="preserve">, w szczególności </w:t>
      </w:r>
      <w:r w:rsidR="00707FA8" w:rsidRPr="00F708E6">
        <w:rPr>
          <w:sz w:val="22"/>
          <w:szCs w:val="22"/>
        </w:rPr>
        <w:t>wskutek</w:t>
      </w:r>
      <w:r w:rsidR="00645AE7" w:rsidRPr="00F708E6">
        <w:rPr>
          <w:sz w:val="22"/>
          <w:szCs w:val="22"/>
        </w:rPr>
        <w:t xml:space="preserve"> </w:t>
      </w:r>
      <w:r w:rsidR="00AE5371" w:rsidRPr="00F708E6">
        <w:rPr>
          <w:sz w:val="22"/>
          <w:szCs w:val="22"/>
        </w:rPr>
        <w:t>wystąpieni</w:t>
      </w:r>
      <w:r w:rsidR="00645AE7" w:rsidRPr="00F708E6">
        <w:rPr>
          <w:sz w:val="22"/>
          <w:szCs w:val="22"/>
        </w:rPr>
        <w:t>a</w:t>
      </w:r>
      <w:r w:rsidR="00AE5371" w:rsidRPr="00F708E6">
        <w:rPr>
          <w:sz w:val="22"/>
          <w:szCs w:val="22"/>
        </w:rPr>
        <w:t xml:space="preserve"> zajęć komorniczych lub innych zajęć uprawnionych organów o łącznej wartości przekraczającej </w:t>
      </w:r>
      <w:r w:rsidR="00813DAE" w:rsidRPr="00F708E6">
        <w:rPr>
          <w:sz w:val="22"/>
          <w:szCs w:val="22"/>
        </w:rPr>
        <w:t>2</w:t>
      </w:r>
      <w:r w:rsidR="00AE5371" w:rsidRPr="00F708E6">
        <w:rPr>
          <w:sz w:val="22"/>
          <w:szCs w:val="22"/>
        </w:rPr>
        <w:t xml:space="preserve">00 000,00 PLN (słownie: </w:t>
      </w:r>
      <w:r w:rsidR="00813DAE" w:rsidRPr="00F708E6">
        <w:rPr>
          <w:sz w:val="22"/>
          <w:szCs w:val="22"/>
        </w:rPr>
        <w:t>dwieście</w:t>
      </w:r>
      <w:r w:rsidR="00AE5371" w:rsidRPr="00F708E6">
        <w:rPr>
          <w:sz w:val="22"/>
          <w:szCs w:val="22"/>
        </w:rPr>
        <w:t xml:space="preserve"> tysięcy złotych </w:t>
      </w:r>
      <w:r w:rsidR="00AE5371" w:rsidRPr="00F708E6">
        <w:rPr>
          <w:sz w:val="22"/>
          <w:szCs w:val="22"/>
          <w:vertAlign w:val="superscript"/>
        </w:rPr>
        <w:t>00</w:t>
      </w:r>
      <w:r w:rsidR="00AE5371" w:rsidRPr="00F708E6">
        <w:rPr>
          <w:sz w:val="22"/>
          <w:szCs w:val="22"/>
        </w:rPr>
        <w:t>/</w:t>
      </w:r>
      <w:r w:rsidR="00AE5371" w:rsidRPr="00F708E6">
        <w:rPr>
          <w:sz w:val="22"/>
          <w:szCs w:val="22"/>
          <w:vertAlign w:val="subscript"/>
        </w:rPr>
        <w:t>100</w:t>
      </w:r>
      <w:r w:rsidR="00AE5371" w:rsidRPr="00F708E6">
        <w:rPr>
          <w:sz w:val="22"/>
          <w:szCs w:val="22"/>
        </w:rPr>
        <w:t>);</w:t>
      </w:r>
    </w:p>
    <w:p w14:paraId="22A7433D" w14:textId="77777777" w:rsidR="005D48CD" w:rsidRDefault="005D48CD" w:rsidP="00583E7F">
      <w:pPr>
        <w:widowControl/>
        <w:numPr>
          <w:ilvl w:val="2"/>
          <w:numId w:val="19"/>
        </w:numPr>
        <w:tabs>
          <w:tab w:val="clear" w:pos="2160"/>
          <w:tab w:val="left" w:pos="1260"/>
        </w:tabs>
        <w:suppressAutoHyphens w:val="0"/>
        <w:ind w:left="1260"/>
        <w:jc w:val="both"/>
        <w:rPr>
          <w:color w:val="000000"/>
          <w:sz w:val="22"/>
          <w:szCs w:val="22"/>
        </w:rPr>
      </w:pPr>
      <w:r w:rsidRPr="00F708E6">
        <w:rPr>
          <w:sz w:val="22"/>
          <w:szCs w:val="22"/>
        </w:rPr>
        <w:t xml:space="preserve">Wykonawca dostarczy </w:t>
      </w:r>
      <w:r w:rsidR="00EA5ED9" w:rsidRPr="00F708E6">
        <w:rPr>
          <w:sz w:val="22"/>
          <w:szCs w:val="22"/>
        </w:rPr>
        <w:t>aparaturę</w:t>
      </w:r>
      <w:r w:rsidRPr="00F708E6">
        <w:rPr>
          <w:sz w:val="22"/>
          <w:szCs w:val="22"/>
        </w:rPr>
        <w:t xml:space="preserve"> nieodpowiadając</w:t>
      </w:r>
      <w:r w:rsidR="00EA5ED9" w:rsidRPr="00F708E6">
        <w:rPr>
          <w:sz w:val="22"/>
          <w:szCs w:val="22"/>
        </w:rPr>
        <w:t>ą</w:t>
      </w:r>
      <w:r w:rsidRPr="00F708E6">
        <w:rPr>
          <w:sz w:val="22"/>
          <w:szCs w:val="22"/>
        </w:rPr>
        <w:t xml:space="preserve"> treści </w:t>
      </w:r>
      <w:r w:rsidR="002D1F40" w:rsidRPr="00F708E6">
        <w:rPr>
          <w:sz w:val="22"/>
          <w:szCs w:val="22"/>
        </w:rPr>
        <w:t>Umowy</w:t>
      </w:r>
      <w:r w:rsidRPr="00F708E6">
        <w:rPr>
          <w:sz w:val="22"/>
          <w:szCs w:val="22"/>
        </w:rPr>
        <w:t xml:space="preserve"> lub przekroczy termin wykonania </w:t>
      </w:r>
      <w:r w:rsidR="002D1F40" w:rsidRPr="00F708E6">
        <w:rPr>
          <w:sz w:val="22"/>
          <w:szCs w:val="22"/>
        </w:rPr>
        <w:t>Umowy</w:t>
      </w:r>
      <w:r w:rsidRPr="00F708E6">
        <w:rPr>
          <w:sz w:val="22"/>
          <w:szCs w:val="22"/>
        </w:rPr>
        <w:t xml:space="preserve"> o 7 dni, i w dodatkowym, wyznaczonym przez Zamawiającego terminie nie dłuższym niż </w:t>
      </w:r>
      <w:r w:rsidR="00492392" w:rsidRPr="00F708E6">
        <w:rPr>
          <w:sz w:val="22"/>
          <w:szCs w:val="22"/>
        </w:rPr>
        <w:t>7</w:t>
      </w:r>
      <w:r w:rsidRPr="00F708E6">
        <w:rPr>
          <w:sz w:val="22"/>
          <w:szCs w:val="22"/>
        </w:rPr>
        <w:t xml:space="preserve"> dni, nie wykona </w:t>
      </w:r>
      <w:r w:rsidR="002D1F40" w:rsidRPr="00F708E6">
        <w:rPr>
          <w:sz w:val="22"/>
          <w:szCs w:val="22"/>
        </w:rPr>
        <w:t>Umowy</w:t>
      </w:r>
      <w:r w:rsidRPr="00F708E6">
        <w:rPr>
          <w:sz w:val="22"/>
          <w:szCs w:val="22"/>
        </w:rPr>
        <w:t xml:space="preserve"> zgodnie z jej postanowieniami</w:t>
      </w:r>
      <w:r w:rsidRPr="00F708E6">
        <w:rPr>
          <w:color w:val="000000"/>
          <w:sz w:val="22"/>
          <w:szCs w:val="22"/>
        </w:rPr>
        <w:t>.</w:t>
      </w:r>
    </w:p>
    <w:p w14:paraId="05CB4438" w14:textId="77777777" w:rsidR="00462635" w:rsidRPr="00F708E6" w:rsidRDefault="00462635" w:rsidP="00583E7F">
      <w:pPr>
        <w:widowControl/>
        <w:numPr>
          <w:ilvl w:val="2"/>
          <w:numId w:val="19"/>
        </w:numPr>
        <w:tabs>
          <w:tab w:val="clear" w:pos="2160"/>
          <w:tab w:val="left" w:pos="1260"/>
        </w:tabs>
        <w:suppressAutoHyphens w:val="0"/>
        <w:ind w:left="1260"/>
        <w:jc w:val="both"/>
        <w:rPr>
          <w:color w:val="000000"/>
          <w:sz w:val="22"/>
          <w:szCs w:val="22"/>
        </w:rPr>
      </w:pPr>
      <w:r>
        <w:rPr>
          <w:sz w:val="22"/>
          <w:szCs w:val="22"/>
        </w:rPr>
        <w:t xml:space="preserve">Łączna wysokość kar umownych przekroczy </w:t>
      </w:r>
      <w:r w:rsidR="005B13FC">
        <w:rPr>
          <w:sz w:val="22"/>
          <w:szCs w:val="22"/>
        </w:rPr>
        <w:t>35%</w:t>
      </w:r>
    </w:p>
    <w:p w14:paraId="6204CFA4" w14:textId="77777777" w:rsidR="005D48CD" w:rsidRPr="00F708E6" w:rsidRDefault="005D48CD" w:rsidP="00583E7F">
      <w:pPr>
        <w:widowControl/>
        <w:numPr>
          <w:ilvl w:val="0"/>
          <w:numId w:val="18"/>
        </w:numPr>
        <w:tabs>
          <w:tab w:val="clear" w:pos="360"/>
          <w:tab w:val="left" w:pos="900"/>
          <w:tab w:val="num" w:pos="927"/>
        </w:tabs>
        <w:ind w:left="900"/>
        <w:jc w:val="both"/>
        <w:rPr>
          <w:color w:val="000000"/>
          <w:sz w:val="22"/>
          <w:szCs w:val="22"/>
        </w:rPr>
      </w:pPr>
      <w:r w:rsidRPr="00F708E6">
        <w:rPr>
          <w:sz w:val="22"/>
          <w:szCs w:val="22"/>
        </w:rPr>
        <w:t xml:space="preserve">Ponadto w razie zaistnienia istotnej zmiany okoliczności powodującej, że wykonanie </w:t>
      </w:r>
      <w:r w:rsidR="002D1F40" w:rsidRPr="00F708E6">
        <w:rPr>
          <w:sz w:val="22"/>
          <w:szCs w:val="22"/>
        </w:rPr>
        <w:t>Umowy</w:t>
      </w:r>
      <w:r w:rsidRPr="00F708E6">
        <w:rPr>
          <w:sz w:val="22"/>
          <w:szCs w:val="22"/>
        </w:rPr>
        <w:t xml:space="preserve"> nie leży w interesie publicznym, czego nie można było przewidzieć w chwili zawarcia </w:t>
      </w:r>
      <w:r w:rsidR="002D1F40" w:rsidRPr="00F708E6">
        <w:rPr>
          <w:sz w:val="22"/>
          <w:szCs w:val="22"/>
        </w:rPr>
        <w:t>Umowy</w:t>
      </w:r>
      <w:r w:rsidRPr="00F708E6">
        <w:rPr>
          <w:sz w:val="22"/>
          <w:szCs w:val="22"/>
        </w:rPr>
        <w:t xml:space="preserve">, Zamawiający może odstąpić od </w:t>
      </w:r>
      <w:r w:rsidR="002D1F40" w:rsidRPr="00F708E6">
        <w:rPr>
          <w:sz w:val="22"/>
          <w:szCs w:val="22"/>
        </w:rPr>
        <w:t>Umowy</w:t>
      </w:r>
      <w:r w:rsidRPr="00F708E6">
        <w:rPr>
          <w:sz w:val="22"/>
          <w:szCs w:val="22"/>
        </w:rPr>
        <w:t xml:space="preserve"> w terminie 30 dni od powzięcia wiadomości o tych okolicznościach. </w:t>
      </w:r>
    </w:p>
    <w:p w14:paraId="6D9EA25D" w14:textId="77777777" w:rsidR="005D48CD" w:rsidRPr="00F708E6" w:rsidRDefault="005D48CD" w:rsidP="00583E7F">
      <w:pPr>
        <w:widowControl/>
        <w:numPr>
          <w:ilvl w:val="0"/>
          <w:numId w:val="18"/>
        </w:numPr>
        <w:tabs>
          <w:tab w:val="clear" w:pos="360"/>
          <w:tab w:val="num" w:pos="142"/>
          <w:tab w:val="left" w:pos="900"/>
        </w:tabs>
        <w:suppressAutoHyphens w:val="0"/>
        <w:ind w:left="900"/>
        <w:jc w:val="both"/>
        <w:rPr>
          <w:sz w:val="22"/>
          <w:szCs w:val="22"/>
        </w:rPr>
      </w:pPr>
      <w:r w:rsidRPr="00F708E6">
        <w:rPr>
          <w:sz w:val="22"/>
          <w:szCs w:val="22"/>
        </w:rPr>
        <w:t>Wykonawcy nie przysługuje odszkodowanie z tytułu odstąpienia przez</w:t>
      </w:r>
      <w:r w:rsidR="00533A41" w:rsidRPr="00F708E6">
        <w:rPr>
          <w:sz w:val="22"/>
          <w:szCs w:val="22"/>
        </w:rPr>
        <w:t xml:space="preserve"> </w:t>
      </w:r>
      <w:r w:rsidRPr="00F708E6">
        <w:rPr>
          <w:sz w:val="22"/>
          <w:szCs w:val="22"/>
        </w:rPr>
        <w:t xml:space="preserve">Zamawiającego od </w:t>
      </w:r>
      <w:r w:rsidR="002D1F40" w:rsidRPr="00F708E6">
        <w:rPr>
          <w:sz w:val="22"/>
          <w:szCs w:val="22"/>
        </w:rPr>
        <w:t>Umowy</w:t>
      </w:r>
      <w:r w:rsidRPr="00F708E6">
        <w:rPr>
          <w:sz w:val="22"/>
          <w:szCs w:val="22"/>
        </w:rPr>
        <w:t xml:space="preserve"> z powodu okoliczności leżących po stronie</w:t>
      </w:r>
      <w:r w:rsidR="00533A41" w:rsidRPr="00F708E6">
        <w:rPr>
          <w:sz w:val="22"/>
          <w:szCs w:val="22"/>
        </w:rPr>
        <w:t xml:space="preserve"> </w:t>
      </w:r>
      <w:r w:rsidRPr="00F708E6">
        <w:rPr>
          <w:sz w:val="22"/>
          <w:szCs w:val="22"/>
        </w:rPr>
        <w:t xml:space="preserve">Wykonawcy albo w razie odstąpienia od </w:t>
      </w:r>
      <w:r w:rsidR="002D1F40" w:rsidRPr="00F708E6">
        <w:rPr>
          <w:sz w:val="22"/>
          <w:szCs w:val="22"/>
        </w:rPr>
        <w:t>Umowy</w:t>
      </w:r>
      <w:r w:rsidR="00454438" w:rsidRPr="00F708E6">
        <w:rPr>
          <w:sz w:val="22"/>
          <w:szCs w:val="22"/>
        </w:rPr>
        <w:t xml:space="preserve"> na podstawie ust. 2</w:t>
      </w:r>
      <w:r w:rsidRPr="00F708E6">
        <w:rPr>
          <w:sz w:val="22"/>
          <w:szCs w:val="22"/>
        </w:rPr>
        <w:t xml:space="preserve"> niniejszego paragrafu </w:t>
      </w:r>
      <w:r w:rsidR="002D1F40" w:rsidRPr="00F708E6">
        <w:rPr>
          <w:sz w:val="22"/>
          <w:szCs w:val="22"/>
        </w:rPr>
        <w:t>Umowy</w:t>
      </w:r>
      <w:r w:rsidRPr="00F708E6">
        <w:rPr>
          <w:sz w:val="22"/>
          <w:szCs w:val="22"/>
        </w:rPr>
        <w:t>.</w:t>
      </w:r>
    </w:p>
    <w:p w14:paraId="79C7B72D" w14:textId="77777777" w:rsidR="005D48CD" w:rsidRPr="00F708E6" w:rsidRDefault="005D48CD" w:rsidP="00583E7F">
      <w:pPr>
        <w:widowControl/>
        <w:numPr>
          <w:ilvl w:val="0"/>
          <w:numId w:val="18"/>
        </w:numPr>
        <w:tabs>
          <w:tab w:val="clear" w:pos="360"/>
          <w:tab w:val="left" w:pos="142"/>
          <w:tab w:val="left" w:pos="900"/>
        </w:tabs>
        <w:ind w:left="900"/>
        <w:jc w:val="both"/>
        <w:rPr>
          <w:color w:val="000000"/>
          <w:sz w:val="22"/>
          <w:szCs w:val="22"/>
        </w:rPr>
      </w:pPr>
      <w:r w:rsidRPr="00F708E6">
        <w:rPr>
          <w:sz w:val="22"/>
          <w:szCs w:val="22"/>
        </w:rPr>
        <w:t xml:space="preserve">Odstąpienie od </w:t>
      </w:r>
      <w:r w:rsidR="002D1F40" w:rsidRPr="00F708E6">
        <w:rPr>
          <w:sz w:val="22"/>
          <w:szCs w:val="22"/>
        </w:rPr>
        <w:t>Umowy</w:t>
      </w:r>
      <w:r w:rsidRPr="00F708E6">
        <w:rPr>
          <w:sz w:val="22"/>
          <w:szCs w:val="22"/>
        </w:rPr>
        <w:t xml:space="preserve"> powinno nastąpić w formie pisemnej pod rygorem nieważności.</w:t>
      </w:r>
      <w:r w:rsidRPr="00F708E6">
        <w:rPr>
          <w:color w:val="000000"/>
          <w:sz w:val="22"/>
          <w:szCs w:val="22"/>
        </w:rPr>
        <w:t xml:space="preserve"> </w:t>
      </w:r>
    </w:p>
    <w:p w14:paraId="7DCB410A" w14:textId="77777777" w:rsidR="004A2588" w:rsidRPr="00F708E6" w:rsidRDefault="005D48CD" w:rsidP="00583E7F">
      <w:pPr>
        <w:widowControl/>
        <w:numPr>
          <w:ilvl w:val="0"/>
          <w:numId w:val="18"/>
        </w:numPr>
        <w:tabs>
          <w:tab w:val="clear" w:pos="360"/>
          <w:tab w:val="num" w:pos="142"/>
          <w:tab w:val="left" w:pos="900"/>
        </w:tabs>
        <w:ind w:left="900"/>
        <w:jc w:val="both"/>
        <w:rPr>
          <w:color w:val="000000"/>
          <w:sz w:val="22"/>
          <w:szCs w:val="22"/>
        </w:rPr>
      </w:pPr>
      <w:r w:rsidRPr="00F708E6">
        <w:rPr>
          <w:sz w:val="22"/>
          <w:szCs w:val="22"/>
        </w:rPr>
        <w:lastRenderedPageBreak/>
        <w:t xml:space="preserve">Odstąpienie od </w:t>
      </w:r>
      <w:r w:rsidR="002D1F40" w:rsidRPr="00F708E6">
        <w:rPr>
          <w:sz w:val="22"/>
          <w:szCs w:val="22"/>
        </w:rPr>
        <w:t>Umowy</w:t>
      </w:r>
      <w:r w:rsidRPr="00F708E6">
        <w:rPr>
          <w:sz w:val="22"/>
          <w:szCs w:val="22"/>
        </w:rPr>
        <w:t xml:space="preserve"> nie wpływa </w:t>
      </w:r>
      <w:r w:rsidR="00406759" w:rsidRPr="00F708E6">
        <w:rPr>
          <w:sz w:val="22"/>
          <w:szCs w:val="22"/>
        </w:rPr>
        <w:t xml:space="preserve">na </w:t>
      </w:r>
      <w:r w:rsidRPr="00F708E6">
        <w:rPr>
          <w:sz w:val="22"/>
          <w:szCs w:val="22"/>
        </w:rPr>
        <w:t>skuteczność r</w:t>
      </w:r>
      <w:r w:rsidR="00064934" w:rsidRPr="00F708E6">
        <w:rPr>
          <w:sz w:val="22"/>
          <w:szCs w:val="22"/>
        </w:rPr>
        <w:t>oszczeń o zapłatę kar umownych.</w:t>
      </w:r>
    </w:p>
    <w:p w14:paraId="798B1B09" w14:textId="77777777" w:rsidR="00603998" w:rsidRPr="00F708E6" w:rsidRDefault="00603998" w:rsidP="00F708E6">
      <w:pPr>
        <w:widowControl/>
        <w:numPr>
          <w:ilvl w:val="0"/>
          <w:numId w:val="18"/>
        </w:numPr>
        <w:tabs>
          <w:tab w:val="clear" w:pos="360"/>
          <w:tab w:val="num" w:pos="142"/>
          <w:tab w:val="left" w:pos="900"/>
        </w:tabs>
        <w:spacing w:after="240"/>
        <w:ind w:left="900"/>
        <w:jc w:val="both"/>
        <w:rPr>
          <w:color w:val="000000"/>
          <w:sz w:val="22"/>
          <w:szCs w:val="22"/>
        </w:rPr>
      </w:pPr>
      <w:r w:rsidRPr="00F708E6">
        <w:rPr>
          <w:color w:val="000000"/>
          <w:sz w:val="22"/>
          <w:szCs w:val="22"/>
        </w:rPr>
        <w:t xml:space="preserve">W przypadku zaistnienia przesłanek odstąpienia od Umowy, Zamawiający jest uprawniony do odstąpienia częściowego lub całkowitego. Zamawiający jest uprawniony do korzystania z tej części Umowy, której </w:t>
      </w:r>
      <w:r w:rsidR="00CB6124" w:rsidRPr="00F708E6">
        <w:rPr>
          <w:color w:val="000000"/>
          <w:sz w:val="22"/>
          <w:szCs w:val="22"/>
        </w:rPr>
        <w:t xml:space="preserve">odstąpienie </w:t>
      </w:r>
      <w:r w:rsidRPr="00F708E6">
        <w:rPr>
          <w:color w:val="000000"/>
          <w:sz w:val="22"/>
          <w:szCs w:val="22"/>
        </w:rPr>
        <w:t>nie dotyczy. W takiej sytuacji Wykonawca jest uprawniony do wynagrodzenia w części, której odstąpienie nie dotyczy.</w:t>
      </w:r>
    </w:p>
    <w:p w14:paraId="68991297" w14:textId="77777777" w:rsidR="009B7FDA" w:rsidRPr="00F708E6" w:rsidRDefault="00B64BED" w:rsidP="00E21080">
      <w:pPr>
        <w:ind w:left="360"/>
        <w:rPr>
          <w:b/>
          <w:sz w:val="22"/>
          <w:szCs w:val="22"/>
        </w:rPr>
      </w:pPr>
      <w:r w:rsidRPr="00F708E6">
        <w:rPr>
          <w:b/>
          <w:sz w:val="22"/>
          <w:szCs w:val="22"/>
        </w:rPr>
        <w:t>§ 7</w:t>
      </w:r>
    </w:p>
    <w:p w14:paraId="536B2177" w14:textId="77777777" w:rsidR="002D1F40" w:rsidRPr="00F708E6" w:rsidRDefault="002D1F40" w:rsidP="00583E7F">
      <w:pPr>
        <w:pStyle w:val="Tekstpodstawowy"/>
        <w:numPr>
          <w:ilvl w:val="3"/>
          <w:numId w:val="20"/>
        </w:numPr>
        <w:tabs>
          <w:tab w:val="clear" w:pos="288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Strony zastrzegają sobie prawo do dochodzenia kar umownych za niezgodne </w:t>
      </w:r>
      <w:r w:rsidR="00FA3E2E" w:rsidRPr="00F708E6">
        <w:rPr>
          <w:rFonts w:ascii="Times New Roman" w:hAnsi="Times New Roman"/>
          <w:sz w:val="22"/>
          <w:szCs w:val="22"/>
        </w:rPr>
        <w:br/>
      </w:r>
      <w:r w:rsidRPr="00F708E6">
        <w:rPr>
          <w:rFonts w:ascii="Times New Roman" w:hAnsi="Times New Roman"/>
          <w:sz w:val="22"/>
          <w:szCs w:val="22"/>
        </w:rPr>
        <w:t>z niniejszą umową lub nienależyte wykonanie zobowiązań z Umowy wynikających.</w:t>
      </w:r>
    </w:p>
    <w:p w14:paraId="4FEFC0AD" w14:textId="77777777" w:rsidR="002D1F40" w:rsidRPr="00F708E6" w:rsidRDefault="002D1F40" w:rsidP="00583E7F">
      <w:pPr>
        <w:pStyle w:val="Tekstpodstawowy"/>
        <w:numPr>
          <w:ilvl w:val="3"/>
          <w:numId w:val="20"/>
        </w:numPr>
        <w:tabs>
          <w:tab w:val="clear" w:pos="2880"/>
          <w:tab w:val="left" w:pos="900"/>
        </w:tabs>
        <w:spacing w:line="240" w:lineRule="auto"/>
        <w:ind w:left="900"/>
        <w:rPr>
          <w:rFonts w:ascii="Times New Roman" w:hAnsi="Times New Roman"/>
          <w:color w:val="000000"/>
          <w:sz w:val="22"/>
          <w:szCs w:val="22"/>
        </w:rPr>
      </w:pPr>
      <w:r w:rsidRPr="00F708E6">
        <w:rPr>
          <w:rFonts w:ascii="Times New Roman" w:hAnsi="Times New Roman"/>
          <w:sz w:val="22"/>
          <w:szCs w:val="22"/>
        </w:rPr>
        <w:t>Wykonawca, z zastrzeżeniem ust. 4 niniejszego paragrafu, zapłaci Zamawiającemu karę umowną w poniższej wysokości w przypadkach</w:t>
      </w:r>
      <w:r w:rsidRPr="00F708E6">
        <w:rPr>
          <w:rFonts w:ascii="Times New Roman" w:hAnsi="Times New Roman"/>
          <w:color w:val="000000"/>
          <w:sz w:val="22"/>
          <w:szCs w:val="22"/>
        </w:rPr>
        <w:t>:</w:t>
      </w:r>
    </w:p>
    <w:p w14:paraId="3BBF7CA6" w14:textId="77777777" w:rsidR="002D1F4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odstąpienia od Umowy wskutek okoliczności od Zamawiającego niezależnych w wysokości </w:t>
      </w:r>
      <w:r w:rsidR="00DD0EEE" w:rsidRPr="00F708E6">
        <w:rPr>
          <w:rFonts w:ascii="Times New Roman" w:hAnsi="Times New Roman"/>
          <w:sz w:val="22"/>
          <w:szCs w:val="22"/>
        </w:rPr>
        <w:t>5</w:t>
      </w:r>
      <w:r w:rsidRPr="00F708E6">
        <w:rPr>
          <w:rFonts w:ascii="Times New Roman" w:hAnsi="Times New Roman"/>
          <w:sz w:val="22"/>
          <w:szCs w:val="22"/>
        </w:rPr>
        <w:t>% wynagrodzenia brutto ustalonego w § 3 ust. 2 Umowy;</w:t>
      </w:r>
    </w:p>
    <w:p w14:paraId="3C1DB0F1" w14:textId="77777777" w:rsidR="002634D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niewykonania lub nienależytego wykonania Umowy w wysokości </w:t>
      </w:r>
      <w:r w:rsidR="00DD0EEE" w:rsidRPr="00F708E6">
        <w:rPr>
          <w:rFonts w:ascii="Times New Roman" w:hAnsi="Times New Roman"/>
          <w:sz w:val="22"/>
          <w:szCs w:val="22"/>
        </w:rPr>
        <w:t>5</w:t>
      </w:r>
      <w:r w:rsidRPr="00F708E6">
        <w:rPr>
          <w:rFonts w:ascii="Times New Roman" w:hAnsi="Times New Roman"/>
          <w:sz w:val="22"/>
          <w:szCs w:val="22"/>
        </w:rPr>
        <w:t>% wynagrodzenia brutto ustalonego w § 3 ust. 2 Umowy, przy czym nienależyte wykonanie Umowy to jej realizacja, która pozostaje w sprzeczności z treścią Umowy lub ofertą Wykonawcy, bądź postanowieniami Zaproszenia</w:t>
      </w:r>
      <w:r w:rsidR="00603998" w:rsidRPr="00F708E6">
        <w:rPr>
          <w:rFonts w:ascii="Times New Roman" w:hAnsi="Times New Roman"/>
          <w:sz w:val="22"/>
          <w:szCs w:val="22"/>
        </w:rPr>
        <w:t xml:space="preserve">, </w:t>
      </w:r>
      <w:r w:rsidRPr="00F708E6">
        <w:rPr>
          <w:rFonts w:ascii="Times New Roman" w:hAnsi="Times New Roman"/>
          <w:sz w:val="22"/>
          <w:szCs w:val="22"/>
        </w:rPr>
        <w:t>albo też nie zapewnia osiągnięcia wymaganych parametrów, funkcjonalności i zakresów wynikających z Zaproszenia</w:t>
      </w:r>
      <w:r w:rsidR="00475744">
        <w:rPr>
          <w:rFonts w:ascii="Times New Roman" w:hAnsi="Times New Roman"/>
          <w:sz w:val="22"/>
          <w:szCs w:val="22"/>
        </w:rPr>
        <w:t xml:space="preserve">, </w:t>
      </w:r>
      <w:r w:rsidRPr="00F708E6">
        <w:rPr>
          <w:rFonts w:ascii="Times New Roman" w:hAnsi="Times New Roman"/>
          <w:sz w:val="22"/>
          <w:szCs w:val="22"/>
        </w:rPr>
        <w:t>i</w:t>
      </w:r>
      <w:r w:rsidR="00D169AB" w:rsidRPr="00F708E6">
        <w:rPr>
          <w:rFonts w:ascii="Times New Roman" w:hAnsi="Times New Roman"/>
          <w:sz w:val="22"/>
          <w:szCs w:val="22"/>
        </w:rPr>
        <w:t> </w:t>
      </w:r>
      <w:r w:rsidRPr="00F708E6">
        <w:rPr>
          <w:rFonts w:ascii="Times New Roman" w:hAnsi="Times New Roman"/>
          <w:sz w:val="22"/>
          <w:szCs w:val="22"/>
        </w:rPr>
        <w:t>użytkowych przedmiotu Umowy;</w:t>
      </w:r>
    </w:p>
    <w:p w14:paraId="5A19CFB6" w14:textId="77777777" w:rsidR="002D1F4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zwłoki w wykonaniu przedmiotu Umowy w wysokości 0,</w:t>
      </w:r>
      <w:r w:rsidR="00DD0EEE" w:rsidRPr="00F708E6">
        <w:rPr>
          <w:rFonts w:ascii="Times New Roman" w:hAnsi="Times New Roman"/>
          <w:sz w:val="22"/>
          <w:szCs w:val="22"/>
        </w:rPr>
        <w:t>1</w:t>
      </w:r>
      <w:r w:rsidRPr="00F708E6">
        <w:rPr>
          <w:rFonts w:ascii="Times New Roman" w:hAnsi="Times New Roman"/>
          <w:sz w:val="22"/>
          <w:szCs w:val="22"/>
        </w:rPr>
        <w:t xml:space="preserve">% wynagrodzenia brutto ustalonego w § 3 ust. 2 Umowy za każdy dzień zwłoki licząc od dnia następnego w stosunku do terminu zakończenia realizacji przedmiotu Umowy, określonego w § 1 ust. </w:t>
      </w:r>
      <w:r w:rsidR="007573D1">
        <w:rPr>
          <w:rFonts w:ascii="Times New Roman" w:hAnsi="Times New Roman"/>
          <w:sz w:val="22"/>
          <w:szCs w:val="22"/>
        </w:rPr>
        <w:t>5</w:t>
      </w:r>
      <w:r w:rsidR="007573D1" w:rsidRPr="00F708E6">
        <w:rPr>
          <w:rFonts w:ascii="Times New Roman" w:hAnsi="Times New Roman"/>
          <w:sz w:val="22"/>
          <w:szCs w:val="22"/>
        </w:rPr>
        <w:t xml:space="preserve"> </w:t>
      </w:r>
      <w:r w:rsidRPr="00F708E6">
        <w:rPr>
          <w:rFonts w:ascii="Times New Roman" w:hAnsi="Times New Roman"/>
          <w:sz w:val="22"/>
          <w:szCs w:val="22"/>
        </w:rPr>
        <w:t>Umowy</w:t>
      </w:r>
      <w:r w:rsidR="001755B5" w:rsidRPr="00F708E6">
        <w:rPr>
          <w:rFonts w:ascii="Times New Roman" w:hAnsi="Times New Roman"/>
          <w:sz w:val="22"/>
          <w:szCs w:val="22"/>
        </w:rPr>
        <w:t>, nie więcej niż 30% wynagrodzenia brutto ustalonego w § 3 ust. 2 Umowy;</w:t>
      </w:r>
    </w:p>
    <w:p w14:paraId="2B4261DE" w14:textId="77777777" w:rsidR="002D1F4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zwłoki w usunięciu wad przedmiotu Umowy stwierdzonych przy odbiorze, </w:t>
      </w:r>
      <w:r w:rsidR="00FA3E2E" w:rsidRPr="00F708E6">
        <w:rPr>
          <w:rFonts w:ascii="Times New Roman" w:hAnsi="Times New Roman"/>
          <w:sz w:val="22"/>
          <w:szCs w:val="22"/>
        </w:rPr>
        <w:br/>
      </w:r>
      <w:r w:rsidRPr="00F708E6">
        <w:rPr>
          <w:rFonts w:ascii="Times New Roman" w:hAnsi="Times New Roman"/>
          <w:sz w:val="22"/>
          <w:szCs w:val="22"/>
        </w:rPr>
        <w:t>w wysokości 0,</w:t>
      </w:r>
      <w:r w:rsidR="00DD0EEE" w:rsidRPr="00F708E6">
        <w:rPr>
          <w:rFonts w:ascii="Times New Roman" w:hAnsi="Times New Roman"/>
          <w:sz w:val="22"/>
          <w:szCs w:val="22"/>
        </w:rPr>
        <w:t>1</w:t>
      </w:r>
      <w:r w:rsidRPr="00F708E6">
        <w:rPr>
          <w:rFonts w:ascii="Times New Roman" w:hAnsi="Times New Roman"/>
          <w:sz w:val="22"/>
          <w:szCs w:val="22"/>
        </w:rPr>
        <w:t>% wynagrodzenia brutto ustalonego w § 3 ust. 2 Umowy za każdy dzień zwłoki, licząc od następnego dnia po upływie terminu określonego przez Zam</w:t>
      </w:r>
      <w:r w:rsidR="001755B5" w:rsidRPr="00F708E6">
        <w:rPr>
          <w:rFonts w:ascii="Times New Roman" w:hAnsi="Times New Roman"/>
          <w:sz w:val="22"/>
          <w:szCs w:val="22"/>
        </w:rPr>
        <w:t>awiającego w celu usunięcia wad, nie więcej niż 30% wynagrodzenia brutto ustalonego w § 3 ust. 2 Umowy</w:t>
      </w:r>
      <w:r w:rsidR="00002096" w:rsidRPr="00F708E6">
        <w:rPr>
          <w:rFonts w:ascii="Times New Roman" w:hAnsi="Times New Roman"/>
          <w:sz w:val="22"/>
          <w:szCs w:val="22"/>
        </w:rPr>
        <w:t>,</w:t>
      </w:r>
    </w:p>
    <w:p w14:paraId="2CB158F1" w14:textId="77777777" w:rsidR="00CC2198"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zwłoki w usunięciu wad stwierdzonych w okresie gwarancji </w:t>
      </w:r>
      <w:r w:rsidR="0035556A" w:rsidRPr="00F708E6">
        <w:rPr>
          <w:rFonts w:ascii="Times New Roman" w:hAnsi="Times New Roman"/>
          <w:sz w:val="22"/>
          <w:szCs w:val="22"/>
        </w:rPr>
        <w:t xml:space="preserve">(rękojmi) </w:t>
      </w:r>
      <w:r w:rsidR="008F2D58" w:rsidRPr="00F708E6">
        <w:rPr>
          <w:rFonts w:ascii="Times New Roman" w:hAnsi="Times New Roman"/>
          <w:sz w:val="22"/>
          <w:szCs w:val="22"/>
        </w:rPr>
        <w:br/>
      </w:r>
      <w:r w:rsidRPr="00F708E6">
        <w:rPr>
          <w:rFonts w:ascii="Times New Roman" w:hAnsi="Times New Roman"/>
          <w:sz w:val="22"/>
          <w:szCs w:val="22"/>
        </w:rPr>
        <w:t>w wysokości 0,</w:t>
      </w:r>
      <w:r w:rsidR="009F5DBC" w:rsidRPr="00F708E6">
        <w:rPr>
          <w:rFonts w:ascii="Times New Roman" w:hAnsi="Times New Roman"/>
          <w:sz w:val="22"/>
          <w:szCs w:val="22"/>
        </w:rPr>
        <w:t>1</w:t>
      </w:r>
      <w:r w:rsidRPr="00F708E6">
        <w:rPr>
          <w:rFonts w:ascii="Times New Roman" w:hAnsi="Times New Roman"/>
          <w:sz w:val="22"/>
          <w:szCs w:val="22"/>
        </w:rPr>
        <w:t xml:space="preserve">% wynagrodzenia brutto ustalonego w § 3 ust. 2 Umowy za każdy dzień zwłoki liczony od dnia następnego w stosunku do terminu (dnia) ustalonego zgodnie z treścią § 5 ust. </w:t>
      </w:r>
      <w:r w:rsidR="001755B5" w:rsidRPr="00F708E6">
        <w:rPr>
          <w:rFonts w:ascii="Times New Roman" w:hAnsi="Times New Roman"/>
          <w:sz w:val="22"/>
          <w:szCs w:val="22"/>
        </w:rPr>
        <w:t>5</w:t>
      </w:r>
      <w:r w:rsidRPr="00F708E6">
        <w:rPr>
          <w:rFonts w:ascii="Times New Roman" w:hAnsi="Times New Roman"/>
          <w:sz w:val="22"/>
          <w:szCs w:val="22"/>
        </w:rPr>
        <w:t xml:space="preserve"> Umowy albo w pisemnym oświadczeniu Stron,</w:t>
      </w:r>
      <w:r w:rsidR="001755B5" w:rsidRPr="00F708E6">
        <w:rPr>
          <w:rFonts w:ascii="Times New Roman" w:hAnsi="Times New Roman"/>
          <w:sz w:val="22"/>
          <w:szCs w:val="22"/>
        </w:rPr>
        <w:t xml:space="preserve"> nie więcej niż 30% wynagrodzenia brutto ustalonego w § 3 ust. 2 Umowy</w:t>
      </w:r>
      <w:r w:rsidR="00DF015F" w:rsidRPr="00F708E6">
        <w:rPr>
          <w:rFonts w:ascii="Times New Roman" w:hAnsi="Times New Roman"/>
          <w:sz w:val="22"/>
          <w:szCs w:val="22"/>
        </w:rPr>
        <w:t>,</w:t>
      </w:r>
    </w:p>
    <w:p w14:paraId="2AADE07B" w14:textId="77777777" w:rsidR="00002096" w:rsidRPr="00F708E6" w:rsidRDefault="00855667"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nieodręczenia </w:t>
      </w:r>
      <w:r w:rsidR="00802961" w:rsidRPr="00F708E6">
        <w:rPr>
          <w:rFonts w:ascii="Times New Roman" w:hAnsi="Times New Roman"/>
          <w:sz w:val="22"/>
          <w:szCs w:val="22"/>
        </w:rPr>
        <w:t xml:space="preserve">w terminie </w:t>
      </w:r>
      <w:r w:rsidR="00002096" w:rsidRPr="00F708E6">
        <w:rPr>
          <w:rFonts w:ascii="Times New Roman" w:hAnsi="Times New Roman"/>
          <w:sz w:val="22"/>
          <w:szCs w:val="22"/>
        </w:rPr>
        <w:t>korekty faktury</w:t>
      </w:r>
      <w:r w:rsidR="0083101D" w:rsidRPr="00F708E6">
        <w:rPr>
          <w:rFonts w:ascii="Times New Roman" w:hAnsi="Times New Roman"/>
          <w:sz w:val="22"/>
          <w:szCs w:val="22"/>
        </w:rPr>
        <w:t xml:space="preserve">, o której mowa w § </w:t>
      </w:r>
      <w:r w:rsidR="00345545" w:rsidRPr="00F708E6">
        <w:rPr>
          <w:rFonts w:ascii="Times New Roman" w:hAnsi="Times New Roman"/>
          <w:sz w:val="22"/>
          <w:szCs w:val="22"/>
        </w:rPr>
        <w:t xml:space="preserve">3 </w:t>
      </w:r>
      <w:r w:rsidRPr="00F708E6">
        <w:rPr>
          <w:rFonts w:ascii="Times New Roman" w:hAnsi="Times New Roman"/>
          <w:sz w:val="22"/>
          <w:szCs w:val="22"/>
        </w:rPr>
        <w:t>ust. 4</w:t>
      </w:r>
      <w:r w:rsidR="00002096" w:rsidRPr="00F708E6">
        <w:rPr>
          <w:rFonts w:ascii="Times New Roman" w:hAnsi="Times New Roman"/>
          <w:sz w:val="22"/>
          <w:szCs w:val="22"/>
        </w:rPr>
        <w:t xml:space="preserve"> </w:t>
      </w:r>
      <w:r w:rsidR="001224E6" w:rsidRPr="00F708E6">
        <w:rPr>
          <w:rFonts w:ascii="Times New Roman" w:hAnsi="Times New Roman"/>
          <w:sz w:val="22"/>
          <w:szCs w:val="22"/>
        </w:rPr>
        <w:t xml:space="preserve">Umowy </w:t>
      </w:r>
      <w:r w:rsidR="00802961" w:rsidRPr="00F708E6">
        <w:rPr>
          <w:rFonts w:ascii="Times New Roman" w:hAnsi="Times New Roman"/>
          <w:sz w:val="22"/>
          <w:szCs w:val="22"/>
        </w:rPr>
        <w:t xml:space="preserve">- </w:t>
      </w:r>
      <w:r w:rsidR="00002096" w:rsidRPr="00F708E6">
        <w:rPr>
          <w:rFonts w:ascii="Times New Roman" w:hAnsi="Times New Roman"/>
          <w:sz w:val="22"/>
          <w:szCs w:val="22"/>
        </w:rPr>
        <w:t>w wysokości stanowiącej równowartość należnego podatku od towarów i usług VAT z tytułu przedmiotowej dostawy sprzętu kompu</w:t>
      </w:r>
      <w:r w:rsidR="00FC2D3D" w:rsidRPr="00F708E6">
        <w:rPr>
          <w:rFonts w:ascii="Times New Roman" w:hAnsi="Times New Roman"/>
          <w:sz w:val="22"/>
          <w:szCs w:val="22"/>
        </w:rPr>
        <w:t>terowego objętego stawką 0% VAT</w:t>
      </w:r>
      <w:r w:rsidR="00002096" w:rsidRPr="00F708E6">
        <w:rPr>
          <w:rFonts w:ascii="Times New Roman" w:hAnsi="Times New Roman"/>
          <w:sz w:val="22"/>
          <w:szCs w:val="22"/>
        </w:rPr>
        <w:t xml:space="preserve">. </w:t>
      </w:r>
    </w:p>
    <w:p w14:paraId="6B899ABC" w14:textId="77777777" w:rsidR="002D1F40" w:rsidRPr="00F708E6" w:rsidRDefault="002D1F40" w:rsidP="00583E7F">
      <w:pPr>
        <w:pStyle w:val="Tekstpodstawowy"/>
        <w:numPr>
          <w:ilvl w:val="0"/>
          <w:numId w:val="14"/>
        </w:numPr>
        <w:tabs>
          <w:tab w:val="clear" w:pos="1080"/>
          <w:tab w:val="left" w:pos="900"/>
        </w:tabs>
        <w:spacing w:line="240" w:lineRule="auto"/>
        <w:ind w:left="900"/>
        <w:rPr>
          <w:rFonts w:ascii="Times New Roman" w:hAnsi="Times New Roman"/>
          <w:sz w:val="22"/>
          <w:szCs w:val="22"/>
        </w:rPr>
      </w:pPr>
      <w:r w:rsidRPr="00F708E6">
        <w:rPr>
          <w:rFonts w:ascii="Times New Roman" w:hAnsi="Times New Roman"/>
          <w:sz w:val="22"/>
          <w:szCs w:val="22"/>
        </w:rPr>
        <w:t>Zamawiający zapłaci Wykonawcy karę umow</w:t>
      </w:r>
      <w:r w:rsidR="00406759" w:rsidRPr="00F708E6">
        <w:rPr>
          <w:rFonts w:ascii="Times New Roman" w:hAnsi="Times New Roman"/>
          <w:sz w:val="22"/>
          <w:szCs w:val="22"/>
        </w:rPr>
        <w:t>ną</w:t>
      </w:r>
      <w:r w:rsidRPr="00F708E6">
        <w:rPr>
          <w:rFonts w:ascii="Times New Roman" w:hAnsi="Times New Roman"/>
          <w:sz w:val="22"/>
          <w:szCs w:val="22"/>
        </w:rPr>
        <w:t xml:space="preserve"> w przydatku odstąpienia od niniejszej Umowy przez Wykonawcę z przyczyn l</w:t>
      </w:r>
      <w:r w:rsidR="00406759" w:rsidRPr="00F708E6">
        <w:rPr>
          <w:rFonts w:ascii="Times New Roman" w:hAnsi="Times New Roman"/>
          <w:sz w:val="22"/>
          <w:szCs w:val="22"/>
        </w:rPr>
        <w:t>eż</w:t>
      </w:r>
      <w:r w:rsidRPr="00F708E6">
        <w:rPr>
          <w:rFonts w:ascii="Times New Roman" w:hAnsi="Times New Roman"/>
          <w:sz w:val="22"/>
          <w:szCs w:val="22"/>
        </w:rPr>
        <w:t>ących wyłącznie po stronie Zamawiającego w wysokości 5% wynagrodzenia brutto ustalonego w § 3 ust. 2 Umowy.</w:t>
      </w:r>
    </w:p>
    <w:p w14:paraId="19020626" w14:textId="77777777" w:rsidR="007F639A" w:rsidRDefault="007F639A"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Pr>
          <w:rFonts w:ascii="Times New Roman" w:hAnsi="Times New Roman"/>
          <w:sz w:val="22"/>
          <w:szCs w:val="22"/>
        </w:rPr>
        <w:t>Łącz</w:t>
      </w:r>
      <w:r w:rsidR="00DF7F31">
        <w:rPr>
          <w:rFonts w:ascii="Times New Roman" w:hAnsi="Times New Roman"/>
          <w:sz w:val="22"/>
          <w:szCs w:val="22"/>
        </w:rPr>
        <w:t>n</w:t>
      </w:r>
      <w:r>
        <w:rPr>
          <w:rFonts w:ascii="Times New Roman" w:hAnsi="Times New Roman"/>
          <w:sz w:val="22"/>
          <w:szCs w:val="22"/>
        </w:rPr>
        <w:t xml:space="preserve">a wysokość kar umownych nie może przekroczyć 40% wynagrodzenia określonego w § </w:t>
      </w:r>
      <w:r w:rsidR="00462635">
        <w:rPr>
          <w:rFonts w:ascii="Times New Roman" w:hAnsi="Times New Roman"/>
          <w:sz w:val="22"/>
          <w:szCs w:val="22"/>
        </w:rPr>
        <w:t>3 ust. 2</w:t>
      </w:r>
    </w:p>
    <w:p w14:paraId="7DB2B059" w14:textId="77777777" w:rsidR="002D1F40" w:rsidRPr="00F708E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sz w:val="22"/>
          <w:szCs w:val="22"/>
        </w:rPr>
        <w:t>Strony mogą dochodzić na zasadach ogólnych odszkodowania przewyższającego wysokość zastrzeżonych kar umownych</w:t>
      </w:r>
      <w:r w:rsidR="00391C34" w:rsidRPr="00F708E6">
        <w:rPr>
          <w:rFonts w:ascii="Times New Roman" w:hAnsi="Times New Roman"/>
          <w:sz w:val="22"/>
          <w:szCs w:val="22"/>
        </w:rPr>
        <w:t xml:space="preserve">, przy czym kary umowne określone w ust. 2 i 3 mają charakter </w:t>
      </w:r>
      <w:proofErr w:type="spellStart"/>
      <w:r w:rsidR="00391C34" w:rsidRPr="00F708E6">
        <w:rPr>
          <w:rFonts w:ascii="Times New Roman" w:hAnsi="Times New Roman"/>
          <w:sz w:val="22"/>
          <w:szCs w:val="22"/>
        </w:rPr>
        <w:t>zaliczalny</w:t>
      </w:r>
      <w:proofErr w:type="spellEnd"/>
      <w:r w:rsidR="00391C34" w:rsidRPr="00F708E6">
        <w:rPr>
          <w:rFonts w:ascii="Times New Roman" w:hAnsi="Times New Roman"/>
          <w:sz w:val="22"/>
          <w:szCs w:val="22"/>
        </w:rPr>
        <w:t xml:space="preserve"> na poczet przedmiotowego odszkodowania uzupełniającego dochodzonego przez daną Stronę umowy</w:t>
      </w:r>
      <w:r w:rsidRPr="00F708E6">
        <w:rPr>
          <w:rFonts w:ascii="Times New Roman" w:hAnsi="Times New Roman"/>
          <w:sz w:val="22"/>
          <w:szCs w:val="22"/>
        </w:rPr>
        <w:t>.</w:t>
      </w:r>
    </w:p>
    <w:p w14:paraId="4B2450A6" w14:textId="77777777" w:rsidR="000C1E39" w:rsidRPr="00F708E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4B36D622" w14:textId="77777777" w:rsidR="000C1E39" w:rsidRPr="00F708E6" w:rsidRDefault="000C1E39"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sz w:val="22"/>
          <w:szCs w:val="22"/>
        </w:rPr>
        <w:t xml:space="preserve">Zamawiający jest uprawniony do potrącenia ewentualnych kar umownych </w:t>
      </w:r>
      <w:r w:rsidR="008F2D58" w:rsidRPr="00F708E6">
        <w:rPr>
          <w:rFonts w:ascii="Times New Roman" w:hAnsi="Times New Roman"/>
          <w:sz w:val="22"/>
          <w:szCs w:val="22"/>
        </w:rPr>
        <w:br/>
      </w:r>
      <w:r w:rsidRPr="00F708E6">
        <w:rPr>
          <w:rFonts w:ascii="Times New Roman" w:hAnsi="Times New Roman"/>
          <w:sz w:val="22"/>
          <w:szCs w:val="22"/>
        </w:rPr>
        <w:t>z wymagalnej i należnej Wykonawcy wierzytelności, w tym z kwoty wynagrodzenia określonej w fakturze, na co Wykonawca wyraża zgodę.</w:t>
      </w:r>
    </w:p>
    <w:p w14:paraId="11C1AA6D" w14:textId="77777777" w:rsidR="002D1F40" w:rsidRPr="00F708E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color w:val="000000"/>
          <w:sz w:val="22"/>
          <w:szCs w:val="22"/>
        </w:rPr>
        <w:t>Zapłata kar umownych nie zwalnia Wykonawcy od obowiązku wykonania Umowy</w:t>
      </w:r>
      <w:r w:rsidRPr="00F708E6">
        <w:rPr>
          <w:rFonts w:ascii="Times New Roman" w:hAnsi="Times New Roman"/>
          <w:sz w:val="22"/>
          <w:szCs w:val="22"/>
        </w:rPr>
        <w:t>.</w:t>
      </w:r>
    </w:p>
    <w:p w14:paraId="4DB3C36E" w14:textId="77777777" w:rsidR="009F5E41" w:rsidRDefault="009F5E41" w:rsidP="00F708E6">
      <w:pPr>
        <w:widowControl/>
        <w:suppressAutoHyphens w:val="0"/>
        <w:rPr>
          <w:b/>
          <w:bCs/>
          <w:color w:val="000000"/>
          <w:sz w:val="22"/>
          <w:szCs w:val="22"/>
        </w:rPr>
      </w:pPr>
    </w:p>
    <w:p w14:paraId="045D36C5" w14:textId="54AA6E18" w:rsidR="00016BBE" w:rsidRPr="00F708E6" w:rsidRDefault="00B64BED" w:rsidP="00F708E6">
      <w:pPr>
        <w:widowControl/>
        <w:suppressAutoHyphens w:val="0"/>
        <w:rPr>
          <w:b/>
          <w:bCs/>
          <w:color w:val="000000"/>
          <w:sz w:val="22"/>
          <w:szCs w:val="22"/>
        </w:rPr>
      </w:pPr>
      <w:r w:rsidRPr="00F708E6">
        <w:rPr>
          <w:b/>
          <w:bCs/>
          <w:color w:val="000000"/>
          <w:sz w:val="22"/>
          <w:szCs w:val="22"/>
        </w:rPr>
        <w:lastRenderedPageBreak/>
        <w:t>§ 8</w:t>
      </w:r>
    </w:p>
    <w:p w14:paraId="070AD4F3" w14:textId="77777777" w:rsidR="009B7FDA" w:rsidRPr="00F708E6" w:rsidRDefault="009B7FDA" w:rsidP="00583E7F">
      <w:pPr>
        <w:pStyle w:val="NormalnyWeb"/>
        <w:numPr>
          <w:ilvl w:val="0"/>
          <w:numId w:val="11"/>
        </w:numPr>
        <w:tabs>
          <w:tab w:val="clear" w:pos="1260"/>
          <w:tab w:val="left" w:pos="900"/>
          <w:tab w:val="num" w:pos="1440"/>
        </w:tabs>
        <w:spacing w:before="0" w:beforeAutospacing="0" w:after="0" w:afterAutospacing="0"/>
        <w:ind w:left="900"/>
        <w:jc w:val="both"/>
        <w:rPr>
          <w:sz w:val="22"/>
          <w:szCs w:val="22"/>
        </w:rPr>
      </w:pPr>
      <w:r w:rsidRPr="00F708E6">
        <w:rPr>
          <w:sz w:val="22"/>
          <w:szCs w:val="22"/>
        </w:rPr>
        <w:t xml:space="preserve">Strony dopuszczają możliwość zmiany </w:t>
      </w:r>
      <w:r w:rsidR="002D1F40" w:rsidRPr="00F708E6">
        <w:rPr>
          <w:sz w:val="22"/>
          <w:szCs w:val="22"/>
        </w:rPr>
        <w:t>Umowy</w:t>
      </w:r>
      <w:r w:rsidRPr="00F708E6">
        <w:rPr>
          <w:sz w:val="22"/>
          <w:szCs w:val="22"/>
        </w:rPr>
        <w:t xml:space="preserve"> po uprzednim sporządzeniu protokołu konieczności, przy zachowani</w:t>
      </w:r>
      <w:r w:rsidR="00A34B03" w:rsidRPr="00F708E6">
        <w:rPr>
          <w:sz w:val="22"/>
          <w:szCs w:val="22"/>
        </w:rPr>
        <w:t xml:space="preserve">u ryczałtowego charakteru ceny </w:t>
      </w:r>
      <w:r w:rsidR="002D1F40" w:rsidRPr="00F708E6">
        <w:rPr>
          <w:sz w:val="22"/>
          <w:szCs w:val="22"/>
        </w:rPr>
        <w:t>Umowy</w:t>
      </w:r>
      <w:r w:rsidR="00A34B03" w:rsidRPr="00F708E6">
        <w:rPr>
          <w:sz w:val="22"/>
          <w:szCs w:val="22"/>
        </w:rPr>
        <w:t xml:space="preserve">, poprzez podpisanie aneksu do </w:t>
      </w:r>
      <w:r w:rsidR="002D1F40" w:rsidRPr="00F708E6">
        <w:rPr>
          <w:sz w:val="22"/>
          <w:szCs w:val="22"/>
        </w:rPr>
        <w:t>Umowy</w:t>
      </w:r>
      <w:r w:rsidRPr="00F708E6">
        <w:rPr>
          <w:sz w:val="22"/>
          <w:szCs w:val="22"/>
        </w:rPr>
        <w:t xml:space="preserve">, w </w:t>
      </w:r>
      <w:r w:rsidR="000C1E39" w:rsidRPr="00F708E6">
        <w:rPr>
          <w:sz w:val="22"/>
          <w:szCs w:val="22"/>
        </w:rPr>
        <w:t xml:space="preserve">szczególności w </w:t>
      </w:r>
      <w:r w:rsidRPr="00F708E6">
        <w:rPr>
          <w:sz w:val="22"/>
          <w:szCs w:val="22"/>
        </w:rPr>
        <w:t>następujących przypadkach:</w:t>
      </w:r>
    </w:p>
    <w:p w14:paraId="4598164A" w14:textId="77777777" w:rsidR="009B7FDA" w:rsidRPr="00F708E6" w:rsidRDefault="009B7FDA" w:rsidP="00583E7F">
      <w:pPr>
        <w:pStyle w:val="NormalnyWeb"/>
        <w:numPr>
          <w:ilvl w:val="1"/>
          <w:numId w:val="11"/>
        </w:numPr>
        <w:tabs>
          <w:tab w:val="clear" w:pos="2400"/>
          <w:tab w:val="left" w:pos="1260"/>
        </w:tabs>
        <w:spacing w:before="0" w:beforeAutospacing="0" w:after="0" w:afterAutospacing="0"/>
        <w:ind w:left="1260" w:hanging="360"/>
        <w:jc w:val="both"/>
        <w:rPr>
          <w:sz w:val="22"/>
          <w:szCs w:val="22"/>
        </w:rPr>
      </w:pPr>
      <w:r w:rsidRPr="00F708E6">
        <w:rPr>
          <w:sz w:val="22"/>
          <w:szCs w:val="22"/>
        </w:rPr>
        <w:t xml:space="preserve">zmiany terminu realizacji przedmiotu </w:t>
      </w:r>
      <w:r w:rsidR="002D1F40" w:rsidRPr="00F708E6">
        <w:rPr>
          <w:sz w:val="22"/>
          <w:szCs w:val="22"/>
        </w:rPr>
        <w:t>Umowy</w:t>
      </w:r>
      <w:r w:rsidRPr="00F708E6">
        <w:rPr>
          <w:sz w:val="22"/>
          <w:szCs w:val="22"/>
        </w:rPr>
        <w:t xml:space="preserve">, poprzez jego skrócenie w przypadku zgodnej woli Stron, lub poprzez jego przedłużenie ze względu na przyczyny leżące po stronie Zamawiającego dotyczące w szczególności braku przygotowania/przekazania miejsca realizacji/dostawy, oraz inne niezawinione przez Strony przyczyny spowodowane przez siłę wyższą w rozumieniu § </w:t>
      </w:r>
      <w:r w:rsidR="000C1E39" w:rsidRPr="00F708E6">
        <w:rPr>
          <w:sz w:val="22"/>
          <w:szCs w:val="22"/>
        </w:rPr>
        <w:t>9</w:t>
      </w:r>
      <w:r w:rsidRPr="00F708E6">
        <w:rPr>
          <w:sz w:val="22"/>
          <w:szCs w:val="22"/>
        </w:rPr>
        <w:t>,</w:t>
      </w:r>
    </w:p>
    <w:p w14:paraId="769BEE92" w14:textId="77777777" w:rsidR="009B7FDA" w:rsidRPr="00F708E6" w:rsidRDefault="009B7FDA" w:rsidP="00583E7F">
      <w:pPr>
        <w:pStyle w:val="NormalnyWeb"/>
        <w:numPr>
          <w:ilvl w:val="1"/>
          <w:numId w:val="11"/>
        </w:numPr>
        <w:tabs>
          <w:tab w:val="clear" w:pos="2400"/>
          <w:tab w:val="left" w:pos="1260"/>
        </w:tabs>
        <w:spacing w:before="0" w:beforeAutospacing="0" w:after="0" w:afterAutospacing="0"/>
        <w:ind w:left="1260" w:hanging="360"/>
        <w:jc w:val="both"/>
        <w:rPr>
          <w:sz w:val="22"/>
          <w:szCs w:val="22"/>
        </w:rPr>
      </w:pPr>
      <w:r w:rsidRPr="00F708E6">
        <w:rPr>
          <w:sz w:val="22"/>
          <w:szCs w:val="22"/>
        </w:rPr>
        <w:t xml:space="preserve">poprawy jakości lub innych parametrów charakterystycznych dla danego elementu przedmiotu </w:t>
      </w:r>
      <w:r w:rsidR="002D1F40" w:rsidRPr="00F708E6">
        <w:rPr>
          <w:sz w:val="22"/>
          <w:szCs w:val="22"/>
        </w:rPr>
        <w:t>Umowy</w:t>
      </w:r>
      <w:r w:rsidRPr="00F708E6">
        <w:rPr>
          <w:sz w:val="22"/>
          <w:szCs w:val="22"/>
        </w:rPr>
        <w:t xml:space="preserve"> lub zmiany technologii na równoważną lub lepszą, podniesienia wydajności bezpieczeństwa, w sytuacji wycofania z rynku przez producenta lub zakończenia produkcji zaoferowanego przez Wykonawcę przedmiotu </w:t>
      </w:r>
      <w:r w:rsidR="002D1F40" w:rsidRPr="00F708E6">
        <w:rPr>
          <w:sz w:val="22"/>
          <w:szCs w:val="22"/>
        </w:rPr>
        <w:t>Umowy</w:t>
      </w:r>
      <w:r w:rsidRPr="00F708E6">
        <w:rPr>
          <w:sz w:val="22"/>
          <w:szCs w:val="22"/>
        </w:rPr>
        <w:t xml:space="preserve"> bądź jego elementów,</w:t>
      </w:r>
    </w:p>
    <w:p w14:paraId="571C4123" w14:textId="77777777" w:rsidR="009B7FDA" w:rsidRPr="00F708E6" w:rsidRDefault="009B7FDA" w:rsidP="00583E7F">
      <w:pPr>
        <w:pStyle w:val="NormalnyWeb"/>
        <w:numPr>
          <w:ilvl w:val="1"/>
          <w:numId w:val="11"/>
        </w:numPr>
        <w:tabs>
          <w:tab w:val="clear" w:pos="2400"/>
          <w:tab w:val="left" w:pos="1260"/>
        </w:tabs>
        <w:spacing w:before="0" w:beforeAutospacing="0" w:after="0" w:afterAutospacing="0"/>
        <w:ind w:left="1260" w:hanging="360"/>
        <w:jc w:val="both"/>
        <w:rPr>
          <w:sz w:val="22"/>
          <w:szCs w:val="22"/>
        </w:rPr>
      </w:pPr>
      <w:r w:rsidRPr="00F708E6">
        <w:rPr>
          <w:sz w:val="22"/>
          <w:szCs w:val="22"/>
        </w:rPr>
        <w:t>aktualizacji rozwiązań z uwagi na postęp technologiczny lub zmiany obowiązujących przepisów.</w:t>
      </w:r>
    </w:p>
    <w:p w14:paraId="71FBBD58" w14:textId="77777777" w:rsidR="009B7FDA" w:rsidRPr="00F708E6" w:rsidRDefault="009B7FDA" w:rsidP="00F708E6">
      <w:pPr>
        <w:pStyle w:val="NormalnyWeb"/>
        <w:tabs>
          <w:tab w:val="left" w:pos="900"/>
        </w:tabs>
        <w:spacing w:before="0" w:beforeAutospacing="0" w:after="240" w:afterAutospacing="0"/>
        <w:ind w:left="900" w:hanging="360"/>
        <w:jc w:val="both"/>
        <w:rPr>
          <w:sz w:val="22"/>
          <w:szCs w:val="22"/>
        </w:rPr>
      </w:pPr>
      <w:r w:rsidRPr="00F708E6">
        <w:rPr>
          <w:sz w:val="22"/>
          <w:szCs w:val="22"/>
        </w:rPr>
        <w:t xml:space="preserve">2. </w:t>
      </w:r>
      <w:r w:rsidRPr="00F708E6">
        <w:rPr>
          <w:sz w:val="22"/>
          <w:szCs w:val="22"/>
        </w:rPr>
        <w:tab/>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619BCCCE" w14:textId="77777777" w:rsidR="00016BBE" w:rsidRPr="00F708E6" w:rsidRDefault="000C1E39" w:rsidP="00E21080">
      <w:pPr>
        <w:rPr>
          <w:sz w:val="22"/>
          <w:szCs w:val="22"/>
        </w:rPr>
      </w:pPr>
      <w:r w:rsidRPr="00F708E6">
        <w:rPr>
          <w:b/>
          <w:bCs/>
          <w:sz w:val="22"/>
          <w:szCs w:val="22"/>
        </w:rPr>
        <w:t>§ 9</w:t>
      </w:r>
    </w:p>
    <w:p w14:paraId="310CF425" w14:textId="77777777" w:rsidR="00002096" w:rsidRPr="00F708E6" w:rsidRDefault="001755B5" w:rsidP="00583E7F">
      <w:pPr>
        <w:widowControl/>
        <w:numPr>
          <w:ilvl w:val="0"/>
          <w:numId w:val="15"/>
        </w:numPr>
        <w:tabs>
          <w:tab w:val="left" w:pos="360"/>
        </w:tabs>
        <w:suppressAutoHyphens w:val="0"/>
        <w:jc w:val="both"/>
        <w:rPr>
          <w:sz w:val="22"/>
          <w:szCs w:val="22"/>
        </w:rPr>
      </w:pPr>
      <w:r w:rsidRPr="00F708E6">
        <w:rPr>
          <w:sz w:val="22"/>
          <w:szCs w:val="22"/>
        </w:rPr>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w:t>
      </w:r>
      <w:r w:rsidR="00EF3191">
        <w:rPr>
          <w:sz w:val="22"/>
          <w:szCs w:val="22"/>
        </w:rPr>
        <w:t>miana sytuacji społeczno-</w:t>
      </w:r>
      <w:r w:rsidRPr="00F708E6">
        <w:rPr>
          <w:sz w:val="22"/>
          <w:szCs w:val="22"/>
        </w:rPr>
        <w:t>gospodarczej.</w:t>
      </w:r>
    </w:p>
    <w:p w14:paraId="58FF0C34" w14:textId="77777777" w:rsidR="00002096" w:rsidRPr="00F708E6" w:rsidRDefault="00002096" w:rsidP="00583E7F">
      <w:pPr>
        <w:widowControl/>
        <w:numPr>
          <w:ilvl w:val="0"/>
          <w:numId w:val="15"/>
        </w:numPr>
        <w:tabs>
          <w:tab w:val="left" w:pos="360"/>
        </w:tabs>
        <w:suppressAutoHyphens w:val="0"/>
        <w:jc w:val="both"/>
        <w:rPr>
          <w:sz w:val="22"/>
          <w:szCs w:val="22"/>
        </w:rPr>
      </w:pPr>
      <w:r w:rsidRPr="00F708E6">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4B83FBC9" w14:textId="77777777" w:rsidR="00016BBE" w:rsidRPr="00F708E6" w:rsidRDefault="00016BBE" w:rsidP="00583E7F">
      <w:pPr>
        <w:widowControl/>
        <w:numPr>
          <w:ilvl w:val="0"/>
          <w:numId w:val="15"/>
        </w:numPr>
        <w:tabs>
          <w:tab w:val="left" w:pos="900"/>
        </w:tabs>
        <w:jc w:val="both"/>
        <w:rPr>
          <w:color w:val="000000"/>
          <w:sz w:val="22"/>
          <w:szCs w:val="22"/>
        </w:rPr>
      </w:pPr>
      <w:r w:rsidRPr="00F708E6">
        <w:rPr>
          <w:sz w:val="22"/>
          <w:szCs w:val="22"/>
        </w:rPr>
        <w:t>Bieg terminów określonych w niniejszej umowie ulega zawieszeniu przez czas trwania przeszkody spowodowanej siłą wyższą.</w:t>
      </w:r>
    </w:p>
    <w:p w14:paraId="215F2025" w14:textId="77777777" w:rsidR="00276C5D" w:rsidRPr="00F708E6" w:rsidRDefault="00276C5D" w:rsidP="00E21080">
      <w:pPr>
        <w:rPr>
          <w:b/>
          <w:bCs/>
          <w:sz w:val="22"/>
          <w:szCs w:val="22"/>
        </w:rPr>
      </w:pPr>
    </w:p>
    <w:p w14:paraId="5960E1EA" w14:textId="77777777" w:rsidR="00016BBE" w:rsidRPr="00F708E6" w:rsidRDefault="000C1E39" w:rsidP="00E21080">
      <w:pPr>
        <w:rPr>
          <w:b/>
          <w:bCs/>
          <w:sz w:val="22"/>
          <w:szCs w:val="22"/>
        </w:rPr>
      </w:pPr>
      <w:r w:rsidRPr="00F708E6">
        <w:rPr>
          <w:b/>
          <w:bCs/>
          <w:sz w:val="22"/>
          <w:szCs w:val="22"/>
        </w:rPr>
        <w:t>§ 10</w:t>
      </w:r>
    </w:p>
    <w:p w14:paraId="74C7A9DE" w14:textId="77777777" w:rsidR="00016BBE" w:rsidRPr="00F708E6" w:rsidRDefault="00016BBE" w:rsidP="00583E7F">
      <w:pPr>
        <w:widowControl/>
        <w:numPr>
          <w:ilvl w:val="0"/>
          <w:numId w:val="16"/>
        </w:numPr>
        <w:suppressAutoHyphens w:val="0"/>
        <w:jc w:val="both"/>
        <w:rPr>
          <w:sz w:val="22"/>
          <w:szCs w:val="22"/>
        </w:rPr>
      </w:pPr>
      <w:r w:rsidRPr="00F708E6">
        <w:rPr>
          <w:sz w:val="22"/>
          <w:szCs w:val="22"/>
        </w:rPr>
        <w:t xml:space="preserve">Wszelkie oświadczenia Stron skutkujące zmianą lub wygaśnięciem </w:t>
      </w:r>
      <w:r w:rsidR="002D1F40" w:rsidRPr="00F708E6">
        <w:rPr>
          <w:sz w:val="22"/>
          <w:szCs w:val="22"/>
        </w:rPr>
        <w:t>Umowy</w:t>
      </w:r>
      <w:r w:rsidRPr="00F708E6">
        <w:rPr>
          <w:sz w:val="22"/>
          <w:szCs w:val="22"/>
        </w:rPr>
        <w:t xml:space="preserve"> będą składane na piśmie pod rygorem nieważności</w:t>
      </w:r>
      <w:r w:rsidR="002116AA" w:rsidRPr="00F708E6">
        <w:rPr>
          <w:sz w:val="22"/>
          <w:szCs w:val="22"/>
        </w:rPr>
        <w:t>,</w:t>
      </w:r>
      <w:r w:rsidRPr="00F708E6">
        <w:rPr>
          <w:sz w:val="22"/>
          <w:szCs w:val="22"/>
        </w:rPr>
        <w:t xml:space="preserve"> listem poleconym lub za potwierdzeniem ich złożenia.</w:t>
      </w:r>
    </w:p>
    <w:p w14:paraId="2ACC9E04" w14:textId="77777777" w:rsidR="00016BBE" w:rsidRPr="00F708E6" w:rsidRDefault="00016BBE" w:rsidP="00583E7F">
      <w:pPr>
        <w:widowControl/>
        <w:numPr>
          <w:ilvl w:val="0"/>
          <w:numId w:val="16"/>
        </w:numPr>
        <w:suppressAutoHyphens w:val="0"/>
        <w:jc w:val="both"/>
        <w:rPr>
          <w:sz w:val="22"/>
          <w:szCs w:val="22"/>
        </w:rPr>
      </w:pPr>
      <w:r w:rsidRPr="00F708E6">
        <w:rPr>
          <w:sz w:val="22"/>
          <w:szCs w:val="22"/>
        </w:rPr>
        <w:t xml:space="preserve">Ewentualna nieważność jednego lub kilku postanowień niniejszej </w:t>
      </w:r>
      <w:r w:rsidR="002D1F40" w:rsidRPr="00F708E6">
        <w:rPr>
          <w:sz w:val="22"/>
          <w:szCs w:val="22"/>
        </w:rPr>
        <w:t>Umowy</w:t>
      </w:r>
      <w:r w:rsidRPr="00F708E6">
        <w:rPr>
          <w:sz w:val="22"/>
          <w:szCs w:val="22"/>
        </w:rPr>
        <w:t xml:space="preserve"> nie wpływa na ważność </w:t>
      </w:r>
      <w:r w:rsidR="002D1F40" w:rsidRPr="00F708E6">
        <w:rPr>
          <w:sz w:val="22"/>
          <w:szCs w:val="22"/>
        </w:rPr>
        <w:t>Umowy</w:t>
      </w:r>
      <w:r w:rsidRPr="00F708E6">
        <w:rPr>
          <w:sz w:val="22"/>
          <w:szCs w:val="22"/>
        </w:rPr>
        <w:t xml:space="preserve"> w całości. W takim przypadku Strony zastępują nieważne postanowienie postanowieniem zgodnym z celem i innymi postanowieniami </w:t>
      </w:r>
      <w:r w:rsidR="002D1F40" w:rsidRPr="00F708E6">
        <w:rPr>
          <w:sz w:val="22"/>
          <w:szCs w:val="22"/>
        </w:rPr>
        <w:t>Umowy</w:t>
      </w:r>
      <w:r w:rsidRPr="00F708E6">
        <w:rPr>
          <w:sz w:val="22"/>
          <w:szCs w:val="22"/>
        </w:rPr>
        <w:t>.</w:t>
      </w:r>
    </w:p>
    <w:p w14:paraId="06D6B661" w14:textId="77777777" w:rsidR="00276C5D" w:rsidRPr="00F708E6" w:rsidRDefault="00276C5D" w:rsidP="00E21080">
      <w:pPr>
        <w:outlineLvl w:val="0"/>
        <w:rPr>
          <w:b/>
          <w:bCs/>
          <w:sz w:val="22"/>
          <w:szCs w:val="22"/>
        </w:rPr>
      </w:pPr>
    </w:p>
    <w:p w14:paraId="761F602E" w14:textId="77777777" w:rsidR="00016BBE" w:rsidRPr="00F708E6" w:rsidRDefault="000C1E39" w:rsidP="00E21080">
      <w:pPr>
        <w:outlineLvl w:val="0"/>
        <w:rPr>
          <w:b/>
          <w:bCs/>
          <w:sz w:val="22"/>
          <w:szCs w:val="22"/>
        </w:rPr>
      </w:pPr>
      <w:r w:rsidRPr="00F708E6">
        <w:rPr>
          <w:b/>
          <w:bCs/>
          <w:sz w:val="22"/>
          <w:szCs w:val="22"/>
        </w:rPr>
        <w:t>§ 11</w:t>
      </w:r>
    </w:p>
    <w:p w14:paraId="2CB9C6B7" w14:textId="77777777" w:rsidR="00016BBE" w:rsidRPr="00F708E6" w:rsidRDefault="00016BBE" w:rsidP="00583E7F">
      <w:pPr>
        <w:numPr>
          <w:ilvl w:val="3"/>
          <w:numId w:val="16"/>
        </w:numPr>
        <w:tabs>
          <w:tab w:val="clear" w:pos="2700"/>
          <w:tab w:val="num" w:pos="720"/>
        </w:tabs>
        <w:autoSpaceDE w:val="0"/>
        <w:autoSpaceDN w:val="0"/>
        <w:adjustRightInd w:val="0"/>
        <w:spacing w:after="21"/>
        <w:ind w:left="720"/>
        <w:jc w:val="both"/>
        <w:rPr>
          <w:color w:val="000000"/>
          <w:sz w:val="22"/>
          <w:szCs w:val="22"/>
        </w:rPr>
      </w:pPr>
      <w:r w:rsidRPr="00F708E6">
        <w:rPr>
          <w:color w:val="000000"/>
          <w:sz w:val="22"/>
          <w:szCs w:val="22"/>
        </w:rPr>
        <w:t>Wykonawcy nie przysługuje prawo przenoszenia wierzytelności wynikających z</w:t>
      </w:r>
      <w:r w:rsidR="00D169AB" w:rsidRPr="00F708E6">
        <w:rPr>
          <w:color w:val="000000"/>
          <w:sz w:val="22"/>
          <w:szCs w:val="22"/>
        </w:rPr>
        <w:t> </w:t>
      </w:r>
      <w:r w:rsidRPr="00F708E6">
        <w:rPr>
          <w:color w:val="000000"/>
          <w:sz w:val="22"/>
          <w:szCs w:val="22"/>
        </w:rPr>
        <w:t xml:space="preserve">niniejszej </w:t>
      </w:r>
      <w:r w:rsidR="002D1F40" w:rsidRPr="00F708E6">
        <w:rPr>
          <w:color w:val="000000"/>
          <w:sz w:val="22"/>
          <w:szCs w:val="22"/>
        </w:rPr>
        <w:t>Umowy</w:t>
      </w:r>
      <w:r w:rsidRPr="00F708E6">
        <w:rPr>
          <w:color w:val="000000"/>
          <w:sz w:val="22"/>
          <w:szCs w:val="22"/>
        </w:rPr>
        <w:t xml:space="preserve"> na podmioty trzecie bez uprzedniej </w:t>
      </w:r>
      <w:r w:rsidR="00527920" w:rsidRPr="00F708E6">
        <w:rPr>
          <w:color w:val="000000"/>
          <w:sz w:val="22"/>
          <w:szCs w:val="22"/>
        </w:rPr>
        <w:t xml:space="preserve">pisemnej </w:t>
      </w:r>
      <w:r w:rsidRPr="00F708E6">
        <w:rPr>
          <w:color w:val="000000"/>
          <w:sz w:val="22"/>
          <w:szCs w:val="22"/>
        </w:rPr>
        <w:t>zgody Zamawiającego</w:t>
      </w:r>
      <w:r w:rsidR="00527920" w:rsidRPr="00F708E6">
        <w:rPr>
          <w:color w:val="000000"/>
          <w:sz w:val="22"/>
          <w:szCs w:val="22"/>
        </w:rPr>
        <w:t xml:space="preserve"> – pod rygorem nieważności</w:t>
      </w:r>
      <w:r w:rsidR="00CB6124" w:rsidRPr="00F708E6">
        <w:rPr>
          <w:color w:val="000000"/>
          <w:sz w:val="22"/>
          <w:szCs w:val="22"/>
        </w:rPr>
        <w:t>.</w:t>
      </w:r>
      <w:r w:rsidR="00533A41" w:rsidRPr="00F708E6">
        <w:rPr>
          <w:color w:val="000000"/>
          <w:sz w:val="22"/>
          <w:szCs w:val="22"/>
        </w:rPr>
        <w:t xml:space="preserve"> </w:t>
      </w:r>
    </w:p>
    <w:p w14:paraId="6E0913A6" w14:textId="77777777" w:rsidR="00016BBE" w:rsidRPr="00F708E6" w:rsidRDefault="00016BBE" w:rsidP="00583E7F">
      <w:pPr>
        <w:numPr>
          <w:ilvl w:val="3"/>
          <w:numId w:val="16"/>
        </w:numPr>
        <w:tabs>
          <w:tab w:val="clear" w:pos="2700"/>
          <w:tab w:val="num" w:pos="720"/>
        </w:tabs>
        <w:autoSpaceDE w:val="0"/>
        <w:autoSpaceDN w:val="0"/>
        <w:adjustRightInd w:val="0"/>
        <w:spacing w:after="21"/>
        <w:ind w:left="720"/>
        <w:jc w:val="both"/>
        <w:rPr>
          <w:color w:val="000000"/>
          <w:sz w:val="22"/>
          <w:szCs w:val="22"/>
        </w:rPr>
      </w:pPr>
      <w:r w:rsidRPr="00F708E6">
        <w:rPr>
          <w:color w:val="000000"/>
          <w:sz w:val="22"/>
          <w:szCs w:val="22"/>
        </w:rPr>
        <w:t xml:space="preserve">Strony zobowiązują się do każdorazowego powiadamiania się listem poleconym </w:t>
      </w:r>
      <w:r w:rsidR="008F2D58" w:rsidRPr="00F708E6">
        <w:rPr>
          <w:color w:val="000000"/>
          <w:sz w:val="22"/>
          <w:szCs w:val="22"/>
        </w:rPr>
        <w:br/>
      </w:r>
      <w:r w:rsidRPr="00F708E6">
        <w:rPr>
          <w:color w:val="000000"/>
          <w:sz w:val="22"/>
          <w:szCs w:val="22"/>
        </w:rPr>
        <w:t>o zmianie adresu swojej siedziby, pod rygorem uznania za skutecznie doręczoną korespondencję wysłaną pod dotychczasowy znany adres.</w:t>
      </w:r>
    </w:p>
    <w:p w14:paraId="6D43B7D8" w14:textId="77777777" w:rsidR="00276C5D" w:rsidRPr="00F708E6" w:rsidRDefault="00276C5D" w:rsidP="00E21080">
      <w:pPr>
        <w:rPr>
          <w:b/>
          <w:bCs/>
          <w:sz w:val="22"/>
          <w:szCs w:val="22"/>
        </w:rPr>
      </w:pPr>
    </w:p>
    <w:p w14:paraId="59F0D313" w14:textId="77777777" w:rsidR="00016BBE" w:rsidRPr="00F708E6" w:rsidRDefault="00016BBE" w:rsidP="00E21080">
      <w:pPr>
        <w:rPr>
          <w:sz w:val="22"/>
          <w:szCs w:val="22"/>
        </w:rPr>
      </w:pPr>
      <w:r w:rsidRPr="00F708E6">
        <w:rPr>
          <w:b/>
          <w:bCs/>
          <w:sz w:val="22"/>
          <w:szCs w:val="22"/>
        </w:rPr>
        <w:t>§ 1</w:t>
      </w:r>
      <w:r w:rsidR="000C1E39" w:rsidRPr="00F708E6">
        <w:rPr>
          <w:b/>
          <w:bCs/>
          <w:sz w:val="22"/>
          <w:szCs w:val="22"/>
        </w:rPr>
        <w:t>2</w:t>
      </w:r>
    </w:p>
    <w:p w14:paraId="06DE789E" w14:textId="77777777" w:rsidR="00016BBE" w:rsidRPr="00F708E6" w:rsidRDefault="00016BBE" w:rsidP="00583E7F">
      <w:pPr>
        <w:widowControl/>
        <w:numPr>
          <w:ilvl w:val="0"/>
          <w:numId w:val="17"/>
        </w:numPr>
        <w:suppressAutoHyphens w:val="0"/>
        <w:jc w:val="both"/>
        <w:rPr>
          <w:sz w:val="22"/>
          <w:szCs w:val="22"/>
        </w:rPr>
      </w:pPr>
      <w:r w:rsidRPr="00F708E6">
        <w:rPr>
          <w:sz w:val="22"/>
          <w:szCs w:val="22"/>
        </w:rPr>
        <w:t xml:space="preserve">W sprawach nieuregulowanych niniejszą umową mają zastosowanie przepisy prawa polskiego (RP), w szczególności ustawy z dnia </w:t>
      </w:r>
      <w:r w:rsidR="0078580B" w:rsidRPr="00F708E6">
        <w:rPr>
          <w:sz w:val="22"/>
          <w:szCs w:val="22"/>
        </w:rPr>
        <w:t>20 lipca</w:t>
      </w:r>
      <w:r w:rsidRPr="00F708E6">
        <w:rPr>
          <w:sz w:val="22"/>
          <w:szCs w:val="22"/>
        </w:rPr>
        <w:t xml:space="preserve"> 201</w:t>
      </w:r>
      <w:r w:rsidR="0078580B" w:rsidRPr="00F708E6">
        <w:rPr>
          <w:sz w:val="22"/>
          <w:szCs w:val="22"/>
        </w:rPr>
        <w:t>8</w:t>
      </w:r>
      <w:r w:rsidRPr="00F708E6">
        <w:rPr>
          <w:sz w:val="22"/>
          <w:szCs w:val="22"/>
        </w:rPr>
        <w:t xml:space="preserve"> r. </w:t>
      </w:r>
      <w:r w:rsidR="0078580B" w:rsidRPr="00F708E6">
        <w:rPr>
          <w:sz w:val="22"/>
          <w:szCs w:val="22"/>
        </w:rPr>
        <w:t xml:space="preserve">– Prawo </w:t>
      </w:r>
      <w:r w:rsidR="00CB6124" w:rsidRPr="00F708E6">
        <w:rPr>
          <w:sz w:val="22"/>
          <w:szCs w:val="22"/>
        </w:rPr>
        <w:t>o</w:t>
      </w:r>
      <w:r w:rsidR="00D169AB" w:rsidRPr="00F708E6">
        <w:rPr>
          <w:sz w:val="22"/>
          <w:szCs w:val="22"/>
        </w:rPr>
        <w:t> </w:t>
      </w:r>
      <w:r w:rsidR="0078580B" w:rsidRPr="00F708E6">
        <w:rPr>
          <w:sz w:val="22"/>
          <w:szCs w:val="22"/>
        </w:rPr>
        <w:t>szkolnictwie wyższym i</w:t>
      </w:r>
      <w:r w:rsidRPr="00F708E6">
        <w:rPr>
          <w:sz w:val="22"/>
          <w:szCs w:val="22"/>
        </w:rPr>
        <w:t xml:space="preserve"> nau</w:t>
      </w:r>
      <w:r w:rsidR="0078580B" w:rsidRPr="00F708E6">
        <w:rPr>
          <w:sz w:val="22"/>
          <w:szCs w:val="22"/>
        </w:rPr>
        <w:t>ce (</w:t>
      </w:r>
      <w:r w:rsidR="00745732" w:rsidRPr="00F708E6">
        <w:rPr>
          <w:sz w:val="22"/>
          <w:szCs w:val="22"/>
        </w:rPr>
        <w:t xml:space="preserve">t. j. </w:t>
      </w:r>
      <w:r w:rsidRPr="00F708E6">
        <w:rPr>
          <w:sz w:val="22"/>
          <w:szCs w:val="22"/>
        </w:rPr>
        <w:t>Dz. U. 20</w:t>
      </w:r>
      <w:r w:rsidR="00745732" w:rsidRPr="00F708E6">
        <w:rPr>
          <w:sz w:val="22"/>
          <w:szCs w:val="22"/>
        </w:rPr>
        <w:t>20</w:t>
      </w:r>
      <w:r w:rsidRPr="00F708E6">
        <w:rPr>
          <w:sz w:val="22"/>
          <w:szCs w:val="22"/>
        </w:rPr>
        <w:t xml:space="preserve"> poz. </w:t>
      </w:r>
      <w:r w:rsidR="00745732" w:rsidRPr="00F708E6">
        <w:rPr>
          <w:sz w:val="22"/>
          <w:szCs w:val="22"/>
        </w:rPr>
        <w:t>85</w:t>
      </w:r>
      <w:r w:rsidRPr="00F708E6">
        <w:rPr>
          <w:sz w:val="22"/>
          <w:szCs w:val="22"/>
        </w:rPr>
        <w:t xml:space="preserve"> </w:t>
      </w:r>
      <w:r w:rsidR="00171770" w:rsidRPr="00F708E6">
        <w:rPr>
          <w:sz w:val="22"/>
          <w:szCs w:val="22"/>
        </w:rPr>
        <w:t>ze</w:t>
      </w:r>
      <w:r w:rsidRPr="00F708E6">
        <w:rPr>
          <w:sz w:val="22"/>
          <w:szCs w:val="22"/>
        </w:rPr>
        <w:t xml:space="preserve"> zm.)</w:t>
      </w:r>
      <w:r w:rsidR="000369E0" w:rsidRPr="00F708E6">
        <w:rPr>
          <w:sz w:val="22"/>
          <w:szCs w:val="22"/>
        </w:rPr>
        <w:t>, ustawy z dnia 02</w:t>
      </w:r>
      <w:r w:rsidR="00D169AB" w:rsidRPr="00F708E6">
        <w:rPr>
          <w:sz w:val="22"/>
          <w:szCs w:val="22"/>
        </w:rPr>
        <w:t> </w:t>
      </w:r>
      <w:r w:rsidR="000369E0" w:rsidRPr="00F708E6">
        <w:rPr>
          <w:sz w:val="22"/>
          <w:szCs w:val="22"/>
        </w:rPr>
        <w:t xml:space="preserve">marca 2020 r. o szczególnych rozwiązaniach związanych z zapobieganiem, przeciwdziałaniem i zwalczaniem COVID-19, innych chorób </w:t>
      </w:r>
      <w:r w:rsidR="000369E0" w:rsidRPr="00F708E6">
        <w:rPr>
          <w:sz w:val="22"/>
          <w:szCs w:val="22"/>
        </w:rPr>
        <w:lastRenderedPageBreak/>
        <w:t xml:space="preserve">zakaźnych oraz wywołanych nimi sytuacji kryzysowych (t. j. Dz. U. 2020 poz. </w:t>
      </w:r>
      <w:r w:rsidR="00002096" w:rsidRPr="00F708E6">
        <w:rPr>
          <w:sz w:val="22"/>
          <w:szCs w:val="22"/>
        </w:rPr>
        <w:t>1842</w:t>
      </w:r>
      <w:r w:rsidR="000369E0" w:rsidRPr="00F708E6">
        <w:rPr>
          <w:sz w:val="22"/>
          <w:szCs w:val="22"/>
        </w:rPr>
        <w:t xml:space="preserve"> ze zm.)</w:t>
      </w:r>
      <w:r w:rsidRPr="00F708E6">
        <w:rPr>
          <w:sz w:val="22"/>
          <w:szCs w:val="22"/>
        </w:rPr>
        <w:t xml:space="preserve"> oraz przepisy ustawy z dnia 23 kwietnia 1964 r. – Kodeks cywilny (t. j. </w:t>
      </w:r>
      <w:r w:rsidR="009B31F3" w:rsidRPr="00F708E6">
        <w:rPr>
          <w:sz w:val="22"/>
          <w:szCs w:val="22"/>
        </w:rPr>
        <w:t xml:space="preserve">Dz. U. </w:t>
      </w:r>
      <w:r w:rsidR="00002096" w:rsidRPr="00F708E6">
        <w:rPr>
          <w:sz w:val="22"/>
          <w:szCs w:val="22"/>
        </w:rPr>
        <w:t>2020 poz. 1740</w:t>
      </w:r>
      <w:r w:rsidRPr="00F708E6">
        <w:rPr>
          <w:sz w:val="22"/>
          <w:szCs w:val="22"/>
        </w:rPr>
        <w:t xml:space="preserve"> </w:t>
      </w:r>
      <w:r w:rsidR="00171770" w:rsidRPr="00F708E6">
        <w:rPr>
          <w:sz w:val="22"/>
          <w:szCs w:val="22"/>
        </w:rPr>
        <w:t>ze</w:t>
      </w:r>
      <w:r w:rsidRPr="00F708E6">
        <w:rPr>
          <w:sz w:val="22"/>
          <w:szCs w:val="22"/>
        </w:rPr>
        <w:t xml:space="preserve"> zm.).</w:t>
      </w:r>
    </w:p>
    <w:p w14:paraId="1FC5EA6A" w14:textId="77777777" w:rsidR="00016BBE" w:rsidRPr="00F708E6" w:rsidRDefault="00016BBE" w:rsidP="00583E7F">
      <w:pPr>
        <w:widowControl/>
        <w:numPr>
          <w:ilvl w:val="0"/>
          <w:numId w:val="17"/>
        </w:numPr>
        <w:suppressAutoHyphens w:val="0"/>
        <w:jc w:val="both"/>
        <w:rPr>
          <w:sz w:val="22"/>
          <w:szCs w:val="22"/>
        </w:rPr>
      </w:pPr>
      <w:r w:rsidRPr="00F708E6">
        <w:rPr>
          <w:sz w:val="22"/>
          <w:szCs w:val="22"/>
        </w:rPr>
        <w:t xml:space="preserve">Wszelkie zmiany lub uzupełnienia niniejszej </w:t>
      </w:r>
      <w:r w:rsidR="002D1F40" w:rsidRPr="00F708E6">
        <w:rPr>
          <w:sz w:val="22"/>
          <w:szCs w:val="22"/>
        </w:rPr>
        <w:t>Umowy</w:t>
      </w:r>
      <w:r w:rsidRPr="00F708E6">
        <w:rPr>
          <w:sz w:val="22"/>
          <w:szCs w:val="22"/>
        </w:rPr>
        <w:t xml:space="preserve"> mogą nastąpić za zgodą Stron w formie pisemnej pod rygorem nieważności.</w:t>
      </w:r>
    </w:p>
    <w:p w14:paraId="06BEB403" w14:textId="77777777" w:rsidR="001755B5" w:rsidRPr="00F708E6" w:rsidRDefault="00016BBE" w:rsidP="00583E7F">
      <w:pPr>
        <w:widowControl/>
        <w:numPr>
          <w:ilvl w:val="0"/>
          <w:numId w:val="17"/>
        </w:numPr>
        <w:suppressAutoHyphens w:val="0"/>
        <w:jc w:val="both"/>
        <w:rPr>
          <w:sz w:val="22"/>
          <w:szCs w:val="22"/>
        </w:rPr>
      </w:pPr>
      <w:r w:rsidRPr="00F708E6">
        <w:rPr>
          <w:sz w:val="22"/>
          <w:szCs w:val="22"/>
        </w:rPr>
        <w:t>Sądem właściwym dla wszystkich spraw związanych z niniejszą umową będzie sąd miejscowo właściwy według siedziby Zamawiającego.</w:t>
      </w:r>
    </w:p>
    <w:p w14:paraId="5D0C7FD9" w14:textId="77777777" w:rsidR="001755B5" w:rsidRPr="00F708E6" w:rsidRDefault="00016BBE" w:rsidP="00583E7F">
      <w:pPr>
        <w:widowControl/>
        <w:numPr>
          <w:ilvl w:val="0"/>
          <w:numId w:val="17"/>
        </w:numPr>
        <w:suppressAutoHyphens w:val="0"/>
        <w:jc w:val="both"/>
        <w:rPr>
          <w:sz w:val="22"/>
          <w:szCs w:val="22"/>
        </w:rPr>
      </w:pPr>
      <w:r w:rsidRPr="00F708E6">
        <w:rPr>
          <w:sz w:val="22"/>
          <w:szCs w:val="22"/>
        </w:rPr>
        <w:t>Umowę sporządzono w dwóch (2) jednobrzmiących egzemplarzach, po jednym (1) egzemplarzu dla każdej ze Stron</w:t>
      </w:r>
      <w:r w:rsidR="001755B5" w:rsidRPr="00F708E6">
        <w:rPr>
          <w:sz w:val="22"/>
          <w:szCs w:val="22"/>
        </w:rPr>
        <w:t>, przy czym w przypadku zawarcia umowy w formie elektronicznej poprzez opatrzenie jej podpisem kwalifikowanym elektronicznym, powstały w ten sposób dokument elektroniczny stanowi poświadczenie, iż Strony zgodnie złożyły oświadczenia woli w nim zawarte.</w:t>
      </w:r>
    </w:p>
    <w:p w14:paraId="4391A0D7" w14:textId="77777777" w:rsidR="004F60C3" w:rsidRPr="00F708E6" w:rsidRDefault="004F60C3">
      <w:pPr>
        <w:ind w:left="284"/>
        <w:jc w:val="both"/>
        <w:rPr>
          <w:sz w:val="22"/>
          <w:szCs w:val="22"/>
        </w:rPr>
      </w:pPr>
    </w:p>
    <w:p w14:paraId="44D43F5B" w14:textId="77777777" w:rsidR="009B1782" w:rsidRPr="00F708E6" w:rsidRDefault="009B1782" w:rsidP="00E21080">
      <w:pPr>
        <w:ind w:left="284"/>
        <w:jc w:val="both"/>
        <w:rPr>
          <w:sz w:val="22"/>
          <w:szCs w:val="22"/>
        </w:rPr>
      </w:pPr>
    </w:p>
    <w:p w14:paraId="1D8F6B70" w14:textId="77777777" w:rsidR="00016BBE" w:rsidRPr="00F708E6" w:rsidRDefault="00F708E6" w:rsidP="00E21080">
      <w:pPr>
        <w:ind w:left="284"/>
        <w:jc w:val="both"/>
        <w:rPr>
          <w:b/>
          <w:bCs/>
          <w:i/>
          <w:iCs/>
          <w:sz w:val="22"/>
          <w:szCs w:val="22"/>
        </w:rPr>
      </w:pPr>
      <w:r w:rsidRPr="00F708E6">
        <w:rPr>
          <w:b/>
          <w:bCs/>
          <w:i/>
          <w:iCs/>
          <w:sz w:val="22"/>
          <w:szCs w:val="22"/>
        </w:rPr>
        <w:t xml:space="preserve">         </w:t>
      </w:r>
      <w:r w:rsidR="00D66CFF" w:rsidRPr="00F708E6">
        <w:rPr>
          <w:b/>
          <w:bCs/>
          <w:i/>
          <w:iCs/>
          <w:sz w:val="22"/>
          <w:szCs w:val="22"/>
        </w:rPr>
        <w:t xml:space="preserve">  </w:t>
      </w:r>
      <w:r w:rsidR="00016BBE" w:rsidRPr="00F708E6">
        <w:rPr>
          <w:b/>
          <w:bCs/>
          <w:i/>
          <w:iCs/>
          <w:sz w:val="22"/>
          <w:szCs w:val="22"/>
        </w:rPr>
        <w:t>Zamawiający :</w:t>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Pr="00F708E6">
        <w:rPr>
          <w:b/>
          <w:bCs/>
          <w:i/>
          <w:iCs/>
          <w:sz w:val="22"/>
          <w:szCs w:val="22"/>
        </w:rPr>
        <w:t xml:space="preserve">       </w:t>
      </w:r>
      <w:r w:rsidR="00D66CFF" w:rsidRPr="00F708E6">
        <w:rPr>
          <w:b/>
          <w:bCs/>
          <w:i/>
          <w:iCs/>
          <w:sz w:val="22"/>
          <w:szCs w:val="22"/>
        </w:rPr>
        <w:t xml:space="preserve">  </w:t>
      </w:r>
      <w:r w:rsidR="004B43FD" w:rsidRPr="00F708E6">
        <w:rPr>
          <w:b/>
          <w:bCs/>
          <w:i/>
          <w:iCs/>
          <w:sz w:val="22"/>
          <w:szCs w:val="22"/>
        </w:rPr>
        <w:t xml:space="preserve">     </w:t>
      </w:r>
      <w:r w:rsidR="00016BBE" w:rsidRPr="00F708E6">
        <w:rPr>
          <w:b/>
          <w:bCs/>
          <w:i/>
          <w:iCs/>
          <w:sz w:val="22"/>
          <w:szCs w:val="22"/>
        </w:rPr>
        <w:t>Wykonawca :</w:t>
      </w:r>
    </w:p>
    <w:p w14:paraId="22197850" w14:textId="77777777" w:rsidR="00016BBE" w:rsidRPr="00F708E6" w:rsidRDefault="00016BBE" w:rsidP="00E21080">
      <w:pPr>
        <w:ind w:left="284"/>
        <w:jc w:val="both"/>
        <w:rPr>
          <w:b/>
          <w:bCs/>
          <w:i/>
          <w:iCs/>
          <w:sz w:val="22"/>
          <w:szCs w:val="22"/>
        </w:rPr>
      </w:pPr>
    </w:p>
    <w:p w14:paraId="4629599F" w14:textId="77777777" w:rsidR="00016BBE" w:rsidRPr="00003271" w:rsidRDefault="00016BBE" w:rsidP="00E21080">
      <w:pPr>
        <w:ind w:left="284"/>
        <w:jc w:val="both"/>
      </w:pPr>
      <w:r w:rsidRPr="00003271">
        <w:t>.............................................................</w:t>
      </w:r>
      <w:r w:rsidRPr="00003271">
        <w:tab/>
      </w:r>
      <w:r w:rsidRPr="00003271">
        <w:tab/>
      </w:r>
      <w:r w:rsidRPr="00003271">
        <w:tab/>
        <w:t>..................................................</w:t>
      </w:r>
    </w:p>
    <w:p w14:paraId="3B600A52" w14:textId="77777777" w:rsidR="00D169AB" w:rsidRDefault="00AD26CF" w:rsidP="002D600E">
      <w:pPr>
        <w:widowControl/>
        <w:suppressAutoHyphens w:val="0"/>
        <w:rPr>
          <w:b/>
          <w:u w:val="single"/>
        </w:rPr>
      </w:pPr>
      <w:r w:rsidRPr="00003271">
        <w:rPr>
          <w:b/>
          <w:u w:val="single"/>
        </w:rPr>
        <w:br w:type="page"/>
      </w:r>
    </w:p>
    <w:p w14:paraId="6E78B24B" w14:textId="77777777" w:rsidR="00097B64" w:rsidRDefault="00097B64" w:rsidP="002D600E">
      <w:pPr>
        <w:widowControl/>
        <w:suppressAutoHyphens w:val="0"/>
        <w:rPr>
          <w:b/>
          <w:u w:val="single"/>
        </w:rPr>
      </w:pPr>
    </w:p>
    <w:p w14:paraId="275CE487" w14:textId="77777777" w:rsidR="00097B64" w:rsidRPr="007140F8" w:rsidRDefault="00097B64" w:rsidP="00097B64">
      <w:pPr>
        <w:autoSpaceDE w:val="0"/>
        <w:autoSpaceDN w:val="0"/>
        <w:adjustRightInd w:val="0"/>
        <w:jc w:val="right"/>
        <w:rPr>
          <w:sz w:val="20"/>
          <w:szCs w:val="20"/>
        </w:rPr>
      </w:pPr>
      <w:bookmarkStart w:id="5" w:name="_Hlk65667035"/>
      <w:r w:rsidRPr="007140F8">
        <w:rPr>
          <w:sz w:val="20"/>
          <w:szCs w:val="20"/>
        </w:rPr>
        <w:t xml:space="preserve">Załącznik nr 1 </w:t>
      </w:r>
      <w:bookmarkEnd w:id="5"/>
      <w:r w:rsidRPr="007140F8">
        <w:rPr>
          <w:sz w:val="20"/>
          <w:szCs w:val="20"/>
        </w:rPr>
        <w:t xml:space="preserve">do Umowy nr </w:t>
      </w:r>
      <w:r w:rsidRPr="00C66C23">
        <w:rPr>
          <w:iCs/>
          <w:sz w:val="20"/>
          <w:szCs w:val="22"/>
        </w:rPr>
        <w:t>80.272.</w:t>
      </w:r>
      <w:r w:rsidR="009D547C">
        <w:rPr>
          <w:iCs/>
          <w:sz w:val="20"/>
          <w:szCs w:val="22"/>
        </w:rPr>
        <w:t>80</w:t>
      </w:r>
      <w:r w:rsidRPr="00C66C23">
        <w:rPr>
          <w:iCs/>
          <w:sz w:val="20"/>
          <w:szCs w:val="22"/>
        </w:rPr>
        <w:t>.2021</w:t>
      </w:r>
    </w:p>
    <w:p w14:paraId="31B7DD7E" w14:textId="77777777" w:rsidR="00097B64" w:rsidRPr="007140F8" w:rsidRDefault="00097B64" w:rsidP="00097B64">
      <w:pPr>
        <w:autoSpaceDE w:val="0"/>
        <w:autoSpaceDN w:val="0"/>
        <w:adjustRightInd w:val="0"/>
        <w:rPr>
          <w:bCs/>
          <w:sz w:val="20"/>
          <w:szCs w:val="20"/>
        </w:rPr>
      </w:pPr>
    </w:p>
    <w:p w14:paraId="75B90B6E" w14:textId="77777777" w:rsidR="00097B64" w:rsidRPr="007140F8" w:rsidRDefault="00097B64" w:rsidP="00F708E6">
      <w:pPr>
        <w:autoSpaceDE w:val="0"/>
        <w:autoSpaceDN w:val="0"/>
        <w:adjustRightInd w:val="0"/>
        <w:jc w:val="left"/>
        <w:rPr>
          <w:bCs/>
          <w:sz w:val="20"/>
          <w:szCs w:val="20"/>
        </w:rPr>
      </w:pPr>
      <w:r w:rsidRPr="007140F8">
        <w:rPr>
          <w:bCs/>
          <w:sz w:val="20"/>
          <w:szCs w:val="20"/>
        </w:rPr>
        <w:t>…………………………………………….</w:t>
      </w:r>
    </w:p>
    <w:p w14:paraId="56F860F0" w14:textId="77777777" w:rsidR="00097B64" w:rsidRPr="007140F8" w:rsidRDefault="00F708E6" w:rsidP="00F708E6">
      <w:pPr>
        <w:autoSpaceDE w:val="0"/>
        <w:autoSpaceDN w:val="0"/>
        <w:adjustRightInd w:val="0"/>
        <w:jc w:val="left"/>
        <w:rPr>
          <w:bCs/>
          <w:sz w:val="20"/>
          <w:szCs w:val="20"/>
        </w:rPr>
      </w:pPr>
      <w:r>
        <w:rPr>
          <w:bCs/>
          <w:sz w:val="20"/>
          <w:szCs w:val="20"/>
        </w:rPr>
        <w:t xml:space="preserve">              </w:t>
      </w:r>
      <w:r w:rsidR="00097B64" w:rsidRPr="007140F8">
        <w:rPr>
          <w:bCs/>
          <w:sz w:val="20"/>
          <w:szCs w:val="20"/>
        </w:rPr>
        <w:t>pieczątka Jednostki UJ</w:t>
      </w:r>
    </w:p>
    <w:p w14:paraId="11ABB946" w14:textId="77777777" w:rsidR="00097B64" w:rsidRPr="007140F8" w:rsidRDefault="00097B64" w:rsidP="00097B64">
      <w:pPr>
        <w:autoSpaceDE w:val="0"/>
        <w:autoSpaceDN w:val="0"/>
        <w:adjustRightInd w:val="0"/>
        <w:jc w:val="both"/>
        <w:rPr>
          <w:b/>
          <w:bCs/>
          <w:sz w:val="20"/>
          <w:szCs w:val="20"/>
        </w:rPr>
      </w:pPr>
    </w:p>
    <w:p w14:paraId="03EF5CFE" w14:textId="77777777" w:rsidR="00097B64" w:rsidRPr="007140F8" w:rsidRDefault="00097B64" w:rsidP="00097B64">
      <w:pPr>
        <w:autoSpaceDE w:val="0"/>
        <w:autoSpaceDN w:val="0"/>
        <w:adjustRightInd w:val="0"/>
        <w:spacing w:after="240"/>
        <w:rPr>
          <w:sz w:val="20"/>
          <w:szCs w:val="20"/>
        </w:rPr>
      </w:pPr>
      <w:r w:rsidRPr="007140F8">
        <w:rPr>
          <w:b/>
          <w:bCs/>
          <w:sz w:val="20"/>
          <w:szCs w:val="20"/>
        </w:rPr>
        <w:t xml:space="preserve">Protokół odbioru towaru </w:t>
      </w:r>
    </w:p>
    <w:p w14:paraId="10CF3659" w14:textId="77777777" w:rsidR="00097B64" w:rsidRPr="007140F8" w:rsidRDefault="00097B64" w:rsidP="00097B64">
      <w:pPr>
        <w:autoSpaceDE w:val="0"/>
        <w:autoSpaceDN w:val="0"/>
        <w:adjustRightInd w:val="0"/>
        <w:jc w:val="both"/>
        <w:rPr>
          <w:sz w:val="20"/>
          <w:szCs w:val="20"/>
        </w:rPr>
      </w:pPr>
      <w:r w:rsidRPr="007140F8">
        <w:rPr>
          <w:sz w:val="20"/>
          <w:szCs w:val="20"/>
        </w:rPr>
        <w:t xml:space="preserve">W dniu ………………………. r. w związku z Umową nr ………….…………..…....….. z dnia ……………………..…….. </w:t>
      </w:r>
    </w:p>
    <w:p w14:paraId="78649F0A" w14:textId="77777777" w:rsidR="00097B64" w:rsidRPr="007140F8" w:rsidRDefault="00097B64" w:rsidP="00097B64">
      <w:pPr>
        <w:autoSpaceDE w:val="0"/>
        <w:autoSpaceDN w:val="0"/>
        <w:adjustRightInd w:val="0"/>
        <w:jc w:val="both"/>
        <w:rPr>
          <w:sz w:val="20"/>
          <w:szCs w:val="20"/>
        </w:rPr>
      </w:pPr>
    </w:p>
    <w:p w14:paraId="47363101" w14:textId="77777777" w:rsidR="00097B64" w:rsidRPr="007140F8" w:rsidRDefault="00097B64" w:rsidP="00097B64">
      <w:pPr>
        <w:autoSpaceDE w:val="0"/>
        <w:autoSpaceDN w:val="0"/>
        <w:adjustRightInd w:val="0"/>
        <w:jc w:val="both"/>
        <w:rPr>
          <w:sz w:val="20"/>
          <w:szCs w:val="20"/>
        </w:rPr>
      </w:pPr>
      <w:r w:rsidRPr="007140F8">
        <w:rPr>
          <w:b/>
          <w:bCs/>
          <w:sz w:val="20"/>
          <w:szCs w:val="20"/>
        </w:rPr>
        <w:t xml:space="preserve">DOKONANO / NIE DOKONANO* odbioru: </w:t>
      </w:r>
    </w:p>
    <w:p w14:paraId="0502BC46" w14:textId="77777777" w:rsidR="00097B64" w:rsidRPr="007140F8" w:rsidRDefault="00097B64" w:rsidP="00097B64">
      <w:pPr>
        <w:autoSpaceDE w:val="0"/>
        <w:autoSpaceDN w:val="0"/>
        <w:adjustRightInd w:val="0"/>
        <w:jc w:val="both"/>
        <w:rPr>
          <w:sz w:val="20"/>
          <w:szCs w:val="20"/>
        </w:rPr>
      </w:pPr>
    </w:p>
    <w:p w14:paraId="54FD72CA" w14:textId="77777777" w:rsidR="00097B64" w:rsidRPr="007140F8" w:rsidRDefault="00097B64" w:rsidP="00097B64">
      <w:pPr>
        <w:autoSpaceDE w:val="0"/>
        <w:autoSpaceDN w:val="0"/>
        <w:adjustRightInd w:val="0"/>
        <w:jc w:val="both"/>
        <w:rPr>
          <w:sz w:val="20"/>
          <w:szCs w:val="20"/>
        </w:rPr>
      </w:pPr>
      <w:r w:rsidRPr="007140F8">
        <w:rPr>
          <w:sz w:val="20"/>
          <w:szCs w:val="20"/>
        </w:rPr>
        <w:t>Dane dostawcy ………………………………………………………….</w:t>
      </w:r>
    </w:p>
    <w:p w14:paraId="1A29936A" w14:textId="77777777" w:rsidR="00097B64" w:rsidRPr="007140F8" w:rsidRDefault="00097B64" w:rsidP="00097B64">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097B64" w:rsidRPr="007140F8" w14:paraId="5385AF6A" w14:textId="77777777" w:rsidTr="000E4677">
        <w:tc>
          <w:tcPr>
            <w:tcW w:w="540" w:type="dxa"/>
            <w:shd w:val="clear" w:color="auto" w:fill="auto"/>
          </w:tcPr>
          <w:p w14:paraId="48090FCA" w14:textId="77777777" w:rsidR="00097B64" w:rsidRPr="007140F8" w:rsidRDefault="00097B64" w:rsidP="000E4677">
            <w:pPr>
              <w:autoSpaceDE w:val="0"/>
              <w:autoSpaceDN w:val="0"/>
              <w:adjustRightInd w:val="0"/>
              <w:jc w:val="both"/>
              <w:rPr>
                <w:sz w:val="20"/>
                <w:szCs w:val="20"/>
              </w:rPr>
            </w:pPr>
            <w:r w:rsidRPr="007140F8">
              <w:rPr>
                <w:sz w:val="20"/>
                <w:szCs w:val="20"/>
              </w:rPr>
              <w:t>Lp.</w:t>
            </w:r>
          </w:p>
        </w:tc>
        <w:tc>
          <w:tcPr>
            <w:tcW w:w="7560" w:type="dxa"/>
            <w:gridSpan w:val="6"/>
            <w:shd w:val="clear" w:color="auto" w:fill="auto"/>
          </w:tcPr>
          <w:p w14:paraId="1EAFA0C3" w14:textId="77777777" w:rsidR="00097B64" w:rsidRPr="007140F8" w:rsidRDefault="00097B64" w:rsidP="000E4677">
            <w:pPr>
              <w:autoSpaceDE w:val="0"/>
              <w:autoSpaceDN w:val="0"/>
              <w:adjustRightInd w:val="0"/>
              <w:jc w:val="both"/>
              <w:rPr>
                <w:sz w:val="20"/>
                <w:szCs w:val="20"/>
              </w:rPr>
            </w:pPr>
            <w:r w:rsidRPr="007140F8">
              <w:rPr>
                <w:sz w:val="20"/>
                <w:szCs w:val="20"/>
              </w:rPr>
              <w:t>Specyfikacja dostarczonego sprzętu</w:t>
            </w:r>
          </w:p>
        </w:tc>
        <w:tc>
          <w:tcPr>
            <w:tcW w:w="1620" w:type="dxa"/>
            <w:vMerge w:val="restart"/>
            <w:shd w:val="clear" w:color="auto" w:fill="auto"/>
          </w:tcPr>
          <w:p w14:paraId="52B70D4A" w14:textId="77777777" w:rsidR="00097B64" w:rsidRPr="007140F8" w:rsidRDefault="00097B64" w:rsidP="000E4677">
            <w:pPr>
              <w:autoSpaceDE w:val="0"/>
              <w:autoSpaceDN w:val="0"/>
              <w:adjustRightInd w:val="0"/>
              <w:jc w:val="both"/>
              <w:rPr>
                <w:sz w:val="20"/>
                <w:szCs w:val="20"/>
              </w:rPr>
            </w:pPr>
            <w:r w:rsidRPr="007140F8">
              <w:rPr>
                <w:sz w:val="20"/>
                <w:szCs w:val="20"/>
              </w:rPr>
              <w:t xml:space="preserve">Data odbioru </w:t>
            </w:r>
          </w:p>
        </w:tc>
      </w:tr>
      <w:tr w:rsidR="00097B64" w:rsidRPr="007140F8" w14:paraId="4908E7B6" w14:textId="77777777" w:rsidTr="000E4677">
        <w:tc>
          <w:tcPr>
            <w:tcW w:w="540" w:type="dxa"/>
            <w:shd w:val="clear" w:color="auto" w:fill="auto"/>
          </w:tcPr>
          <w:p w14:paraId="4AA7660D"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1302D3D2" w14:textId="77777777" w:rsidR="00097B64" w:rsidRPr="007140F8" w:rsidRDefault="00097B64" w:rsidP="000E4677">
            <w:pPr>
              <w:autoSpaceDE w:val="0"/>
              <w:autoSpaceDN w:val="0"/>
              <w:adjustRightInd w:val="0"/>
              <w:jc w:val="both"/>
              <w:rPr>
                <w:sz w:val="20"/>
                <w:szCs w:val="20"/>
              </w:rPr>
            </w:pPr>
            <w:r w:rsidRPr="007140F8">
              <w:rPr>
                <w:sz w:val="20"/>
                <w:szCs w:val="20"/>
              </w:rPr>
              <w:t>Nazwa</w:t>
            </w:r>
          </w:p>
        </w:tc>
        <w:tc>
          <w:tcPr>
            <w:tcW w:w="654" w:type="dxa"/>
            <w:shd w:val="clear" w:color="auto" w:fill="auto"/>
          </w:tcPr>
          <w:p w14:paraId="6E84E39F" w14:textId="77777777" w:rsidR="00097B64" w:rsidRPr="007140F8" w:rsidRDefault="00097B64" w:rsidP="000E4677">
            <w:pPr>
              <w:autoSpaceDE w:val="0"/>
              <w:autoSpaceDN w:val="0"/>
              <w:adjustRightInd w:val="0"/>
              <w:jc w:val="both"/>
              <w:rPr>
                <w:sz w:val="20"/>
                <w:szCs w:val="20"/>
              </w:rPr>
            </w:pPr>
            <w:r w:rsidRPr="007140F8">
              <w:rPr>
                <w:sz w:val="20"/>
                <w:szCs w:val="20"/>
              </w:rPr>
              <w:t>Ilość</w:t>
            </w:r>
          </w:p>
        </w:tc>
        <w:tc>
          <w:tcPr>
            <w:tcW w:w="1130" w:type="dxa"/>
            <w:shd w:val="clear" w:color="auto" w:fill="auto"/>
          </w:tcPr>
          <w:p w14:paraId="7B1D3DC6" w14:textId="77777777" w:rsidR="00097B64" w:rsidRPr="007140F8" w:rsidRDefault="00097B64" w:rsidP="000E4677">
            <w:pPr>
              <w:autoSpaceDE w:val="0"/>
              <w:autoSpaceDN w:val="0"/>
              <w:adjustRightInd w:val="0"/>
              <w:jc w:val="both"/>
              <w:rPr>
                <w:sz w:val="20"/>
                <w:szCs w:val="20"/>
              </w:rPr>
            </w:pPr>
            <w:r w:rsidRPr="007140F8">
              <w:rPr>
                <w:sz w:val="20"/>
                <w:szCs w:val="20"/>
              </w:rPr>
              <w:t>Producent</w:t>
            </w:r>
          </w:p>
        </w:tc>
        <w:tc>
          <w:tcPr>
            <w:tcW w:w="1155" w:type="dxa"/>
            <w:shd w:val="clear" w:color="auto" w:fill="auto"/>
          </w:tcPr>
          <w:p w14:paraId="2BD7CE3D" w14:textId="77777777" w:rsidR="00097B64" w:rsidRPr="007140F8" w:rsidRDefault="00097B64" w:rsidP="000E4677">
            <w:pPr>
              <w:autoSpaceDE w:val="0"/>
              <w:autoSpaceDN w:val="0"/>
              <w:adjustRightInd w:val="0"/>
              <w:jc w:val="both"/>
              <w:rPr>
                <w:sz w:val="20"/>
                <w:szCs w:val="20"/>
              </w:rPr>
            </w:pPr>
            <w:r w:rsidRPr="007140F8">
              <w:rPr>
                <w:sz w:val="20"/>
                <w:szCs w:val="20"/>
              </w:rPr>
              <w:t>Model/typ</w:t>
            </w:r>
          </w:p>
        </w:tc>
        <w:tc>
          <w:tcPr>
            <w:tcW w:w="1564" w:type="dxa"/>
            <w:shd w:val="clear" w:color="auto" w:fill="auto"/>
          </w:tcPr>
          <w:p w14:paraId="110FD700" w14:textId="77777777" w:rsidR="00097B64" w:rsidRPr="007140F8" w:rsidRDefault="00097B64" w:rsidP="000E4677">
            <w:pPr>
              <w:autoSpaceDE w:val="0"/>
              <w:autoSpaceDN w:val="0"/>
              <w:adjustRightInd w:val="0"/>
              <w:jc w:val="both"/>
              <w:rPr>
                <w:sz w:val="20"/>
                <w:szCs w:val="20"/>
              </w:rPr>
            </w:pPr>
            <w:r w:rsidRPr="007140F8">
              <w:rPr>
                <w:sz w:val="20"/>
                <w:szCs w:val="20"/>
              </w:rPr>
              <w:t>Nr fabryczny</w:t>
            </w:r>
          </w:p>
        </w:tc>
        <w:tc>
          <w:tcPr>
            <w:tcW w:w="1260" w:type="dxa"/>
            <w:shd w:val="clear" w:color="auto" w:fill="auto"/>
          </w:tcPr>
          <w:p w14:paraId="27B7D080" w14:textId="77777777" w:rsidR="00097B64" w:rsidRPr="007140F8" w:rsidRDefault="00097B64" w:rsidP="000E4677">
            <w:pPr>
              <w:autoSpaceDE w:val="0"/>
              <w:autoSpaceDN w:val="0"/>
              <w:adjustRightInd w:val="0"/>
              <w:jc w:val="both"/>
              <w:rPr>
                <w:sz w:val="20"/>
                <w:szCs w:val="20"/>
              </w:rPr>
            </w:pPr>
            <w:r w:rsidRPr="007140F8">
              <w:rPr>
                <w:sz w:val="20"/>
                <w:szCs w:val="20"/>
              </w:rPr>
              <w:t>Data produkcji sprzętu</w:t>
            </w:r>
          </w:p>
        </w:tc>
        <w:tc>
          <w:tcPr>
            <w:tcW w:w="1620" w:type="dxa"/>
            <w:vMerge/>
            <w:shd w:val="clear" w:color="auto" w:fill="auto"/>
          </w:tcPr>
          <w:p w14:paraId="51C68C80" w14:textId="77777777" w:rsidR="00097B64" w:rsidRPr="007140F8" w:rsidRDefault="00097B64" w:rsidP="000E4677">
            <w:pPr>
              <w:autoSpaceDE w:val="0"/>
              <w:autoSpaceDN w:val="0"/>
              <w:adjustRightInd w:val="0"/>
              <w:jc w:val="both"/>
              <w:rPr>
                <w:sz w:val="20"/>
                <w:szCs w:val="20"/>
              </w:rPr>
            </w:pPr>
          </w:p>
        </w:tc>
      </w:tr>
      <w:tr w:rsidR="00097B64" w:rsidRPr="007140F8" w14:paraId="00DB4663" w14:textId="77777777" w:rsidTr="000E4677">
        <w:tc>
          <w:tcPr>
            <w:tcW w:w="540" w:type="dxa"/>
            <w:shd w:val="clear" w:color="auto" w:fill="auto"/>
          </w:tcPr>
          <w:p w14:paraId="75AE0974" w14:textId="77777777" w:rsidR="00097B64" w:rsidRPr="007140F8" w:rsidRDefault="00097B64" w:rsidP="000E4677">
            <w:pPr>
              <w:autoSpaceDE w:val="0"/>
              <w:autoSpaceDN w:val="0"/>
              <w:adjustRightInd w:val="0"/>
              <w:jc w:val="both"/>
              <w:rPr>
                <w:sz w:val="20"/>
                <w:szCs w:val="20"/>
              </w:rPr>
            </w:pPr>
          </w:p>
          <w:p w14:paraId="30ADAD43"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11DCC294"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5D215612"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62EFD41E"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25A96C1A"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6FA4D5D1"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21ABB1DB"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52D2ED02" w14:textId="77777777" w:rsidR="00097B64" w:rsidRPr="007140F8" w:rsidRDefault="00097B64" w:rsidP="000E4677">
            <w:pPr>
              <w:autoSpaceDE w:val="0"/>
              <w:autoSpaceDN w:val="0"/>
              <w:adjustRightInd w:val="0"/>
              <w:jc w:val="both"/>
              <w:rPr>
                <w:sz w:val="20"/>
                <w:szCs w:val="20"/>
              </w:rPr>
            </w:pPr>
          </w:p>
        </w:tc>
      </w:tr>
      <w:tr w:rsidR="00097B64" w:rsidRPr="007140F8" w14:paraId="45CE617B" w14:textId="77777777" w:rsidTr="000E4677">
        <w:tc>
          <w:tcPr>
            <w:tcW w:w="540" w:type="dxa"/>
            <w:shd w:val="clear" w:color="auto" w:fill="auto"/>
          </w:tcPr>
          <w:p w14:paraId="77280393" w14:textId="77777777" w:rsidR="00097B64" w:rsidRPr="007140F8" w:rsidRDefault="00097B64" w:rsidP="000E4677">
            <w:pPr>
              <w:autoSpaceDE w:val="0"/>
              <w:autoSpaceDN w:val="0"/>
              <w:adjustRightInd w:val="0"/>
              <w:jc w:val="both"/>
              <w:rPr>
                <w:sz w:val="20"/>
                <w:szCs w:val="20"/>
              </w:rPr>
            </w:pPr>
          </w:p>
          <w:p w14:paraId="551E26C6"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00C24F6D"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396DC5BD"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4347C5E4"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337FA627"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4315F657"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3C984F15"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3A1EAC8D" w14:textId="77777777" w:rsidR="00097B64" w:rsidRPr="007140F8" w:rsidRDefault="00097B64" w:rsidP="000E4677">
            <w:pPr>
              <w:autoSpaceDE w:val="0"/>
              <w:autoSpaceDN w:val="0"/>
              <w:adjustRightInd w:val="0"/>
              <w:jc w:val="both"/>
              <w:rPr>
                <w:sz w:val="20"/>
                <w:szCs w:val="20"/>
              </w:rPr>
            </w:pPr>
          </w:p>
        </w:tc>
      </w:tr>
      <w:tr w:rsidR="00097B64" w:rsidRPr="007140F8" w14:paraId="01150E94" w14:textId="77777777" w:rsidTr="000E4677">
        <w:tc>
          <w:tcPr>
            <w:tcW w:w="540" w:type="dxa"/>
            <w:shd w:val="clear" w:color="auto" w:fill="auto"/>
          </w:tcPr>
          <w:p w14:paraId="197E97BC" w14:textId="77777777" w:rsidR="00097B64" w:rsidRPr="007140F8" w:rsidRDefault="00097B64" w:rsidP="000E4677">
            <w:pPr>
              <w:autoSpaceDE w:val="0"/>
              <w:autoSpaceDN w:val="0"/>
              <w:adjustRightInd w:val="0"/>
              <w:jc w:val="both"/>
              <w:rPr>
                <w:sz w:val="20"/>
                <w:szCs w:val="20"/>
              </w:rPr>
            </w:pPr>
          </w:p>
          <w:p w14:paraId="288FB7ED"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2C8FD484"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24D8A87E"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26C4A9C4"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61B17C53"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70FB57DD"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75669FB6"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7D09EEA4" w14:textId="77777777" w:rsidR="00097B64" w:rsidRPr="007140F8" w:rsidRDefault="00097B64" w:rsidP="000E4677">
            <w:pPr>
              <w:autoSpaceDE w:val="0"/>
              <w:autoSpaceDN w:val="0"/>
              <w:adjustRightInd w:val="0"/>
              <w:jc w:val="both"/>
              <w:rPr>
                <w:sz w:val="20"/>
                <w:szCs w:val="20"/>
              </w:rPr>
            </w:pPr>
          </w:p>
        </w:tc>
      </w:tr>
    </w:tbl>
    <w:p w14:paraId="1FDD0721" w14:textId="77777777" w:rsidR="00097B64" w:rsidRPr="007140F8" w:rsidRDefault="00097B64" w:rsidP="00097B64">
      <w:pPr>
        <w:autoSpaceDE w:val="0"/>
        <w:autoSpaceDN w:val="0"/>
        <w:adjustRightInd w:val="0"/>
        <w:jc w:val="both"/>
        <w:rPr>
          <w:sz w:val="20"/>
          <w:szCs w:val="20"/>
        </w:rPr>
      </w:pPr>
    </w:p>
    <w:p w14:paraId="7D673BC7" w14:textId="77777777" w:rsidR="00097B64" w:rsidRPr="007140F8" w:rsidRDefault="00097B64" w:rsidP="00097B64">
      <w:pPr>
        <w:autoSpaceDE w:val="0"/>
        <w:autoSpaceDN w:val="0"/>
        <w:adjustRightInd w:val="0"/>
        <w:jc w:val="both"/>
        <w:rPr>
          <w:sz w:val="20"/>
          <w:szCs w:val="20"/>
        </w:rPr>
      </w:pPr>
      <w:r w:rsidRPr="007140F8">
        <w:rPr>
          <w:sz w:val="20"/>
          <w:szCs w:val="20"/>
        </w:rPr>
        <w:t xml:space="preserve">Zgodnie z Umową odbiór Sprzętu powinien nastąpić do dnia .............................. </w:t>
      </w:r>
    </w:p>
    <w:p w14:paraId="7C6D2EDF" w14:textId="77777777" w:rsidR="00097B64" w:rsidRPr="007140F8" w:rsidRDefault="00097B64" w:rsidP="00097B64">
      <w:pPr>
        <w:autoSpaceDE w:val="0"/>
        <w:autoSpaceDN w:val="0"/>
        <w:adjustRightInd w:val="0"/>
        <w:jc w:val="both"/>
        <w:rPr>
          <w:sz w:val="20"/>
          <w:szCs w:val="20"/>
        </w:rPr>
      </w:pPr>
    </w:p>
    <w:p w14:paraId="03AC2710" w14:textId="77777777" w:rsidR="00097B64" w:rsidRPr="007140F8" w:rsidRDefault="00097B64" w:rsidP="00097B64">
      <w:pPr>
        <w:autoSpaceDE w:val="0"/>
        <w:autoSpaceDN w:val="0"/>
        <w:adjustRightInd w:val="0"/>
        <w:jc w:val="both"/>
        <w:rPr>
          <w:sz w:val="20"/>
          <w:szCs w:val="20"/>
        </w:rPr>
      </w:pPr>
      <w:r w:rsidRPr="007140F8">
        <w:rPr>
          <w:sz w:val="20"/>
          <w:szCs w:val="20"/>
        </w:rPr>
        <w:t xml:space="preserve">Odbiór Sprzętu został wykonany w terminie/nie został wykonany w terminie* </w:t>
      </w:r>
    </w:p>
    <w:p w14:paraId="7E6342A3" w14:textId="77777777" w:rsidR="00097B64" w:rsidRPr="007140F8" w:rsidRDefault="00097B64" w:rsidP="00097B64">
      <w:pPr>
        <w:autoSpaceDE w:val="0"/>
        <w:autoSpaceDN w:val="0"/>
        <w:adjustRightInd w:val="0"/>
        <w:jc w:val="both"/>
        <w:rPr>
          <w:sz w:val="20"/>
          <w:szCs w:val="20"/>
        </w:rPr>
      </w:pPr>
    </w:p>
    <w:p w14:paraId="41005F66" w14:textId="77777777" w:rsidR="00097B64" w:rsidRPr="007140F8" w:rsidRDefault="00097B64" w:rsidP="00097B64">
      <w:pPr>
        <w:autoSpaceDE w:val="0"/>
        <w:autoSpaceDN w:val="0"/>
        <w:adjustRightInd w:val="0"/>
        <w:jc w:val="both"/>
        <w:rPr>
          <w:sz w:val="20"/>
          <w:szCs w:val="20"/>
        </w:rPr>
      </w:pPr>
      <w:r w:rsidRPr="007140F8">
        <w:rPr>
          <w:b/>
          <w:sz w:val="20"/>
          <w:szCs w:val="20"/>
        </w:rPr>
        <w:t>BEZ UWAG I ZASTRZEŻEŃ / UWAGI I ZASTRZEŻENIA</w:t>
      </w:r>
      <w:r w:rsidRPr="007140F8">
        <w:rPr>
          <w:sz w:val="20"/>
          <w:szCs w:val="20"/>
        </w:rPr>
        <w:t xml:space="preserve">* </w:t>
      </w:r>
    </w:p>
    <w:p w14:paraId="4658B361" w14:textId="77777777" w:rsidR="00097B64" w:rsidRPr="007140F8" w:rsidRDefault="00097B64" w:rsidP="00097B64">
      <w:pPr>
        <w:autoSpaceDE w:val="0"/>
        <w:autoSpaceDN w:val="0"/>
        <w:adjustRightInd w:val="0"/>
        <w:jc w:val="both"/>
        <w:rPr>
          <w:sz w:val="20"/>
          <w:szCs w:val="20"/>
        </w:rPr>
      </w:pPr>
    </w:p>
    <w:p w14:paraId="53E67C95" w14:textId="77777777" w:rsidR="00097B64" w:rsidRPr="007140F8" w:rsidRDefault="00097B64" w:rsidP="00097B64">
      <w:pPr>
        <w:autoSpaceDE w:val="0"/>
        <w:autoSpaceDN w:val="0"/>
        <w:adjustRightInd w:val="0"/>
        <w:jc w:val="both"/>
        <w:rPr>
          <w:sz w:val="20"/>
          <w:szCs w:val="20"/>
        </w:rPr>
      </w:pPr>
      <w:r w:rsidRPr="007140F8">
        <w:rPr>
          <w:sz w:val="20"/>
          <w:szCs w:val="20"/>
        </w:rPr>
        <w:t>………………………………………………………………………………………………………………………………………………………………………………………………………………………………………………………………………………………………………………………………………………………………………………………………………………………………………………………………………………………………………………………………………</w:t>
      </w:r>
    </w:p>
    <w:p w14:paraId="4C4652FE"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Dotyczy faktury nr ……………………………………………..….. z dnia …………………………………..</w:t>
      </w:r>
    </w:p>
    <w:p w14:paraId="40EAC592"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Wartość towaru/usługi ……………………………………………………………………………………………..</w:t>
      </w:r>
    </w:p>
    <w:p w14:paraId="09AA5014" w14:textId="77777777" w:rsidR="00097B64" w:rsidRPr="007140F8" w:rsidRDefault="00097B64" w:rsidP="00097B64">
      <w:pPr>
        <w:autoSpaceDE w:val="0"/>
        <w:autoSpaceDN w:val="0"/>
        <w:adjustRightInd w:val="0"/>
        <w:jc w:val="both"/>
        <w:rPr>
          <w:sz w:val="20"/>
          <w:szCs w:val="20"/>
        </w:rPr>
      </w:pPr>
    </w:p>
    <w:p w14:paraId="65CEC12A" w14:textId="77777777" w:rsidR="00097B64" w:rsidRPr="007140F8" w:rsidRDefault="00097B64" w:rsidP="00097B64">
      <w:pPr>
        <w:autoSpaceDE w:val="0"/>
        <w:autoSpaceDN w:val="0"/>
        <w:adjustRightInd w:val="0"/>
        <w:jc w:val="both"/>
        <w:rPr>
          <w:sz w:val="20"/>
          <w:szCs w:val="20"/>
        </w:rPr>
      </w:pPr>
    </w:p>
    <w:p w14:paraId="47D56769" w14:textId="77777777" w:rsidR="00097B64" w:rsidRPr="007140F8" w:rsidRDefault="00097B64" w:rsidP="00097B64">
      <w:pPr>
        <w:autoSpaceDE w:val="0"/>
        <w:autoSpaceDN w:val="0"/>
        <w:adjustRightInd w:val="0"/>
        <w:jc w:val="both"/>
        <w:rPr>
          <w:sz w:val="20"/>
          <w:szCs w:val="20"/>
        </w:rPr>
      </w:pPr>
      <w:r w:rsidRPr="007140F8">
        <w:rPr>
          <w:sz w:val="20"/>
          <w:szCs w:val="20"/>
        </w:rPr>
        <w:t>……...................………….………..</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 </w:t>
      </w:r>
    </w:p>
    <w:p w14:paraId="60ED0A59" w14:textId="77777777" w:rsidR="00097B64" w:rsidRPr="007140F8" w:rsidRDefault="00097B64" w:rsidP="00097B64">
      <w:pPr>
        <w:jc w:val="both"/>
        <w:rPr>
          <w:sz w:val="20"/>
          <w:szCs w:val="20"/>
        </w:rPr>
      </w:pPr>
      <w:r w:rsidRPr="007140F8">
        <w:rPr>
          <w:sz w:val="20"/>
          <w:szCs w:val="20"/>
        </w:rPr>
        <w:t xml:space="preserve">podpis osoby odbierającej towar/usługę </w:t>
      </w:r>
    </w:p>
    <w:p w14:paraId="00B2E50F" w14:textId="77777777" w:rsidR="00097B64" w:rsidRPr="007140F8" w:rsidRDefault="00097B64" w:rsidP="00097B64">
      <w:pPr>
        <w:jc w:val="both"/>
        <w:rPr>
          <w:sz w:val="20"/>
          <w:szCs w:val="20"/>
        </w:rPr>
      </w:pPr>
      <w:r w:rsidRPr="007140F8">
        <w:rPr>
          <w:sz w:val="20"/>
          <w:szCs w:val="20"/>
        </w:rPr>
        <w:t xml:space="preserve">w imieniu Zamawiającego </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W imieniu Wykonawcy</w:t>
      </w:r>
    </w:p>
    <w:p w14:paraId="6A0A1310" w14:textId="77777777" w:rsidR="00097B64" w:rsidRPr="007140F8" w:rsidRDefault="00097B64" w:rsidP="00097B64">
      <w:pPr>
        <w:autoSpaceDE w:val="0"/>
        <w:autoSpaceDN w:val="0"/>
        <w:adjustRightInd w:val="0"/>
        <w:jc w:val="both"/>
        <w:rPr>
          <w:sz w:val="20"/>
          <w:szCs w:val="20"/>
        </w:rPr>
      </w:pPr>
    </w:p>
    <w:p w14:paraId="1F8A49DF" w14:textId="77777777" w:rsidR="00097B64" w:rsidRPr="007140F8" w:rsidRDefault="00097B64" w:rsidP="00097B64">
      <w:pPr>
        <w:autoSpaceDE w:val="0"/>
        <w:autoSpaceDN w:val="0"/>
        <w:adjustRightInd w:val="0"/>
        <w:jc w:val="both"/>
        <w:rPr>
          <w:sz w:val="20"/>
          <w:szCs w:val="20"/>
        </w:rPr>
      </w:pPr>
      <w:r w:rsidRPr="007140F8">
        <w:rPr>
          <w:sz w:val="20"/>
          <w:szCs w:val="20"/>
        </w:rPr>
        <w:t>Telefon kontaktowy: ……………………………………………..</w:t>
      </w:r>
    </w:p>
    <w:p w14:paraId="1740B506" w14:textId="77777777" w:rsidR="00097B64" w:rsidRPr="007140F8" w:rsidRDefault="00097B64" w:rsidP="00097B64">
      <w:pPr>
        <w:autoSpaceDE w:val="0"/>
        <w:autoSpaceDN w:val="0"/>
        <w:adjustRightInd w:val="0"/>
        <w:jc w:val="both"/>
        <w:rPr>
          <w:sz w:val="20"/>
          <w:szCs w:val="20"/>
        </w:rPr>
      </w:pPr>
      <w:r w:rsidRPr="007140F8">
        <w:rPr>
          <w:sz w:val="20"/>
          <w:szCs w:val="20"/>
        </w:rPr>
        <w:t>Adres e-mail: ………………………………………………………..</w:t>
      </w:r>
    </w:p>
    <w:p w14:paraId="286D65D2" w14:textId="77777777" w:rsidR="00097B64" w:rsidRPr="007140F8" w:rsidRDefault="00097B64" w:rsidP="00097B64">
      <w:pPr>
        <w:autoSpaceDE w:val="0"/>
        <w:autoSpaceDN w:val="0"/>
        <w:adjustRightInd w:val="0"/>
        <w:jc w:val="both"/>
        <w:rPr>
          <w:sz w:val="20"/>
          <w:szCs w:val="20"/>
        </w:rPr>
      </w:pPr>
    </w:p>
    <w:p w14:paraId="07E7FD70" w14:textId="77777777" w:rsidR="00097B64" w:rsidRPr="007140F8" w:rsidRDefault="00097B64" w:rsidP="00097B64">
      <w:pPr>
        <w:jc w:val="both"/>
        <w:rPr>
          <w:i/>
          <w:sz w:val="20"/>
          <w:szCs w:val="20"/>
        </w:rPr>
      </w:pPr>
      <w:r w:rsidRPr="007140F8">
        <w:rPr>
          <w:i/>
          <w:sz w:val="20"/>
          <w:szCs w:val="20"/>
        </w:rPr>
        <w:t>*Niepotrzebne skreśli</w:t>
      </w:r>
      <w:r w:rsidR="002554E7">
        <w:rPr>
          <w:i/>
          <w:sz w:val="20"/>
          <w:szCs w:val="20"/>
        </w:rPr>
        <w:t>ć</w:t>
      </w:r>
    </w:p>
    <w:p w14:paraId="69F2647D" w14:textId="77777777" w:rsidR="00097B64" w:rsidRPr="00441484" w:rsidRDefault="00097B64" w:rsidP="00097B64">
      <w:pPr>
        <w:pStyle w:val="Nagwek"/>
        <w:spacing w:line="240" w:lineRule="auto"/>
        <w:jc w:val="both"/>
        <w:rPr>
          <w:rFonts w:ascii="Times New Roman" w:hAnsi="Times New Roman"/>
          <w:sz w:val="22"/>
          <w:szCs w:val="22"/>
        </w:rPr>
      </w:pPr>
    </w:p>
    <w:p w14:paraId="1305EF19" w14:textId="77777777" w:rsidR="00097B64" w:rsidRDefault="00097B64" w:rsidP="002D600E">
      <w:pPr>
        <w:widowControl/>
        <w:suppressAutoHyphens w:val="0"/>
        <w:rPr>
          <w:b/>
          <w:u w:val="single"/>
        </w:rPr>
      </w:pPr>
    </w:p>
    <w:p w14:paraId="65B243D5" w14:textId="77777777" w:rsidR="00097B64" w:rsidRDefault="00097B64" w:rsidP="002D600E">
      <w:pPr>
        <w:widowControl/>
        <w:suppressAutoHyphens w:val="0"/>
        <w:rPr>
          <w:b/>
          <w:u w:val="single"/>
        </w:rPr>
      </w:pPr>
    </w:p>
    <w:p w14:paraId="02E13399" w14:textId="77777777" w:rsidR="00097B64" w:rsidRDefault="00097B64" w:rsidP="002D600E">
      <w:pPr>
        <w:widowControl/>
        <w:suppressAutoHyphens w:val="0"/>
        <w:rPr>
          <w:b/>
          <w:u w:val="single"/>
        </w:rPr>
      </w:pPr>
    </w:p>
    <w:p w14:paraId="148539AB" w14:textId="77777777" w:rsidR="00097B64" w:rsidRDefault="00097B64" w:rsidP="002D600E">
      <w:pPr>
        <w:widowControl/>
        <w:suppressAutoHyphens w:val="0"/>
        <w:rPr>
          <w:b/>
          <w:u w:val="single"/>
        </w:rPr>
      </w:pPr>
    </w:p>
    <w:sectPr w:rsidR="00097B64" w:rsidSect="00AA68DC">
      <w:headerReference w:type="default" r:id="rId23"/>
      <w:footerReference w:type="default" r:id="rId24"/>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A2BD7" w14:textId="77777777" w:rsidR="00667DE3" w:rsidRPr="009C43FF" w:rsidRDefault="00667DE3"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33B23A69" w14:textId="77777777" w:rsidR="00667DE3" w:rsidRPr="009C43FF" w:rsidRDefault="00667DE3"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20554FAF" w14:textId="77777777" w:rsidR="00667DE3" w:rsidRDefault="00667DE3"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altName w:val="Arial"/>
    <w:charset w:val="EE"/>
    <w:family w:val="swiss"/>
    <w:pitch w:val="variable"/>
    <w:sig w:usb0="00000000"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EDF2D" w14:textId="77777777" w:rsidR="00F4522C" w:rsidRPr="00FD5688" w:rsidRDefault="00F4522C"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5C248E39" w14:textId="77777777" w:rsidR="00F4522C" w:rsidRPr="00CD00D1" w:rsidRDefault="00F4522C" w:rsidP="00BA5C06">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p>
  <w:p w14:paraId="0171087D" w14:textId="77777777" w:rsidR="00F4522C" w:rsidRPr="00CD00D1" w:rsidRDefault="00F4522C" w:rsidP="00BA5C06">
    <w:pPr>
      <w:pStyle w:val="Stopka"/>
      <w:spacing w:line="240" w:lineRule="auto"/>
      <w:rPr>
        <w:rFonts w:ascii="Times New Roman" w:hAnsi="Times New Roman"/>
        <w:b/>
        <w:bCs/>
        <w:i/>
        <w:iCs/>
        <w:sz w:val="20"/>
      </w:rPr>
    </w:pPr>
    <w:r>
      <w:rPr>
        <w:rFonts w:ascii="Times New Roman" w:hAnsi="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w:t>
    </w:r>
    <w:r w:rsidRPr="00CD00D1">
      <w:rPr>
        <w:rFonts w:ascii="Times New Roman" w:hAnsi="Times New Roman"/>
        <w:b/>
        <w:bCs/>
        <w:i/>
        <w:iCs/>
        <w:sz w:val="20"/>
      </w:rPr>
      <w:t>/2, 31-</w:t>
    </w:r>
    <w:r>
      <w:rPr>
        <w:rFonts w:ascii="Times New Roman" w:hAnsi="Times New Roman"/>
        <w:b/>
        <w:bCs/>
        <w:i/>
        <w:iCs/>
        <w:sz w:val="20"/>
      </w:rPr>
      <w:t>113</w:t>
    </w:r>
    <w:r w:rsidRPr="00CD00D1">
      <w:rPr>
        <w:rFonts w:ascii="Times New Roman" w:hAnsi="Times New Roman"/>
        <w:b/>
        <w:bCs/>
        <w:i/>
        <w:iCs/>
        <w:sz w:val="20"/>
      </w:rPr>
      <w:t xml:space="preserve"> Kraków; tel. +4812-</w:t>
    </w:r>
    <w:r>
      <w:rPr>
        <w:rFonts w:ascii="Times New Roman" w:hAnsi="Times New Roman"/>
        <w:b/>
        <w:bCs/>
        <w:i/>
        <w:iCs/>
        <w:sz w:val="20"/>
      </w:rPr>
      <w:t>663-39-02</w:t>
    </w:r>
    <w:r w:rsidRPr="00CD00D1">
      <w:rPr>
        <w:rFonts w:ascii="Times New Roman" w:hAnsi="Times New Roman"/>
        <w:b/>
        <w:bCs/>
        <w:i/>
        <w:iCs/>
        <w:sz w:val="20"/>
      </w:rPr>
      <w:t xml:space="preserve">, </w:t>
    </w:r>
    <w:r w:rsidRPr="008F696D">
      <w:rPr>
        <w:rFonts w:ascii="Times New Roman" w:hAnsi="Times New Roman"/>
        <w:b/>
        <w:bCs/>
        <w:i/>
        <w:iCs/>
        <w:sz w:val="20"/>
        <w:szCs w:val="20"/>
      </w:rPr>
      <w:t>fa</w:t>
    </w:r>
    <w:r>
      <w:rPr>
        <w:rFonts w:ascii="Times New Roman" w:hAnsi="Times New Roman"/>
        <w:b/>
        <w:bCs/>
        <w:i/>
        <w:iCs/>
        <w:sz w:val="20"/>
        <w:szCs w:val="20"/>
      </w:rPr>
      <w:t>ks</w:t>
    </w:r>
    <w:r w:rsidRPr="00CD00D1">
      <w:rPr>
        <w:rFonts w:ascii="Times New Roman" w:hAnsi="Times New Roman"/>
        <w:b/>
        <w:bCs/>
        <w:i/>
        <w:iCs/>
        <w:sz w:val="20"/>
      </w:rPr>
      <w:t xml:space="preserve"> +4812-663-39-14;</w:t>
    </w:r>
  </w:p>
  <w:p w14:paraId="685F4679" w14:textId="77777777" w:rsidR="00F4522C" w:rsidRPr="009C43FF" w:rsidRDefault="00F4522C" w:rsidP="00FD5688">
    <w:pPr>
      <w:pStyle w:val="Stopka"/>
      <w:spacing w:line="240" w:lineRule="auto"/>
      <w:rPr>
        <w:rFonts w:ascii="Times New Roman" w:hAnsi="Times New Roman"/>
        <w:b/>
        <w:i/>
        <w:sz w:val="20"/>
        <w:lang w:val="pt-BR"/>
      </w:rPr>
    </w:pP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b/>
          <w:bCs/>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r>
    <w:r>
      <w:rPr>
        <w:rFonts w:ascii="Times New Roman" w:hAnsi="Times New Roman"/>
        <w:b/>
        <w:bCs/>
        <w:i/>
        <w:iCs/>
        <w:sz w:val="20"/>
        <w:lang w:val="pt-BR"/>
      </w:rPr>
      <w:t xml:space="preserve"> </w:t>
    </w:r>
    <w:hyperlink r:id="rId2" w:history="1">
      <w:r w:rsidRPr="00BD1696">
        <w:rPr>
          <w:rStyle w:val="Hipercze"/>
          <w:rFonts w:ascii="Times New Roman" w:hAnsi="Times New Roman"/>
          <w:b/>
          <w:bCs/>
          <w:i/>
          <w:iCs/>
          <w:sz w:val="20"/>
          <w:lang w:val="pt-BR"/>
        </w:rPr>
        <w:t>www.przetargi.uj.edu.pl</w:t>
      </w:r>
    </w:hyperlink>
    <w:r>
      <w:rPr>
        <w:rFonts w:ascii="Times New Roman" w:hAnsi="Times New Roman"/>
        <w:b/>
        <w:bCs/>
        <w:i/>
        <w:iCs/>
        <w:sz w:val="20"/>
        <w:szCs w:val="20"/>
        <w:lang w:val="pt-BR"/>
      </w:rPr>
      <w:tab/>
      <w:t xml:space="preserve">Strona </w:t>
    </w:r>
    <w:r w:rsidR="00B74637"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00B74637" w:rsidRPr="00FD5688">
      <w:rPr>
        <w:rFonts w:ascii="Times New Roman" w:hAnsi="Times New Roman"/>
        <w:b/>
        <w:i/>
        <w:sz w:val="20"/>
        <w:lang w:val="de-DE"/>
      </w:rPr>
      <w:fldChar w:fldCharType="separate"/>
    </w:r>
    <w:r w:rsidR="0052016F">
      <w:rPr>
        <w:rFonts w:ascii="Times New Roman" w:hAnsi="Times New Roman"/>
        <w:i/>
        <w:noProof/>
        <w:sz w:val="20"/>
        <w:lang w:val="pt-BR"/>
      </w:rPr>
      <w:t>20</w:t>
    </w:r>
    <w:r w:rsidR="00B74637"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00B74637"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00B74637" w:rsidRPr="009C43FF">
      <w:rPr>
        <w:rFonts w:ascii="Times New Roman" w:hAnsi="Times New Roman"/>
        <w:b/>
        <w:i/>
        <w:sz w:val="20"/>
        <w:lang w:val="de-DE"/>
      </w:rPr>
      <w:fldChar w:fldCharType="separate"/>
    </w:r>
    <w:r w:rsidR="0052016F">
      <w:rPr>
        <w:rFonts w:ascii="Times New Roman" w:hAnsi="Times New Roman"/>
        <w:i/>
        <w:noProof/>
        <w:sz w:val="20"/>
        <w:lang w:val="pt-BR"/>
      </w:rPr>
      <w:t>20</w:t>
    </w:r>
    <w:r w:rsidR="00B74637"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D41BD" w14:textId="77777777" w:rsidR="00667DE3" w:rsidRPr="009C43FF" w:rsidRDefault="00667DE3"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25546284" w14:textId="77777777" w:rsidR="00667DE3" w:rsidRPr="009C43FF" w:rsidRDefault="00667DE3"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02F1E130" w14:textId="77777777" w:rsidR="00667DE3" w:rsidRDefault="00667DE3" w:rsidP="009C43FF"/>
  </w:footnote>
  <w:footnote w:id="2">
    <w:p w14:paraId="4C7375D7" w14:textId="77777777" w:rsidR="00F4522C" w:rsidRDefault="00F4522C" w:rsidP="00475744">
      <w:pPr>
        <w:pStyle w:val="Tekstprzypisudolnego"/>
        <w:jc w:val="both"/>
      </w:pPr>
      <w:r>
        <w:rPr>
          <w:rStyle w:val="Odwoanieprzypisudolnego"/>
        </w:rPr>
        <w:footnoteRef/>
      </w:r>
      <w:r>
        <w:t xml:space="preserve"> 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4137B" w14:textId="77777777" w:rsidR="00F4522C" w:rsidRPr="00D063D7" w:rsidRDefault="00F4522C" w:rsidP="0027765D">
    <w:pPr>
      <w:jc w:val="both"/>
      <w:rPr>
        <w:i/>
        <w:iCs/>
        <w:sz w:val="21"/>
        <w:szCs w:val="21"/>
        <w:u w:val="single"/>
      </w:rPr>
    </w:pPr>
    <w:r w:rsidRPr="00D063D7">
      <w:rPr>
        <w:i/>
        <w:iCs/>
        <w:sz w:val="21"/>
        <w:szCs w:val="21"/>
        <w:u w:val="single"/>
      </w:rPr>
      <w:t xml:space="preserve">Zaproszenie do złożenia oferty w zakresie </w:t>
    </w:r>
    <w:bookmarkStart w:id="6" w:name="_Hlk36841192"/>
    <w:r w:rsidRPr="00D063D7">
      <w:rPr>
        <w:i/>
        <w:iCs/>
        <w:sz w:val="21"/>
        <w:szCs w:val="21"/>
        <w:u w:val="single"/>
      </w:rPr>
      <w:t>dostawy</w:t>
    </w:r>
    <w:bookmarkEnd w:id="6"/>
    <w:r>
      <w:rPr>
        <w:i/>
        <w:iCs/>
        <w:sz w:val="21"/>
        <w:szCs w:val="21"/>
        <w:u w:val="single"/>
      </w:rPr>
      <w:t xml:space="preserve"> spektrofotometru UV-Vis z wyposażeniem na potrzeby Wydziału Chemii UJ</w:t>
    </w:r>
  </w:p>
  <w:p w14:paraId="28FC5B0F" w14:textId="77777777" w:rsidR="00F4522C" w:rsidRPr="001D0DEF" w:rsidRDefault="00F4522C" w:rsidP="0027765D">
    <w:pPr>
      <w:jc w:val="right"/>
      <w:rPr>
        <w:i/>
        <w:sz w:val="20"/>
        <w:szCs w:val="22"/>
      </w:rPr>
    </w:pPr>
    <w:r w:rsidRPr="001D0DEF">
      <w:rPr>
        <w:i/>
        <w:sz w:val="20"/>
        <w:szCs w:val="22"/>
      </w:rPr>
      <w:t>Nr sprawy: 80.272</w:t>
    </w:r>
    <w:r>
      <w:rPr>
        <w:i/>
        <w:sz w:val="20"/>
        <w:szCs w:val="22"/>
      </w:rPr>
      <w:t>.80.</w:t>
    </w:r>
    <w:r w:rsidRPr="001D0DEF">
      <w:rPr>
        <w:i/>
        <w:sz w:val="20"/>
        <w:szCs w:val="22"/>
      </w:rPr>
      <w:t>202</w:t>
    </w:r>
    <w:r>
      <w:rPr>
        <w:i/>
        <w:sz w:val="20"/>
        <w:szCs w:val="22"/>
      </w:rPr>
      <w:t>1</w:t>
    </w:r>
  </w:p>
  <w:p w14:paraId="743E0E36" w14:textId="77777777" w:rsidR="00F4522C" w:rsidRPr="004A016C" w:rsidRDefault="00F4522C"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4B95E3A"/>
    <w:multiLevelType w:val="hybridMultilevel"/>
    <w:tmpl w:val="12827BB8"/>
    <w:lvl w:ilvl="0" w:tplc="5CFA4C88">
      <w:start w:val="1"/>
      <w:numFmt w:val="decimal"/>
      <w:lvlText w:val="%1."/>
      <w:lvlJc w:val="left"/>
      <w:pPr>
        <w:ind w:left="720" w:hanging="360"/>
      </w:pPr>
      <w:rPr>
        <w:rFonts w:ascii="Tahoma" w:hAnsi="Tahoma" w:cs="Tahoma" w:hint="default"/>
        <w:b/>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659261E"/>
    <w:multiLevelType w:val="multilevel"/>
    <w:tmpl w:val="5B042C3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099F3900"/>
    <w:multiLevelType w:val="multilevel"/>
    <w:tmpl w:val="C8E8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0C344C46"/>
    <w:multiLevelType w:val="hybridMultilevel"/>
    <w:tmpl w:val="C5CE07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6"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8"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B540BEC"/>
    <w:multiLevelType w:val="multilevel"/>
    <w:tmpl w:val="0FF0C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D41737F"/>
    <w:multiLevelType w:val="hybridMultilevel"/>
    <w:tmpl w:val="28687E5E"/>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6A4D65"/>
    <w:multiLevelType w:val="hybridMultilevel"/>
    <w:tmpl w:val="CB4496AA"/>
    <w:styleLink w:val="Zaimportowanystyl1"/>
    <w:lvl w:ilvl="0" w:tplc="CB4496AA">
      <w:start w:val="1"/>
      <w:numFmt w:val="decimal"/>
      <w:lvlText w:val="%1)"/>
      <w:lvlJc w:val="left"/>
      <w:pPr>
        <w:tabs>
          <w:tab w:val="num" w:pos="720"/>
        </w:tabs>
        <w:ind w:left="720"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2FFD31ED"/>
    <w:multiLevelType w:val="hybridMultilevel"/>
    <w:tmpl w:val="3D264C9C"/>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7367DC"/>
    <w:multiLevelType w:val="hybridMultilevel"/>
    <w:tmpl w:val="839800AA"/>
    <w:lvl w:ilvl="0" w:tplc="738E7BAE">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9" w15:restartNumberingAfterBreak="0">
    <w:nsid w:val="390A0071"/>
    <w:multiLevelType w:val="hybridMultilevel"/>
    <w:tmpl w:val="222C3F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A6C7DF3"/>
    <w:multiLevelType w:val="hybridMultilevel"/>
    <w:tmpl w:val="BBEAAAF4"/>
    <w:lvl w:ilvl="0" w:tplc="04090001">
      <w:start w:val="1"/>
      <w:numFmt w:val="bullet"/>
      <w:lvlText w:val=""/>
      <w:lvlJc w:val="left"/>
      <w:pPr>
        <w:ind w:left="720" w:hanging="360"/>
      </w:pPr>
      <w:rPr>
        <w:rFonts w:ascii="Symbol" w:hAnsi="Symbol" w:hint="default"/>
      </w:rPr>
    </w:lvl>
    <w:lvl w:ilvl="1" w:tplc="C4F6A75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C7A62C1"/>
    <w:multiLevelType w:val="hybridMultilevel"/>
    <w:tmpl w:val="EA4C19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3" w15:restartNumberingAfterBreak="0">
    <w:nsid w:val="432F3063"/>
    <w:multiLevelType w:val="hybridMultilevel"/>
    <w:tmpl w:val="1EFCFF1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6"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9" w15:restartNumberingAfterBreak="0">
    <w:nsid w:val="4A684DA9"/>
    <w:multiLevelType w:val="hybridMultilevel"/>
    <w:tmpl w:val="D9AACA86"/>
    <w:lvl w:ilvl="0" w:tplc="1DAEDBC2">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FE13834"/>
    <w:multiLevelType w:val="multilevel"/>
    <w:tmpl w:val="A87C3F9E"/>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61"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C06F07"/>
    <w:multiLevelType w:val="hybridMultilevel"/>
    <w:tmpl w:val="7D4C31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E524A16"/>
    <w:multiLevelType w:val="multilevel"/>
    <w:tmpl w:val="E28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8"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0"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1" w15:restartNumberingAfterBreak="0">
    <w:nsid w:val="6C0D79BC"/>
    <w:multiLevelType w:val="multilevel"/>
    <w:tmpl w:val="ECE011CE"/>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3"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76723B07"/>
    <w:multiLevelType w:val="multilevel"/>
    <w:tmpl w:val="91EEED0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5"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6" w15:restartNumberingAfterBreak="0">
    <w:nsid w:val="791332FA"/>
    <w:multiLevelType w:val="hybridMultilevel"/>
    <w:tmpl w:val="DE96A9D0"/>
    <w:lvl w:ilvl="0" w:tplc="96BE6042">
      <w:start w:val="1"/>
      <w:numFmt w:val="decimal"/>
      <w:lvlText w:val="%1."/>
      <w:lvlJc w:val="left"/>
      <w:pPr>
        <w:tabs>
          <w:tab w:val="num" w:pos="1080"/>
        </w:tabs>
        <w:ind w:left="1080" w:hanging="360"/>
      </w:pPr>
      <w:rPr>
        <w:rFonts w:ascii="Times New Roman" w:hAnsi="Times New Roman" w:cs="Times New Roman" w:hint="default"/>
      </w:rPr>
    </w:lvl>
    <w:lvl w:ilvl="1" w:tplc="0415001B">
      <w:start w:val="1"/>
      <w:numFmt w:val="lowerRoman"/>
      <w:lvlText w:val="%2."/>
      <w:lvlJc w:val="righ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7"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EB244DA"/>
    <w:multiLevelType w:val="hybridMultilevel"/>
    <w:tmpl w:val="1E900626"/>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42"/>
  </w:num>
  <w:num w:numId="2">
    <w:abstractNumId w:val="73"/>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70"/>
  </w:num>
  <w:num w:numId="6">
    <w:abstractNumId w:val="52"/>
  </w:num>
  <w:num w:numId="7">
    <w:abstractNumId w:val="54"/>
  </w:num>
  <w:num w:numId="8">
    <w:abstractNumId w:val="57"/>
  </w:num>
  <w:num w:numId="9">
    <w:abstractNumId w:val="67"/>
  </w:num>
  <w:num w:numId="10">
    <w:abstractNumId w:val="45"/>
  </w:num>
  <w:num w:numId="11">
    <w:abstractNumId w:val="55"/>
  </w:num>
  <w:num w:numId="12">
    <w:abstractNumId w:val="69"/>
  </w:num>
  <w:num w:numId="13">
    <w:abstractNumId w:val="48"/>
  </w:num>
  <w:num w:numId="14">
    <w:abstractNumId w:val="36"/>
  </w:num>
  <w:num w:numId="15">
    <w:abstractNumId w:val="58"/>
  </w:num>
  <w:num w:numId="16">
    <w:abstractNumId w:val="43"/>
  </w:num>
  <w:num w:numId="17">
    <w:abstractNumId w:val="56"/>
  </w:num>
  <w:num w:numId="18">
    <w:abstractNumId w:val="16"/>
  </w:num>
  <w:num w:numId="19">
    <w:abstractNumId w:val="39"/>
  </w:num>
  <w:num w:numId="20">
    <w:abstractNumId w:val="64"/>
  </w:num>
  <w:num w:numId="21">
    <w:abstractNumId w:val="38"/>
  </w:num>
  <w:num w:numId="22">
    <w:abstractNumId w:val="74"/>
  </w:num>
  <w:num w:numId="23">
    <w:abstractNumId w:val="12"/>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72"/>
  </w:num>
  <w:num w:numId="27">
    <w:abstractNumId w:val="31"/>
  </w:num>
  <w:num w:numId="28">
    <w:abstractNumId w:val="47"/>
  </w:num>
  <w:num w:numId="29">
    <w:abstractNumId w:val="76"/>
  </w:num>
  <w:num w:numId="30">
    <w:abstractNumId w:val="29"/>
  </w:num>
  <w:num w:numId="31">
    <w:abstractNumId w:val="62"/>
  </w:num>
  <w:num w:numId="32">
    <w:abstractNumId w:val="46"/>
  </w:num>
  <w:num w:numId="33">
    <w:abstractNumId w:val="27"/>
  </w:num>
  <w:num w:numId="34">
    <w:abstractNumId w:val="71"/>
  </w:num>
  <w:num w:numId="35">
    <w:abstractNumId w:val="40"/>
  </w:num>
  <w:num w:numId="36">
    <w:abstractNumId w:val="32"/>
  </w:num>
  <w:num w:numId="37">
    <w:abstractNumId w:val="66"/>
  </w:num>
  <w:num w:numId="38">
    <w:abstractNumId w:val="50"/>
  </w:num>
  <w:num w:numId="39">
    <w:abstractNumId w:val="59"/>
  </w:num>
  <w:num w:numId="40">
    <w:abstractNumId w:val="60"/>
  </w:num>
  <w:num w:numId="41">
    <w:abstractNumId w:val="51"/>
  </w:num>
  <w:num w:numId="42">
    <w:abstractNumId w:val="34"/>
  </w:num>
  <w:num w:numId="43">
    <w:abstractNumId w:val="41"/>
  </w:num>
  <w:num w:numId="44">
    <w:abstractNumId w:val="78"/>
  </w:num>
  <w:num w:numId="45">
    <w:abstractNumId w:val="49"/>
  </w:num>
  <w:num w:numId="46">
    <w:abstractNumId w:val="5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0F35"/>
    <w:rsid w:val="000012AE"/>
    <w:rsid w:val="00002096"/>
    <w:rsid w:val="00003271"/>
    <w:rsid w:val="00004B32"/>
    <w:rsid w:val="00005609"/>
    <w:rsid w:val="000064A8"/>
    <w:rsid w:val="00006E4D"/>
    <w:rsid w:val="0001076C"/>
    <w:rsid w:val="0001097E"/>
    <w:rsid w:val="00010CDA"/>
    <w:rsid w:val="00010DC2"/>
    <w:rsid w:val="00010FA5"/>
    <w:rsid w:val="000119D5"/>
    <w:rsid w:val="0001234A"/>
    <w:rsid w:val="00012A7A"/>
    <w:rsid w:val="00013A64"/>
    <w:rsid w:val="00014332"/>
    <w:rsid w:val="00014D3D"/>
    <w:rsid w:val="00015D55"/>
    <w:rsid w:val="000163A6"/>
    <w:rsid w:val="00016BBE"/>
    <w:rsid w:val="00017116"/>
    <w:rsid w:val="00017518"/>
    <w:rsid w:val="00020653"/>
    <w:rsid w:val="00020A39"/>
    <w:rsid w:val="00020DDA"/>
    <w:rsid w:val="000216EB"/>
    <w:rsid w:val="000219BA"/>
    <w:rsid w:val="00021A7D"/>
    <w:rsid w:val="0002204F"/>
    <w:rsid w:val="0002231E"/>
    <w:rsid w:val="000225AE"/>
    <w:rsid w:val="0002277E"/>
    <w:rsid w:val="0002319A"/>
    <w:rsid w:val="00023D41"/>
    <w:rsid w:val="00024864"/>
    <w:rsid w:val="00024B51"/>
    <w:rsid w:val="00024ECE"/>
    <w:rsid w:val="000256DB"/>
    <w:rsid w:val="00025A1D"/>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26B"/>
    <w:rsid w:val="000379B3"/>
    <w:rsid w:val="0004186B"/>
    <w:rsid w:val="00042391"/>
    <w:rsid w:val="00043DFF"/>
    <w:rsid w:val="00043F26"/>
    <w:rsid w:val="00044F7E"/>
    <w:rsid w:val="00045547"/>
    <w:rsid w:val="00045BBD"/>
    <w:rsid w:val="00045F55"/>
    <w:rsid w:val="0004682F"/>
    <w:rsid w:val="00047A60"/>
    <w:rsid w:val="00047E22"/>
    <w:rsid w:val="00047E4F"/>
    <w:rsid w:val="00050011"/>
    <w:rsid w:val="00050447"/>
    <w:rsid w:val="00050BE4"/>
    <w:rsid w:val="00050FFF"/>
    <w:rsid w:val="00051450"/>
    <w:rsid w:val="00051CB3"/>
    <w:rsid w:val="000526E5"/>
    <w:rsid w:val="00052A45"/>
    <w:rsid w:val="000532B6"/>
    <w:rsid w:val="00054263"/>
    <w:rsid w:val="00055781"/>
    <w:rsid w:val="00056188"/>
    <w:rsid w:val="00056857"/>
    <w:rsid w:val="00056F44"/>
    <w:rsid w:val="000573E4"/>
    <w:rsid w:val="00060765"/>
    <w:rsid w:val="0006096E"/>
    <w:rsid w:val="00060E16"/>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707F4"/>
    <w:rsid w:val="00070C8C"/>
    <w:rsid w:val="00072B5A"/>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D93"/>
    <w:rsid w:val="0008607C"/>
    <w:rsid w:val="00086B90"/>
    <w:rsid w:val="00086BDD"/>
    <w:rsid w:val="00087133"/>
    <w:rsid w:val="000878E7"/>
    <w:rsid w:val="00087966"/>
    <w:rsid w:val="00087D71"/>
    <w:rsid w:val="0009103F"/>
    <w:rsid w:val="00092183"/>
    <w:rsid w:val="00092B0F"/>
    <w:rsid w:val="0009306C"/>
    <w:rsid w:val="000931CB"/>
    <w:rsid w:val="000934F7"/>
    <w:rsid w:val="000936D2"/>
    <w:rsid w:val="000942A6"/>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DA2"/>
    <w:rsid w:val="000B00AC"/>
    <w:rsid w:val="000B0E1D"/>
    <w:rsid w:val="000B1341"/>
    <w:rsid w:val="000B13C0"/>
    <w:rsid w:val="000B155F"/>
    <w:rsid w:val="000B1B9C"/>
    <w:rsid w:val="000B21BD"/>
    <w:rsid w:val="000B2572"/>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E01"/>
    <w:rsid w:val="000D12E9"/>
    <w:rsid w:val="000D1887"/>
    <w:rsid w:val="000D1C78"/>
    <w:rsid w:val="000D2356"/>
    <w:rsid w:val="000D2611"/>
    <w:rsid w:val="000D3020"/>
    <w:rsid w:val="000D4992"/>
    <w:rsid w:val="000D5DF0"/>
    <w:rsid w:val="000D6140"/>
    <w:rsid w:val="000D69A1"/>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F03AB"/>
    <w:rsid w:val="000F1557"/>
    <w:rsid w:val="000F2FF3"/>
    <w:rsid w:val="000F3297"/>
    <w:rsid w:val="000F34AA"/>
    <w:rsid w:val="000F3840"/>
    <w:rsid w:val="000F443B"/>
    <w:rsid w:val="000F53DE"/>
    <w:rsid w:val="000F58C9"/>
    <w:rsid w:val="000F6389"/>
    <w:rsid w:val="000F64BE"/>
    <w:rsid w:val="000F730A"/>
    <w:rsid w:val="000F76D0"/>
    <w:rsid w:val="001005F3"/>
    <w:rsid w:val="00100940"/>
    <w:rsid w:val="00100B6D"/>
    <w:rsid w:val="00100BD4"/>
    <w:rsid w:val="00101154"/>
    <w:rsid w:val="00101273"/>
    <w:rsid w:val="001013BA"/>
    <w:rsid w:val="001019C0"/>
    <w:rsid w:val="00101D26"/>
    <w:rsid w:val="00101F68"/>
    <w:rsid w:val="001021D0"/>
    <w:rsid w:val="00102458"/>
    <w:rsid w:val="00103B73"/>
    <w:rsid w:val="00103BA3"/>
    <w:rsid w:val="001040C1"/>
    <w:rsid w:val="00104774"/>
    <w:rsid w:val="00104BD9"/>
    <w:rsid w:val="001058B1"/>
    <w:rsid w:val="00105CA5"/>
    <w:rsid w:val="00105E8D"/>
    <w:rsid w:val="0010689A"/>
    <w:rsid w:val="00106FFA"/>
    <w:rsid w:val="00107A9E"/>
    <w:rsid w:val="00107B9A"/>
    <w:rsid w:val="00107F6C"/>
    <w:rsid w:val="001105F0"/>
    <w:rsid w:val="001106A1"/>
    <w:rsid w:val="001110E4"/>
    <w:rsid w:val="001113E4"/>
    <w:rsid w:val="00112271"/>
    <w:rsid w:val="00112276"/>
    <w:rsid w:val="0011260B"/>
    <w:rsid w:val="00112619"/>
    <w:rsid w:val="0011280F"/>
    <w:rsid w:val="00112937"/>
    <w:rsid w:val="00112A19"/>
    <w:rsid w:val="001130D3"/>
    <w:rsid w:val="0011372D"/>
    <w:rsid w:val="00114724"/>
    <w:rsid w:val="0011607E"/>
    <w:rsid w:val="001167E2"/>
    <w:rsid w:val="00116996"/>
    <w:rsid w:val="00116B3D"/>
    <w:rsid w:val="001173BC"/>
    <w:rsid w:val="001176A7"/>
    <w:rsid w:val="00120614"/>
    <w:rsid w:val="00121260"/>
    <w:rsid w:val="001219BA"/>
    <w:rsid w:val="00121AD7"/>
    <w:rsid w:val="001224E6"/>
    <w:rsid w:val="001233C3"/>
    <w:rsid w:val="00123D5F"/>
    <w:rsid w:val="00124E62"/>
    <w:rsid w:val="00125447"/>
    <w:rsid w:val="00126202"/>
    <w:rsid w:val="00126C42"/>
    <w:rsid w:val="00127DD0"/>
    <w:rsid w:val="00127E28"/>
    <w:rsid w:val="00127FE4"/>
    <w:rsid w:val="001308D7"/>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A55"/>
    <w:rsid w:val="0015384E"/>
    <w:rsid w:val="001545FD"/>
    <w:rsid w:val="00154A7F"/>
    <w:rsid w:val="00156639"/>
    <w:rsid w:val="00157009"/>
    <w:rsid w:val="001571AD"/>
    <w:rsid w:val="001572FD"/>
    <w:rsid w:val="00157A23"/>
    <w:rsid w:val="00157D54"/>
    <w:rsid w:val="00160992"/>
    <w:rsid w:val="001609B6"/>
    <w:rsid w:val="001613D5"/>
    <w:rsid w:val="00161841"/>
    <w:rsid w:val="001629CA"/>
    <w:rsid w:val="00162D72"/>
    <w:rsid w:val="00162DE4"/>
    <w:rsid w:val="001647F8"/>
    <w:rsid w:val="0016531B"/>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80710"/>
    <w:rsid w:val="0018114B"/>
    <w:rsid w:val="00181692"/>
    <w:rsid w:val="0018351A"/>
    <w:rsid w:val="00183824"/>
    <w:rsid w:val="00183BF5"/>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6151"/>
    <w:rsid w:val="00196678"/>
    <w:rsid w:val="0019677A"/>
    <w:rsid w:val="001972A0"/>
    <w:rsid w:val="00197544"/>
    <w:rsid w:val="001A0169"/>
    <w:rsid w:val="001A0E2B"/>
    <w:rsid w:val="001A10FA"/>
    <w:rsid w:val="001A1AB5"/>
    <w:rsid w:val="001A1F3F"/>
    <w:rsid w:val="001A21C9"/>
    <w:rsid w:val="001A251D"/>
    <w:rsid w:val="001A356D"/>
    <w:rsid w:val="001A4246"/>
    <w:rsid w:val="001A4465"/>
    <w:rsid w:val="001A46C6"/>
    <w:rsid w:val="001A4C5B"/>
    <w:rsid w:val="001A4CB2"/>
    <w:rsid w:val="001A4FC2"/>
    <w:rsid w:val="001A5A4F"/>
    <w:rsid w:val="001A5A99"/>
    <w:rsid w:val="001A5AA5"/>
    <w:rsid w:val="001A5E74"/>
    <w:rsid w:val="001A637D"/>
    <w:rsid w:val="001A74D8"/>
    <w:rsid w:val="001B01F0"/>
    <w:rsid w:val="001B0A7F"/>
    <w:rsid w:val="001B1360"/>
    <w:rsid w:val="001B1ADB"/>
    <w:rsid w:val="001B1D0D"/>
    <w:rsid w:val="001B3AC5"/>
    <w:rsid w:val="001B3D8F"/>
    <w:rsid w:val="001B4640"/>
    <w:rsid w:val="001B53BD"/>
    <w:rsid w:val="001B5F0F"/>
    <w:rsid w:val="001B739C"/>
    <w:rsid w:val="001C023E"/>
    <w:rsid w:val="001C0ADE"/>
    <w:rsid w:val="001C0E08"/>
    <w:rsid w:val="001C12B3"/>
    <w:rsid w:val="001C1E3A"/>
    <w:rsid w:val="001C1F70"/>
    <w:rsid w:val="001C200E"/>
    <w:rsid w:val="001C2EAB"/>
    <w:rsid w:val="001C35B7"/>
    <w:rsid w:val="001C3625"/>
    <w:rsid w:val="001C3C6E"/>
    <w:rsid w:val="001C49BC"/>
    <w:rsid w:val="001C53F9"/>
    <w:rsid w:val="001C6034"/>
    <w:rsid w:val="001C7249"/>
    <w:rsid w:val="001C725F"/>
    <w:rsid w:val="001C7E7E"/>
    <w:rsid w:val="001D02DD"/>
    <w:rsid w:val="001D074A"/>
    <w:rsid w:val="001D0AAC"/>
    <w:rsid w:val="001D0CE1"/>
    <w:rsid w:val="001D111C"/>
    <w:rsid w:val="001D1679"/>
    <w:rsid w:val="001D24C2"/>
    <w:rsid w:val="001D2A57"/>
    <w:rsid w:val="001D36DE"/>
    <w:rsid w:val="001D375F"/>
    <w:rsid w:val="001D3BBC"/>
    <w:rsid w:val="001D4B14"/>
    <w:rsid w:val="001D5402"/>
    <w:rsid w:val="001D59A3"/>
    <w:rsid w:val="001D6578"/>
    <w:rsid w:val="001D69E1"/>
    <w:rsid w:val="001D762B"/>
    <w:rsid w:val="001E0037"/>
    <w:rsid w:val="001E1BB8"/>
    <w:rsid w:val="001E26C6"/>
    <w:rsid w:val="001E273B"/>
    <w:rsid w:val="001E3526"/>
    <w:rsid w:val="001E3EF9"/>
    <w:rsid w:val="001E46F0"/>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89B"/>
    <w:rsid w:val="00220E91"/>
    <w:rsid w:val="0022144E"/>
    <w:rsid w:val="00221CFA"/>
    <w:rsid w:val="0022224F"/>
    <w:rsid w:val="00222749"/>
    <w:rsid w:val="00222CA3"/>
    <w:rsid w:val="00223142"/>
    <w:rsid w:val="00223402"/>
    <w:rsid w:val="00223743"/>
    <w:rsid w:val="00224345"/>
    <w:rsid w:val="00224502"/>
    <w:rsid w:val="002252B1"/>
    <w:rsid w:val="00225894"/>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5600"/>
    <w:rsid w:val="002360E8"/>
    <w:rsid w:val="0023635E"/>
    <w:rsid w:val="0023746B"/>
    <w:rsid w:val="002403CE"/>
    <w:rsid w:val="00240B2B"/>
    <w:rsid w:val="00241126"/>
    <w:rsid w:val="002417C4"/>
    <w:rsid w:val="0024199B"/>
    <w:rsid w:val="00241C34"/>
    <w:rsid w:val="0024204D"/>
    <w:rsid w:val="00242157"/>
    <w:rsid w:val="002427D7"/>
    <w:rsid w:val="00243171"/>
    <w:rsid w:val="0024353A"/>
    <w:rsid w:val="0024369F"/>
    <w:rsid w:val="0024398B"/>
    <w:rsid w:val="00244190"/>
    <w:rsid w:val="002453A8"/>
    <w:rsid w:val="0024585D"/>
    <w:rsid w:val="00245BA2"/>
    <w:rsid w:val="00245D77"/>
    <w:rsid w:val="00245EDB"/>
    <w:rsid w:val="00246514"/>
    <w:rsid w:val="00246C06"/>
    <w:rsid w:val="002472A2"/>
    <w:rsid w:val="002478F4"/>
    <w:rsid w:val="00247964"/>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97D"/>
    <w:rsid w:val="00265BF2"/>
    <w:rsid w:val="00267FFC"/>
    <w:rsid w:val="002701AF"/>
    <w:rsid w:val="00270281"/>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A0917"/>
    <w:rsid w:val="002A1E42"/>
    <w:rsid w:val="002A2C42"/>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369"/>
    <w:rsid w:val="002B3ED9"/>
    <w:rsid w:val="002B3EE7"/>
    <w:rsid w:val="002B435A"/>
    <w:rsid w:val="002B4738"/>
    <w:rsid w:val="002B55E6"/>
    <w:rsid w:val="002B58FE"/>
    <w:rsid w:val="002B5ECD"/>
    <w:rsid w:val="002B7605"/>
    <w:rsid w:val="002B7898"/>
    <w:rsid w:val="002C0566"/>
    <w:rsid w:val="002C07A2"/>
    <w:rsid w:val="002C1A3F"/>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7B30"/>
    <w:rsid w:val="002E09D4"/>
    <w:rsid w:val="002E124C"/>
    <w:rsid w:val="002E132E"/>
    <w:rsid w:val="002E16DF"/>
    <w:rsid w:val="002E2171"/>
    <w:rsid w:val="002E25FA"/>
    <w:rsid w:val="002E3199"/>
    <w:rsid w:val="002E3369"/>
    <w:rsid w:val="002E33F5"/>
    <w:rsid w:val="002E39DF"/>
    <w:rsid w:val="002E411E"/>
    <w:rsid w:val="002E4512"/>
    <w:rsid w:val="002E47DB"/>
    <w:rsid w:val="002E5A2E"/>
    <w:rsid w:val="002E7453"/>
    <w:rsid w:val="002E74A3"/>
    <w:rsid w:val="002E78E3"/>
    <w:rsid w:val="002E7ACC"/>
    <w:rsid w:val="002F020E"/>
    <w:rsid w:val="002F0265"/>
    <w:rsid w:val="002F04B4"/>
    <w:rsid w:val="002F08DF"/>
    <w:rsid w:val="002F098D"/>
    <w:rsid w:val="002F14EB"/>
    <w:rsid w:val="002F22A3"/>
    <w:rsid w:val="002F22EF"/>
    <w:rsid w:val="002F25B0"/>
    <w:rsid w:val="002F2BDD"/>
    <w:rsid w:val="002F3471"/>
    <w:rsid w:val="002F365B"/>
    <w:rsid w:val="002F3D97"/>
    <w:rsid w:val="002F4D72"/>
    <w:rsid w:val="002F5054"/>
    <w:rsid w:val="002F58D2"/>
    <w:rsid w:val="002F5A0C"/>
    <w:rsid w:val="002F6063"/>
    <w:rsid w:val="002F6148"/>
    <w:rsid w:val="002F742D"/>
    <w:rsid w:val="0030049C"/>
    <w:rsid w:val="00300EE6"/>
    <w:rsid w:val="00301206"/>
    <w:rsid w:val="0030197F"/>
    <w:rsid w:val="00301ABF"/>
    <w:rsid w:val="00302C61"/>
    <w:rsid w:val="003030AD"/>
    <w:rsid w:val="0030399A"/>
    <w:rsid w:val="003054F7"/>
    <w:rsid w:val="00306BFD"/>
    <w:rsid w:val="0030754E"/>
    <w:rsid w:val="0031116F"/>
    <w:rsid w:val="00311C0B"/>
    <w:rsid w:val="00312367"/>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3E90"/>
    <w:rsid w:val="00343EB9"/>
    <w:rsid w:val="00344A2C"/>
    <w:rsid w:val="00344B4A"/>
    <w:rsid w:val="0034513B"/>
    <w:rsid w:val="00345545"/>
    <w:rsid w:val="00346D0D"/>
    <w:rsid w:val="00347D57"/>
    <w:rsid w:val="00347D70"/>
    <w:rsid w:val="003502F6"/>
    <w:rsid w:val="003503BA"/>
    <w:rsid w:val="00351E3C"/>
    <w:rsid w:val="0035230D"/>
    <w:rsid w:val="00353086"/>
    <w:rsid w:val="0035324E"/>
    <w:rsid w:val="003537AA"/>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2136"/>
    <w:rsid w:val="003727E7"/>
    <w:rsid w:val="00372CC1"/>
    <w:rsid w:val="0037347E"/>
    <w:rsid w:val="00373B9B"/>
    <w:rsid w:val="00373BA9"/>
    <w:rsid w:val="00373DDB"/>
    <w:rsid w:val="0037577C"/>
    <w:rsid w:val="0037600A"/>
    <w:rsid w:val="003763E0"/>
    <w:rsid w:val="00376D75"/>
    <w:rsid w:val="00377B50"/>
    <w:rsid w:val="003803A8"/>
    <w:rsid w:val="00380AD5"/>
    <w:rsid w:val="00380E63"/>
    <w:rsid w:val="00380F7C"/>
    <w:rsid w:val="0038151E"/>
    <w:rsid w:val="00382972"/>
    <w:rsid w:val="003829A1"/>
    <w:rsid w:val="00382FBA"/>
    <w:rsid w:val="003830F5"/>
    <w:rsid w:val="00383769"/>
    <w:rsid w:val="00383B5D"/>
    <w:rsid w:val="00383CC4"/>
    <w:rsid w:val="00383D7A"/>
    <w:rsid w:val="00387765"/>
    <w:rsid w:val="00387825"/>
    <w:rsid w:val="00387E85"/>
    <w:rsid w:val="00390AB8"/>
    <w:rsid w:val="00390B40"/>
    <w:rsid w:val="00390DD9"/>
    <w:rsid w:val="003912C1"/>
    <w:rsid w:val="00391C34"/>
    <w:rsid w:val="003924A7"/>
    <w:rsid w:val="0039258A"/>
    <w:rsid w:val="003926EB"/>
    <w:rsid w:val="00393388"/>
    <w:rsid w:val="00395321"/>
    <w:rsid w:val="0039532D"/>
    <w:rsid w:val="0039592B"/>
    <w:rsid w:val="0039744C"/>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917"/>
    <w:rsid w:val="003C02D7"/>
    <w:rsid w:val="003C0426"/>
    <w:rsid w:val="003C0456"/>
    <w:rsid w:val="003C07FD"/>
    <w:rsid w:val="003C09DA"/>
    <w:rsid w:val="003C0A99"/>
    <w:rsid w:val="003C0CBE"/>
    <w:rsid w:val="003C0EB6"/>
    <w:rsid w:val="003C1E58"/>
    <w:rsid w:val="003C3823"/>
    <w:rsid w:val="003C4704"/>
    <w:rsid w:val="003C4C38"/>
    <w:rsid w:val="003C5435"/>
    <w:rsid w:val="003C55A8"/>
    <w:rsid w:val="003D0BD6"/>
    <w:rsid w:val="003D0C4E"/>
    <w:rsid w:val="003D0D04"/>
    <w:rsid w:val="003D0ECC"/>
    <w:rsid w:val="003D13F4"/>
    <w:rsid w:val="003D19EB"/>
    <w:rsid w:val="003D1B57"/>
    <w:rsid w:val="003D21B6"/>
    <w:rsid w:val="003D2B65"/>
    <w:rsid w:val="003D3042"/>
    <w:rsid w:val="003D34F7"/>
    <w:rsid w:val="003D368C"/>
    <w:rsid w:val="003D4BA9"/>
    <w:rsid w:val="003D5E1B"/>
    <w:rsid w:val="003D5E25"/>
    <w:rsid w:val="003D5FC2"/>
    <w:rsid w:val="003D64F5"/>
    <w:rsid w:val="003D660A"/>
    <w:rsid w:val="003D6B05"/>
    <w:rsid w:val="003D6F21"/>
    <w:rsid w:val="003D79EF"/>
    <w:rsid w:val="003E00A8"/>
    <w:rsid w:val="003E016F"/>
    <w:rsid w:val="003E08C4"/>
    <w:rsid w:val="003E13D3"/>
    <w:rsid w:val="003E1814"/>
    <w:rsid w:val="003E18E1"/>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4387"/>
    <w:rsid w:val="003F501B"/>
    <w:rsid w:val="003F5128"/>
    <w:rsid w:val="003F5793"/>
    <w:rsid w:val="003F5B7C"/>
    <w:rsid w:val="003F6733"/>
    <w:rsid w:val="003F6814"/>
    <w:rsid w:val="003F78A1"/>
    <w:rsid w:val="003F78ED"/>
    <w:rsid w:val="003F78EF"/>
    <w:rsid w:val="003F7A00"/>
    <w:rsid w:val="004008DE"/>
    <w:rsid w:val="00400EFC"/>
    <w:rsid w:val="004016FE"/>
    <w:rsid w:val="004022ED"/>
    <w:rsid w:val="004029D4"/>
    <w:rsid w:val="004033BD"/>
    <w:rsid w:val="004034AA"/>
    <w:rsid w:val="00403550"/>
    <w:rsid w:val="00403852"/>
    <w:rsid w:val="00404F6D"/>
    <w:rsid w:val="00405487"/>
    <w:rsid w:val="004056D0"/>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915"/>
    <w:rsid w:val="0042007C"/>
    <w:rsid w:val="004206B0"/>
    <w:rsid w:val="00420984"/>
    <w:rsid w:val="00420F56"/>
    <w:rsid w:val="00421E87"/>
    <w:rsid w:val="00422027"/>
    <w:rsid w:val="00422355"/>
    <w:rsid w:val="0042345A"/>
    <w:rsid w:val="00423933"/>
    <w:rsid w:val="00423BDE"/>
    <w:rsid w:val="00423FAB"/>
    <w:rsid w:val="0042429B"/>
    <w:rsid w:val="00426B19"/>
    <w:rsid w:val="00426B22"/>
    <w:rsid w:val="00426BD6"/>
    <w:rsid w:val="00427F59"/>
    <w:rsid w:val="00430057"/>
    <w:rsid w:val="004301E9"/>
    <w:rsid w:val="0043056D"/>
    <w:rsid w:val="0043085E"/>
    <w:rsid w:val="00430ADD"/>
    <w:rsid w:val="0043130F"/>
    <w:rsid w:val="00432452"/>
    <w:rsid w:val="00433069"/>
    <w:rsid w:val="004330B1"/>
    <w:rsid w:val="00433468"/>
    <w:rsid w:val="00433814"/>
    <w:rsid w:val="00433CB5"/>
    <w:rsid w:val="00434133"/>
    <w:rsid w:val="00434B5A"/>
    <w:rsid w:val="00436136"/>
    <w:rsid w:val="004364F6"/>
    <w:rsid w:val="00436735"/>
    <w:rsid w:val="00436F5B"/>
    <w:rsid w:val="00437BD0"/>
    <w:rsid w:val="0044043B"/>
    <w:rsid w:val="004404CC"/>
    <w:rsid w:val="00441849"/>
    <w:rsid w:val="004418E3"/>
    <w:rsid w:val="00441C4B"/>
    <w:rsid w:val="004428E6"/>
    <w:rsid w:val="00442B48"/>
    <w:rsid w:val="00443A08"/>
    <w:rsid w:val="00443A67"/>
    <w:rsid w:val="00444457"/>
    <w:rsid w:val="00444A6F"/>
    <w:rsid w:val="00445DCB"/>
    <w:rsid w:val="00446403"/>
    <w:rsid w:val="00446E48"/>
    <w:rsid w:val="0044737F"/>
    <w:rsid w:val="00447898"/>
    <w:rsid w:val="0044791B"/>
    <w:rsid w:val="00447F64"/>
    <w:rsid w:val="00450F3D"/>
    <w:rsid w:val="00451EF6"/>
    <w:rsid w:val="004524A0"/>
    <w:rsid w:val="004537E8"/>
    <w:rsid w:val="00454438"/>
    <w:rsid w:val="004544BD"/>
    <w:rsid w:val="00454765"/>
    <w:rsid w:val="00454E80"/>
    <w:rsid w:val="00455059"/>
    <w:rsid w:val="004552CA"/>
    <w:rsid w:val="00455991"/>
    <w:rsid w:val="00456386"/>
    <w:rsid w:val="00456501"/>
    <w:rsid w:val="00457051"/>
    <w:rsid w:val="00460AA2"/>
    <w:rsid w:val="004624E9"/>
    <w:rsid w:val="00462635"/>
    <w:rsid w:val="0046317C"/>
    <w:rsid w:val="00463316"/>
    <w:rsid w:val="00463597"/>
    <w:rsid w:val="00463C6A"/>
    <w:rsid w:val="00464849"/>
    <w:rsid w:val="00465340"/>
    <w:rsid w:val="00465485"/>
    <w:rsid w:val="004655C2"/>
    <w:rsid w:val="00465639"/>
    <w:rsid w:val="00466EFC"/>
    <w:rsid w:val="004674DC"/>
    <w:rsid w:val="00467AD5"/>
    <w:rsid w:val="004704CB"/>
    <w:rsid w:val="00470663"/>
    <w:rsid w:val="00470A5F"/>
    <w:rsid w:val="00470E52"/>
    <w:rsid w:val="00472222"/>
    <w:rsid w:val="00473851"/>
    <w:rsid w:val="004739E1"/>
    <w:rsid w:val="004747FB"/>
    <w:rsid w:val="00474C99"/>
    <w:rsid w:val="00474DF1"/>
    <w:rsid w:val="00474EC3"/>
    <w:rsid w:val="00475744"/>
    <w:rsid w:val="00475848"/>
    <w:rsid w:val="00475D9E"/>
    <w:rsid w:val="00475E9A"/>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B39"/>
    <w:rsid w:val="00491F4D"/>
    <w:rsid w:val="00492392"/>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3B6"/>
    <w:rsid w:val="004A6578"/>
    <w:rsid w:val="004A6760"/>
    <w:rsid w:val="004A7EB2"/>
    <w:rsid w:val="004B03A8"/>
    <w:rsid w:val="004B04FA"/>
    <w:rsid w:val="004B0B38"/>
    <w:rsid w:val="004B0D8B"/>
    <w:rsid w:val="004B1269"/>
    <w:rsid w:val="004B20CD"/>
    <w:rsid w:val="004B3238"/>
    <w:rsid w:val="004B43FD"/>
    <w:rsid w:val="004B4D15"/>
    <w:rsid w:val="004B4FA6"/>
    <w:rsid w:val="004B54EB"/>
    <w:rsid w:val="004B5BF8"/>
    <w:rsid w:val="004B7521"/>
    <w:rsid w:val="004B75C1"/>
    <w:rsid w:val="004B762E"/>
    <w:rsid w:val="004C0031"/>
    <w:rsid w:val="004C1256"/>
    <w:rsid w:val="004C479B"/>
    <w:rsid w:val="004C48FE"/>
    <w:rsid w:val="004C4D4B"/>
    <w:rsid w:val="004C5AC9"/>
    <w:rsid w:val="004C5AF6"/>
    <w:rsid w:val="004C609E"/>
    <w:rsid w:val="004C7283"/>
    <w:rsid w:val="004D0098"/>
    <w:rsid w:val="004D0250"/>
    <w:rsid w:val="004D0610"/>
    <w:rsid w:val="004D0665"/>
    <w:rsid w:val="004D0A33"/>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1D53"/>
    <w:rsid w:val="00501DBE"/>
    <w:rsid w:val="0050228B"/>
    <w:rsid w:val="00502668"/>
    <w:rsid w:val="00502E32"/>
    <w:rsid w:val="00503406"/>
    <w:rsid w:val="0050394C"/>
    <w:rsid w:val="005048CA"/>
    <w:rsid w:val="00504C54"/>
    <w:rsid w:val="0050526E"/>
    <w:rsid w:val="005055CE"/>
    <w:rsid w:val="005061AE"/>
    <w:rsid w:val="00506537"/>
    <w:rsid w:val="00506A99"/>
    <w:rsid w:val="00506F96"/>
    <w:rsid w:val="00507645"/>
    <w:rsid w:val="005079FD"/>
    <w:rsid w:val="005106EA"/>
    <w:rsid w:val="005113EF"/>
    <w:rsid w:val="005113FB"/>
    <w:rsid w:val="00511E9D"/>
    <w:rsid w:val="0051253B"/>
    <w:rsid w:val="0051515D"/>
    <w:rsid w:val="005158A8"/>
    <w:rsid w:val="00516554"/>
    <w:rsid w:val="0051680E"/>
    <w:rsid w:val="0052016F"/>
    <w:rsid w:val="00520397"/>
    <w:rsid w:val="00521463"/>
    <w:rsid w:val="00521619"/>
    <w:rsid w:val="00521F5A"/>
    <w:rsid w:val="005244B4"/>
    <w:rsid w:val="00525310"/>
    <w:rsid w:val="00525B8E"/>
    <w:rsid w:val="00525D2F"/>
    <w:rsid w:val="00526BEA"/>
    <w:rsid w:val="00526C8B"/>
    <w:rsid w:val="0052724D"/>
    <w:rsid w:val="00527920"/>
    <w:rsid w:val="00527C59"/>
    <w:rsid w:val="0053071B"/>
    <w:rsid w:val="00530A3F"/>
    <w:rsid w:val="00530B0E"/>
    <w:rsid w:val="005315FD"/>
    <w:rsid w:val="0053238F"/>
    <w:rsid w:val="00532C82"/>
    <w:rsid w:val="00532D43"/>
    <w:rsid w:val="00533394"/>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3728"/>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AE4"/>
    <w:rsid w:val="00573AF5"/>
    <w:rsid w:val="00573FF2"/>
    <w:rsid w:val="00574F51"/>
    <w:rsid w:val="0057572E"/>
    <w:rsid w:val="00577169"/>
    <w:rsid w:val="00577484"/>
    <w:rsid w:val="0057748E"/>
    <w:rsid w:val="00580121"/>
    <w:rsid w:val="00580416"/>
    <w:rsid w:val="00580E22"/>
    <w:rsid w:val="00581A73"/>
    <w:rsid w:val="00582001"/>
    <w:rsid w:val="00582241"/>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A01F5"/>
    <w:rsid w:val="005A089E"/>
    <w:rsid w:val="005A0DA5"/>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C05"/>
    <w:rsid w:val="005B6017"/>
    <w:rsid w:val="005B6A4B"/>
    <w:rsid w:val="005B6C3D"/>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99F"/>
    <w:rsid w:val="005E4213"/>
    <w:rsid w:val="005E496A"/>
    <w:rsid w:val="005E4C9D"/>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84E"/>
    <w:rsid w:val="00606A27"/>
    <w:rsid w:val="00606AE6"/>
    <w:rsid w:val="00606B15"/>
    <w:rsid w:val="006072CC"/>
    <w:rsid w:val="00607677"/>
    <w:rsid w:val="0060778A"/>
    <w:rsid w:val="00607C49"/>
    <w:rsid w:val="00607CD8"/>
    <w:rsid w:val="0061052C"/>
    <w:rsid w:val="00610BD3"/>
    <w:rsid w:val="00611581"/>
    <w:rsid w:val="00611809"/>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CFF"/>
    <w:rsid w:val="00621287"/>
    <w:rsid w:val="00622DDD"/>
    <w:rsid w:val="00624D45"/>
    <w:rsid w:val="00625228"/>
    <w:rsid w:val="00625656"/>
    <w:rsid w:val="006264E1"/>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606F"/>
    <w:rsid w:val="006361F1"/>
    <w:rsid w:val="006362B9"/>
    <w:rsid w:val="00636909"/>
    <w:rsid w:val="006373C2"/>
    <w:rsid w:val="0063768D"/>
    <w:rsid w:val="00637756"/>
    <w:rsid w:val="00637CEC"/>
    <w:rsid w:val="00637F00"/>
    <w:rsid w:val="00640474"/>
    <w:rsid w:val="0064139E"/>
    <w:rsid w:val="0064248F"/>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5838"/>
    <w:rsid w:val="00675EAE"/>
    <w:rsid w:val="00675EED"/>
    <w:rsid w:val="00675F48"/>
    <w:rsid w:val="006769FB"/>
    <w:rsid w:val="00677193"/>
    <w:rsid w:val="006773B5"/>
    <w:rsid w:val="0068074B"/>
    <w:rsid w:val="006816B4"/>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B0EFB"/>
    <w:rsid w:val="006B1301"/>
    <w:rsid w:val="006B18A0"/>
    <w:rsid w:val="006B1C4B"/>
    <w:rsid w:val="006B1E52"/>
    <w:rsid w:val="006B1E83"/>
    <w:rsid w:val="006B217D"/>
    <w:rsid w:val="006B263C"/>
    <w:rsid w:val="006B2C58"/>
    <w:rsid w:val="006B360F"/>
    <w:rsid w:val="006B3D9C"/>
    <w:rsid w:val="006B3E5F"/>
    <w:rsid w:val="006B4FC2"/>
    <w:rsid w:val="006B565C"/>
    <w:rsid w:val="006B591E"/>
    <w:rsid w:val="006B5C5C"/>
    <w:rsid w:val="006B6A55"/>
    <w:rsid w:val="006B6C9A"/>
    <w:rsid w:val="006B7056"/>
    <w:rsid w:val="006B7521"/>
    <w:rsid w:val="006C00B0"/>
    <w:rsid w:val="006C053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7121"/>
    <w:rsid w:val="006E029A"/>
    <w:rsid w:val="006E146B"/>
    <w:rsid w:val="006E1E2E"/>
    <w:rsid w:val="006E393D"/>
    <w:rsid w:val="006E516C"/>
    <w:rsid w:val="006E5B30"/>
    <w:rsid w:val="006E60CC"/>
    <w:rsid w:val="006E61FC"/>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6297"/>
    <w:rsid w:val="006F6B46"/>
    <w:rsid w:val="006F72C5"/>
    <w:rsid w:val="006F7424"/>
    <w:rsid w:val="007002DB"/>
    <w:rsid w:val="00700607"/>
    <w:rsid w:val="00700D75"/>
    <w:rsid w:val="0070144F"/>
    <w:rsid w:val="007016C7"/>
    <w:rsid w:val="0070188A"/>
    <w:rsid w:val="00703811"/>
    <w:rsid w:val="00703E8B"/>
    <w:rsid w:val="00704297"/>
    <w:rsid w:val="007043A2"/>
    <w:rsid w:val="007048AC"/>
    <w:rsid w:val="0070504B"/>
    <w:rsid w:val="007071B2"/>
    <w:rsid w:val="007073A9"/>
    <w:rsid w:val="007073C1"/>
    <w:rsid w:val="00707EFF"/>
    <w:rsid w:val="00707FA8"/>
    <w:rsid w:val="00710B28"/>
    <w:rsid w:val="0071394E"/>
    <w:rsid w:val="007144B1"/>
    <w:rsid w:val="007144C6"/>
    <w:rsid w:val="00714879"/>
    <w:rsid w:val="007148E3"/>
    <w:rsid w:val="00714C17"/>
    <w:rsid w:val="00715356"/>
    <w:rsid w:val="007155BE"/>
    <w:rsid w:val="00715790"/>
    <w:rsid w:val="007159C5"/>
    <w:rsid w:val="007169EA"/>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5CD1"/>
    <w:rsid w:val="00725E1D"/>
    <w:rsid w:val="00725EB0"/>
    <w:rsid w:val="007275B3"/>
    <w:rsid w:val="00727EAF"/>
    <w:rsid w:val="00727FF5"/>
    <w:rsid w:val="00730195"/>
    <w:rsid w:val="007302EB"/>
    <w:rsid w:val="00730CDE"/>
    <w:rsid w:val="007310BA"/>
    <w:rsid w:val="007311B9"/>
    <w:rsid w:val="0073202E"/>
    <w:rsid w:val="00732895"/>
    <w:rsid w:val="00732B7A"/>
    <w:rsid w:val="007330A8"/>
    <w:rsid w:val="007330C7"/>
    <w:rsid w:val="00735EC0"/>
    <w:rsid w:val="007361EA"/>
    <w:rsid w:val="007365CB"/>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2132"/>
    <w:rsid w:val="00753DC9"/>
    <w:rsid w:val="00753E63"/>
    <w:rsid w:val="007551A1"/>
    <w:rsid w:val="0075528E"/>
    <w:rsid w:val="00755AE1"/>
    <w:rsid w:val="00756184"/>
    <w:rsid w:val="007565AE"/>
    <w:rsid w:val="00756D38"/>
    <w:rsid w:val="0075711C"/>
    <w:rsid w:val="007573D1"/>
    <w:rsid w:val="00757A51"/>
    <w:rsid w:val="007601FC"/>
    <w:rsid w:val="0076034E"/>
    <w:rsid w:val="00760E54"/>
    <w:rsid w:val="00761CDD"/>
    <w:rsid w:val="0076276D"/>
    <w:rsid w:val="00763108"/>
    <w:rsid w:val="007642D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DB3"/>
    <w:rsid w:val="00793A79"/>
    <w:rsid w:val="00793B0C"/>
    <w:rsid w:val="00793B24"/>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4110"/>
    <w:rsid w:val="007A4282"/>
    <w:rsid w:val="007A4431"/>
    <w:rsid w:val="007A47D9"/>
    <w:rsid w:val="007A4873"/>
    <w:rsid w:val="007A4D7F"/>
    <w:rsid w:val="007A5153"/>
    <w:rsid w:val="007A5A48"/>
    <w:rsid w:val="007A7BE8"/>
    <w:rsid w:val="007A7DE7"/>
    <w:rsid w:val="007B0472"/>
    <w:rsid w:val="007B0B3A"/>
    <w:rsid w:val="007B0BCD"/>
    <w:rsid w:val="007B1CCE"/>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792"/>
    <w:rsid w:val="007D5874"/>
    <w:rsid w:val="007D5A37"/>
    <w:rsid w:val="007D5E3D"/>
    <w:rsid w:val="007D6293"/>
    <w:rsid w:val="007D6ECE"/>
    <w:rsid w:val="007D7F07"/>
    <w:rsid w:val="007E0B31"/>
    <w:rsid w:val="007E0E0B"/>
    <w:rsid w:val="007E1213"/>
    <w:rsid w:val="007E1695"/>
    <w:rsid w:val="007E2C65"/>
    <w:rsid w:val="007E393C"/>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BB9"/>
    <w:rsid w:val="007F4D18"/>
    <w:rsid w:val="007F4FB1"/>
    <w:rsid w:val="007F5439"/>
    <w:rsid w:val="007F5788"/>
    <w:rsid w:val="007F57A7"/>
    <w:rsid w:val="007F57A8"/>
    <w:rsid w:val="007F599F"/>
    <w:rsid w:val="007F5D99"/>
    <w:rsid w:val="007F639A"/>
    <w:rsid w:val="007F7113"/>
    <w:rsid w:val="007F7D01"/>
    <w:rsid w:val="0080051A"/>
    <w:rsid w:val="0080064E"/>
    <w:rsid w:val="0080136D"/>
    <w:rsid w:val="00801801"/>
    <w:rsid w:val="00801A3D"/>
    <w:rsid w:val="00801B92"/>
    <w:rsid w:val="00802961"/>
    <w:rsid w:val="00804231"/>
    <w:rsid w:val="00804A64"/>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6326"/>
    <w:rsid w:val="00817D5A"/>
    <w:rsid w:val="008202FC"/>
    <w:rsid w:val="00820C1D"/>
    <w:rsid w:val="00820D71"/>
    <w:rsid w:val="008217F4"/>
    <w:rsid w:val="00821CA2"/>
    <w:rsid w:val="00821D14"/>
    <w:rsid w:val="00821EB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F30"/>
    <w:rsid w:val="00841347"/>
    <w:rsid w:val="0084198A"/>
    <w:rsid w:val="00841ADE"/>
    <w:rsid w:val="00842404"/>
    <w:rsid w:val="00843A57"/>
    <w:rsid w:val="00843F5E"/>
    <w:rsid w:val="00844890"/>
    <w:rsid w:val="00844A5F"/>
    <w:rsid w:val="008455FC"/>
    <w:rsid w:val="00846332"/>
    <w:rsid w:val="008469ED"/>
    <w:rsid w:val="00847875"/>
    <w:rsid w:val="00847A9F"/>
    <w:rsid w:val="00850D9D"/>
    <w:rsid w:val="008511D6"/>
    <w:rsid w:val="00852B3C"/>
    <w:rsid w:val="00852BA4"/>
    <w:rsid w:val="00852C51"/>
    <w:rsid w:val="00852F88"/>
    <w:rsid w:val="00853868"/>
    <w:rsid w:val="00853BAE"/>
    <w:rsid w:val="008555D9"/>
    <w:rsid w:val="00855667"/>
    <w:rsid w:val="00855D37"/>
    <w:rsid w:val="00856FE0"/>
    <w:rsid w:val="008579AE"/>
    <w:rsid w:val="0086100E"/>
    <w:rsid w:val="00862A47"/>
    <w:rsid w:val="00863CDE"/>
    <w:rsid w:val="00863FDF"/>
    <w:rsid w:val="00864F9D"/>
    <w:rsid w:val="00865235"/>
    <w:rsid w:val="00865B63"/>
    <w:rsid w:val="00865FA5"/>
    <w:rsid w:val="00866AD1"/>
    <w:rsid w:val="00866DC8"/>
    <w:rsid w:val="008672DF"/>
    <w:rsid w:val="008679B1"/>
    <w:rsid w:val="00867F61"/>
    <w:rsid w:val="0087047C"/>
    <w:rsid w:val="0087229C"/>
    <w:rsid w:val="0087281E"/>
    <w:rsid w:val="00873847"/>
    <w:rsid w:val="00873B7A"/>
    <w:rsid w:val="00873FCE"/>
    <w:rsid w:val="008742CD"/>
    <w:rsid w:val="00874A09"/>
    <w:rsid w:val="00876AB6"/>
    <w:rsid w:val="00876C69"/>
    <w:rsid w:val="00877510"/>
    <w:rsid w:val="008803E0"/>
    <w:rsid w:val="00880A5A"/>
    <w:rsid w:val="00880BE7"/>
    <w:rsid w:val="00880F13"/>
    <w:rsid w:val="008832E3"/>
    <w:rsid w:val="0088332F"/>
    <w:rsid w:val="00883755"/>
    <w:rsid w:val="0088491C"/>
    <w:rsid w:val="00885F8D"/>
    <w:rsid w:val="00886079"/>
    <w:rsid w:val="0088615D"/>
    <w:rsid w:val="008876D8"/>
    <w:rsid w:val="00887EAD"/>
    <w:rsid w:val="008901B4"/>
    <w:rsid w:val="00890840"/>
    <w:rsid w:val="00890BBD"/>
    <w:rsid w:val="00890CB3"/>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898"/>
    <w:rsid w:val="008A1F18"/>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11F1"/>
    <w:rsid w:val="008B17CF"/>
    <w:rsid w:val="008B1E77"/>
    <w:rsid w:val="008B28F0"/>
    <w:rsid w:val="008B2B09"/>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5A4"/>
    <w:rsid w:val="008C5F8D"/>
    <w:rsid w:val="008C684A"/>
    <w:rsid w:val="008C6A7F"/>
    <w:rsid w:val="008C7C29"/>
    <w:rsid w:val="008C7C64"/>
    <w:rsid w:val="008C7D34"/>
    <w:rsid w:val="008D0905"/>
    <w:rsid w:val="008D1A83"/>
    <w:rsid w:val="008D1F43"/>
    <w:rsid w:val="008D1FC1"/>
    <w:rsid w:val="008D2261"/>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F0B"/>
    <w:rsid w:val="008E36A7"/>
    <w:rsid w:val="008E3A50"/>
    <w:rsid w:val="008E3DBD"/>
    <w:rsid w:val="008E5165"/>
    <w:rsid w:val="008E626C"/>
    <w:rsid w:val="008E6325"/>
    <w:rsid w:val="008E6527"/>
    <w:rsid w:val="008E6902"/>
    <w:rsid w:val="008E6A5D"/>
    <w:rsid w:val="008E6B20"/>
    <w:rsid w:val="008E6F01"/>
    <w:rsid w:val="008E6FD3"/>
    <w:rsid w:val="008E704F"/>
    <w:rsid w:val="008F0153"/>
    <w:rsid w:val="008F01FC"/>
    <w:rsid w:val="008F16B1"/>
    <w:rsid w:val="008F2B8F"/>
    <w:rsid w:val="008F2D58"/>
    <w:rsid w:val="008F379B"/>
    <w:rsid w:val="008F3A4A"/>
    <w:rsid w:val="008F3C85"/>
    <w:rsid w:val="008F444A"/>
    <w:rsid w:val="008F44A9"/>
    <w:rsid w:val="008F64DE"/>
    <w:rsid w:val="008F6F42"/>
    <w:rsid w:val="008F71DD"/>
    <w:rsid w:val="008F7722"/>
    <w:rsid w:val="009009F1"/>
    <w:rsid w:val="00901B41"/>
    <w:rsid w:val="00901B91"/>
    <w:rsid w:val="009029F3"/>
    <w:rsid w:val="009030CE"/>
    <w:rsid w:val="009032A8"/>
    <w:rsid w:val="009036EE"/>
    <w:rsid w:val="0090391F"/>
    <w:rsid w:val="009039B5"/>
    <w:rsid w:val="009040A5"/>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804"/>
    <w:rsid w:val="009152C3"/>
    <w:rsid w:val="009155DF"/>
    <w:rsid w:val="0091571F"/>
    <w:rsid w:val="00915D3C"/>
    <w:rsid w:val="009177F2"/>
    <w:rsid w:val="00921234"/>
    <w:rsid w:val="009213C8"/>
    <w:rsid w:val="00921949"/>
    <w:rsid w:val="00921E5E"/>
    <w:rsid w:val="00922661"/>
    <w:rsid w:val="00922B54"/>
    <w:rsid w:val="00923ABC"/>
    <w:rsid w:val="0092519E"/>
    <w:rsid w:val="00925498"/>
    <w:rsid w:val="0092550F"/>
    <w:rsid w:val="009260B7"/>
    <w:rsid w:val="00926DEA"/>
    <w:rsid w:val="00926ED4"/>
    <w:rsid w:val="00927C29"/>
    <w:rsid w:val="009304BA"/>
    <w:rsid w:val="00930AC7"/>
    <w:rsid w:val="00930B03"/>
    <w:rsid w:val="00930D21"/>
    <w:rsid w:val="00930D6F"/>
    <w:rsid w:val="00931076"/>
    <w:rsid w:val="00931506"/>
    <w:rsid w:val="009316DE"/>
    <w:rsid w:val="00931D45"/>
    <w:rsid w:val="009329F9"/>
    <w:rsid w:val="00932AD6"/>
    <w:rsid w:val="00932EBB"/>
    <w:rsid w:val="00932ED8"/>
    <w:rsid w:val="009331F5"/>
    <w:rsid w:val="00934020"/>
    <w:rsid w:val="0093462C"/>
    <w:rsid w:val="009355A4"/>
    <w:rsid w:val="00935FB3"/>
    <w:rsid w:val="009360AF"/>
    <w:rsid w:val="009361E9"/>
    <w:rsid w:val="00936C95"/>
    <w:rsid w:val="00937CF4"/>
    <w:rsid w:val="00937D37"/>
    <w:rsid w:val="00937FC3"/>
    <w:rsid w:val="00940C82"/>
    <w:rsid w:val="00940F1E"/>
    <w:rsid w:val="00941895"/>
    <w:rsid w:val="00941B44"/>
    <w:rsid w:val="00941D6D"/>
    <w:rsid w:val="00942749"/>
    <w:rsid w:val="00943E20"/>
    <w:rsid w:val="00944350"/>
    <w:rsid w:val="009445D0"/>
    <w:rsid w:val="0094595E"/>
    <w:rsid w:val="00945B29"/>
    <w:rsid w:val="009470CC"/>
    <w:rsid w:val="00950490"/>
    <w:rsid w:val="00951BC1"/>
    <w:rsid w:val="00952523"/>
    <w:rsid w:val="009534FA"/>
    <w:rsid w:val="0095355C"/>
    <w:rsid w:val="00953F32"/>
    <w:rsid w:val="00954005"/>
    <w:rsid w:val="00954231"/>
    <w:rsid w:val="009552BD"/>
    <w:rsid w:val="0095570B"/>
    <w:rsid w:val="0095586D"/>
    <w:rsid w:val="00956333"/>
    <w:rsid w:val="009564C6"/>
    <w:rsid w:val="0095666B"/>
    <w:rsid w:val="00956B75"/>
    <w:rsid w:val="00960977"/>
    <w:rsid w:val="00960B0F"/>
    <w:rsid w:val="00960F35"/>
    <w:rsid w:val="009617D4"/>
    <w:rsid w:val="00962715"/>
    <w:rsid w:val="00963603"/>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29B8"/>
    <w:rsid w:val="009731C5"/>
    <w:rsid w:val="009734ED"/>
    <w:rsid w:val="00973FE1"/>
    <w:rsid w:val="00975016"/>
    <w:rsid w:val="00975298"/>
    <w:rsid w:val="00976384"/>
    <w:rsid w:val="00977007"/>
    <w:rsid w:val="00977315"/>
    <w:rsid w:val="009773B2"/>
    <w:rsid w:val="00977D98"/>
    <w:rsid w:val="00977F96"/>
    <w:rsid w:val="0098021E"/>
    <w:rsid w:val="0098057A"/>
    <w:rsid w:val="00980D86"/>
    <w:rsid w:val="00981DA3"/>
    <w:rsid w:val="00981DE9"/>
    <w:rsid w:val="0098208D"/>
    <w:rsid w:val="00982D98"/>
    <w:rsid w:val="00982EB2"/>
    <w:rsid w:val="009831E2"/>
    <w:rsid w:val="00983BDD"/>
    <w:rsid w:val="009840A2"/>
    <w:rsid w:val="0098433B"/>
    <w:rsid w:val="009850DC"/>
    <w:rsid w:val="00985534"/>
    <w:rsid w:val="00985DBB"/>
    <w:rsid w:val="009860A9"/>
    <w:rsid w:val="00986276"/>
    <w:rsid w:val="00986648"/>
    <w:rsid w:val="00986C4F"/>
    <w:rsid w:val="009872F7"/>
    <w:rsid w:val="00987619"/>
    <w:rsid w:val="009905B6"/>
    <w:rsid w:val="009905D6"/>
    <w:rsid w:val="009906EC"/>
    <w:rsid w:val="009914CB"/>
    <w:rsid w:val="00991786"/>
    <w:rsid w:val="00991AAE"/>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B51"/>
    <w:rsid w:val="009A0983"/>
    <w:rsid w:val="009A09A3"/>
    <w:rsid w:val="009A0D32"/>
    <w:rsid w:val="009A0DE1"/>
    <w:rsid w:val="009A13B1"/>
    <w:rsid w:val="009A1E5A"/>
    <w:rsid w:val="009A25DF"/>
    <w:rsid w:val="009A27D7"/>
    <w:rsid w:val="009A2B33"/>
    <w:rsid w:val="009A2B6D"/>
    <w:rsid w:val="009A318C"/>
    <w:rsid w:val="009A3456"/>
    <w:rsid w:val="009A3BC3"/>
    <w:rsid w:val="009A4126"/>
    <w:rsid w:val="009A4267"/>
    <w:rsid w:val="009A4D3C"/>
    <w:rsid w:val="009A548D"/>
    <w:rsid w:val="009A6668"/>
    <w:rsid w:val="009A70CB"/>
    <w:rsid w:val="009A7762"/>
    <w:rsid w:val="009A7CD9"/>
    <w:rsid w:val="009A7EAF"/>
    <w:rsid w:val="009B153E"/>
    <w:rsid w:val="009B1782"/>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A6E"/>
    <w:rsid w:val="009F0CB1"/>
    <w:rsid w:val="009F2175"/>
    <w:rsid w:val="009F280B"/>
    <w:rsid w:val="009F2A81"/>
    <w:rsid w:val="009F2B57"/>
    <w:rsid w:val="009F334C"/>
    <w:rsid w:val="009F349F"/>
    <w:rsid w:val="009F390D"/>
    <w:rsid w:val="009F3A95"/>
    <w:rsid w:val="009F4066"/>
    <w:rsid w:val="009F51B1"/>
    <w:rsid w:val="009F58B6"/>
    <w:rsid w:val="009F5AE8"/>
    <w:rsid w:val="009F5DBC"/>
    <w:rsid w:val="009F5E41"/>
    <w:rsid w:val="009F5F01"/>
    <w:rsid w:val="009F6051"/>
    <w:rsid w:val="009F6971"/>
    <w:rsid w:val="009F7078"/>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C8B"/>
    <w:rsid w:val="00A11FA1"/>
    <w:rsid w:val="00A123E9"/>
    <w:rsid w:val="00A12C6B"/>
    <w:rsid w:val="00A12EE0"/>
    <w:rsid w:val="00A13DCB"/>
    <w:rsid w:val="00A13F26"/>
    <w:rsid w:val="00A14193"/>
    <w:rsid w:val="00A14563"/>
    <w:rsid w:val="00A145AB"/>
    <w:rsid w:val="00A14A97"/>
    <w:rsid w:val="00A16C0C"/>
    <w:rsid w:val="00A1701E"/>
    <w:rsid w:val="00A17529"/>
    <w:rsid w:val="00A17574"/>
    <w:rsid w:val="00A175AF"/>
    <w:rsid w:val="00A17696"/>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EEE"/>
    <w:rsid w:val="00A27CD4"/>
    <w:rsid w:val="00A27F40"/>
    <w:rsid w:val="00A300FC"/>
    <w:rsid w:val="00A312AC"/>
    <w:rsid w:val="00A313EA"/>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58C2"/>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D93"/>
    <w:rsid w:val="00A5528E"/>
    <w:rsid w:val="00A554BC"/>
    <w:rsid w:val="00A55D6C"/>
    <w:rsid w:val="00A55F19"/>
    <w:rsid w:val="00A56280"/>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2F37"/>
    <w:rsid w:val="00A746D1"/>
    <w:rsid w:val="00A74DE5"/>
    <w:rsid w:val="00A74E9C"/>
    <w:rsid w:val="00A759BC"/>
    <w:rsid w:val="00A763F9"/>
    <w:rsid w:val="00A768FD"/>
    <w:rsid w:val="00A76EF5"/>
    <w:rsid w:val="00A77935"/>
    <w:rsid w:val="00A77AAD"/>
    <w:rsid w:val="00A80050"/>
    <w:rsid w:val="00A802AC"/>
    <w:rsid w:val="00A80DAD"/>
    <w:rsid w:val="00A81D9B"/>
    <w:rsid w:val="00A82462"/>
    <w:rsid w:val="00A826F3"/>
    <w:rsid w:val="00A82848"/>
    <w:rsid w:val="00A8295B"/>
    <w:rsid w:val="00A83ED5"/>
    <w:rsid w:val="00A84424"/>
    <w:rsid w:val="00A84AB8"/>
    <w:rsid w:val="00A84B09"/>
    <w:rsid w:val="00A85602"/>
    <w:rsid w:val="00A863A3"/>
    <w:rsid w:val="00A86720"/>
    <w:rsid w:val="00A87827"/>
    <w:rsid w:val="00A878B3"/>
    <w:rsid w:val="00A9023C"/>
    <w:rsid w:val="00A90A7D"/>
    <w:rsid w:val="00A91518"/>
    <w:rsid w:val="00A91533"/>
    <w:rsid w:val="00A921BD"/>
    <w:rsid w:val="00A92569"/>
    <w:rsid w:val="00A938F3"/>
    <w:rsid w:val="00A93E21"/>
    <w:rsid w:val="00A94049"/>
    <w:rsid w:val="00A94478"/>
    <w:rsid w:val="00A947C8"/>
    <w:rsid w:val="00A94F77"/>
    <w:rsid w:val="00A9558D"/>
    <w:rsid w:val="00A96B67"/>
    <w:rsid w:val="00A97147"/>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B04B3"/>
    <w:rsid w:val="00AB10E4"/>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124D"/>
    <w:rsid w:val="00AC2CC8"/>
    <w:rsid w:val="00AC2F8F"/>
    <w:rsid w:val="00AC3310"/>
    <w:rsid w:val="00AC4306"/>
    <w:rsid w:val="00AC438B"/>
    <w:rsid w:val="00AC43EA"/>
    <w:rsid w:val="00AC5052"/>
    <w:rsid w:val="00AC5393"/>
    <w:rsid w:val="00AC5476"/>
    <w:rsid w:val="00AC5C13"/>
    <w:rsid w:val="00AC5CA6"/>
    <w:rsid w:val="00AC5DFE"/>
    <w:rsid w:val="00AC5EC6"/>
    <w:rsid w:val="00AC6274"/>
    <w:rsid w:val="00AC629D"/>
    <w:rsid w:val="00AC62A2"/>
    <w:rsid w:val="00AC69F7"/>
    <w:rsid w:val="00AC6E58"/>
    <w:rsid w:val="00AD0B3B"/>
    <w:rsid w:val="00AD146E"/>
    <w:rsid w:val="00AD16CA"/>
    <w:rsid w:val="00AD1E8B"/>
    <w:rsid w:val="00AD26CF"/>
    <w:rsid w:val="00AD2DC9"/>
    <w:rsid w:val="00AD37A7"/>
    <w:rsid w:val="00AD3804"/>
    <w:rsid w:val="00AD526F"/>
    <w:rsid w:val="00AD5418"/>
    <w:rsid w:val="00AD5AE2"/>
    <w:rsid w:val="00AD5C00"/>
    <w:rsid w:val="00AD6976"/>
    <w:rsid w:val="00AE00A3"/>
    <w:rsid w:val="00AE02CE"/>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68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F92"/>
    <w:rsid w:val="00B01DAF"/>
    <w:rsid w:val="00B01DD0"/>
    <w:rsid w:val="00B01F85"/>
    <w:rsid w:val="00B021D6"/>
    <w:rsid w:val="00B028B3"/>
    <w:rsid w:val="00B03489"/>
    <w:rsid w:val="00B03CB2"/>
    <w:rsid w:val="00B0459E"/>
    <w:rsid w:val="00B04AFD"/>
    <w:rsid w:val="00B05231"/>
    <w:rsid w:val="00B05251"/>
    <w:rsid w:val="00B067D0"/>
    <w:rsid w:val="00B06A80"/>
    <w:rsid w:val="00B06D83"/>
    <w:rsid w:val="00B0702A"/>
    <w:rsid w:val="00B104D3"/>
    <w:rsid w:val="00B10C2A"/>
    <w:rsid w:val="00B11194"/>
    <w:rsid w:val="00B11320"/>
    <w:rsid w:val="00B115CD"/>
    <w:rsid w:val="00B12B9D"/>
    <w:rsid w:val="00B12F18"/>
    <w:rsid w:val="00B138F5"/>
    <w:rsid w:val="00B140B8"/>
    <w:rsid w:val="00B1468F"/>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53F7"/>
    <w:rsid w:val="00B25435"/>
    <w:rsid w:val="00B25516"/>
    <w:rsid w:val="00B255B2"/>
    <w:rsid w:val="00B25D99"/>
    <w:rsid w:val="00B26311"/>
    <w:rsid w:val="00B27103"/>
    <w:rsid w:val="00B2798A"/>
    <w:rsid w:val="00B27BCF"/>
    <w:rsid w:val="00B27C6F"/>
    <w:rsid w:val="00B30424"/>
    <w:rsid w:val="00B3105A"/>
    <w:rsid w:val="00B31B09"/>
    <w:rsid w:val="00B32336"/>
    <w:rsid w:val="00B32639"/>
    <w:rsid w:val="00B3355C"/>
    <w:rsid w:val="00B33628"/>
    <w:rsid w:val="00B3413B"/>
    <w:rsid w:val="00B3473A"/>
    <w:rsid w:val="00B34931"/>
    <w:rsid w:val="00B34C02"/>
    <w:rsid w:val="00B3568F"/>
    <w:rsid w:val="00B356D8"/>
    <w:rsid w:val="00B35763"/>
    <w:rsid w:val="00B35912"/>
    <w:rsid w:val="00B3686C"/>
    <w:rsid w:val="00B36E98"/>
    <w:rsid w:val="00B40856"/>
    <w:rsid w:val="00B40BF3"/>
    <w:rsid w:val="00B40C07"/>
    <w:rsid w:val="00B40E31"/>
    <w:rsid w:val="00B41206"/>
    <w:rsid w:val="00B4131D"/>
    <w:rsid w:val="00B4278C"/>
    <w:rsid w:val="00B42867"/>
    <w:rsid w:val="00B43B69"/>
    <w:rsid w:val="00B445C3"/>
    <w:rsid w:val="00B44DDF"/>
    <w:rsid w:val="00B4538D"/>
    <w:rsid w:val="00B457F8"/>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6E5"/>
    <w:rsid w:val="00B559AC"/>
    <w:rsid w:val="00B563BE"/>
    <w:rsid w:val="00B564C7"/>
    <w:rsid w:val="00B56FCA"/>
    <w:rsid w:val="00B57303"/>
    <w:rsid w:val="00B574A4"/>
    <w:rsid w:val="00B57946"/>
    <w:rsid w:val="00B57B49"/>
    <w:rsid w:val="00B60732"/>
    <w:rsid w:val="00B6213B"/>
    <w:rsid w:val="00B6259B"/>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7AB8"/>
    <w:rsid w:val="00B77B97"/>
    <w:rsid w:val="00B77C7A"/>
    <w:rsid w:val="00B77E5A"/>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9009E"/>
    <w:rsid w:val="00B90EEC"/>
    <w:rsid w:val="00B90F85"/>
    <w:rsid w:val="00B92EF5"/>
    <w:rsid w:val="00B9377C"/>
    <w:rsid w:val="00B93DCE"/>
    <w:rsid w:val="00B9470A"/>
    <w:rsid w:val="00B94B95"/>
    <w:rsid w:val="00B94C6E"/>
    <w:rsid w:val="00B94F47"/>
    <w:rsid w:val="00B951BF"/>
    <w:rsid w:val="00B95CF7"/>
    <w:rsid w:val="00B96B79"/>
    <w:rsid w:val="00BA046E"/>
    <w:rsid w:val="00BA0515"/>
    <w:rsid w:val="00BA1714"/>
    <w:rsid w:val="00BA1825"/>
    <w:rsid w:val="00BA1871"/>
    <w:rsid w:val="00BA1A7D"/>
    <w:rsid w:val="00BA1B7A"/>
    <w:rsid w:val="00BA1ED7"/>
    <w:rsid w:val="00BA21E3"/>
    <w:rsid w:val="00BA2DFE"/>
    <w:rsid w:val="00BA503E"/>
    <w:rsid w:val="00BA57EA"/>
    <w:rsid w:val="00BA59E6"/>
    <w:rsid w:val="00BA5C06"/>
    <w:rsid w:val="00BA65EE"/>
    <w:rsid w:val="00BA6A51"/>
    <w:rsid w:val="00BA79EF"/>
    <w:rsid w:val="00BB078D"/>
    <w:rsid w:val="00BB08C4"/>
    <w:rsid w:val="00BB0F72"/>
    <w:rsid w:val="00BB1504"/>
    <w:rsid w:val="00BB2034"/>
    <w:rsid w:val="00BB20EA"/>
    <w:rsid w:val="00BB2C31"/>
    <w:rsid w:val="00BB339F"/>
    <w:rsid w:val="00BB4091"/>
    <w:rsid w:val="00BB5FEC"/>
    <w:rsid w:val="00BB6841"/>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B20"/>
    <w:rsid w:val="00BE7BEC"/>
    <w:rsid w:val="00BE7F4C"/>
    <w:rsid w:val="00BF0218"/>
    <w:rsid w:val="00BF05E4"/>
    <w:rsid w:val="00BF44E8"/>
    <w:rsid w:val="00BF4C7B"/>
    <w:rsid w:val="00BF4D7F"/>
    <w:rsid w:val="00BF4F32"/>
    <w:rsid w:val="00BF53EA"/>
    <w:rsid w:val="00BF5A40"/>
    <w:rsid w:val="00BF5D92"/>
    <w:rsid w:val="00BF6B06"/>
    <w:rsid w:val="00BF6B7D"/>
    <w:rsid w:val="00BF6C3C"/>
    <w:rsid w:val="00BF7717"/>
    <w:rsid w:val="00BF7C01"/>
    <w:rsid w:val="00C00144"/>
    <w:rsid w:val="00C00183"/>
    <w:rsid w:val="00C00A3C"/>
    <w:rsid w:val="00C01260"/>
    <w:rsid w:val="00C0128A"/>
    <w:rsid w:val="00C01E26"/>
    <w:rsid w:val="00C020C5"/>
    <w:rsid w:val="00C030CB"/>
    <w:rsid w:val="00C033E0"/>
    <w:rsid w:val="00C03548"/>
    <w:rsid w:val="00C03649"/>
    <w:rsid w:val="00C03A29"/>
    <w:rsid w:val="00C03D4C"/>
    <w:rsid w:val="00C05067"/>
    <w:rsid w:val="00C057CA"/>
    <w:rsid w:val="00C05891"/>
    <w:rsid w:val="00C05F37"/>
    <w:rsid w:val="00C06381"/>
    <w:rsid w:val="00C065AC"/>
    <w:rsid w:val="00C069CD"/>
    <w:rsid w:val="00C06A98"/>
    <w:rsid w:val="00C06CDC"/>
    <w:rsid w:val="00C07113"/>
    <w:rsid w:val="00C07196"/>
    <w:rsid w:val="00C076DF"/>
    <w:rsid w:val="00C10C0A"/>
    <w:rsid w:val="00C10D0D"/>
    <w:rsid w:val="00C1197D"/>
    <w:rsid w:val="00C12221"/>
    <w:rsid w:val="00C12F54"/>
    <w:rsid w:val="00C143A0"/>
    <w:rsid w:val="00C14B88"/>
    <w:rsid w:val="00C14D11"/>
    <w:rsid w:val="00C15BCB"/>
    <w:rsid w:val="00C160F8"/>
    <w:rsid w:val="00C17836"/>
    <w:rsid w:val="00C205CE"/>
    <w:rsid w:val="00C20A29"/>
    <w:rsid w:val="00C213C1"/>
    <w:rsid w:val="00C21EBC"/>
    <w:rsid w:val="00C22D39"/>
    <w:rsid w:val="00C23703"/>
    <w:rsid w:val="00C23782"/>
    <w:rsid w:val="00C23B2F"/>
    <w:rsid w:val="00C253E9"/>
    <w:rsid w:val="00C2572F"/>
    <w:rsid w:val="00C2594C"/>
    <w:rsid w:val="00C25B7E"/>
    <w:rsid w:val="00C26772"/>
    <w:rsid w:val="00C27F61"/>
    <w:rsid w:val="00C3079D"/>
    <w:rsid w:val="00C30AD5"/>
    <w:rsid w:val="00C320CA"/>
    <w:rsid w:val="00C322A2"/>
    <w:rsid w:val="00C32521"/>
    <w:rsid w:val="00C32728"/>
    <w:rsid w:val="00C330D5"/>
    <w:rsid w:val="00C33B50"/>
    <w:rsid w:val="00C35B92"/>
    <w:rsid w:val="00C364C7"/>
    <w:rsid w:val="00C3717B"/>
    <w:rsid w:val="00C3721D"/>
    <w:rsid w:val="00C37E3A"/>
    <w:rsid w:val="00C40826"/>
    <w:rsid w:val="00C408BB"/>
    <w:rsid w:val="00C409D6"/>
    <w:rsid w:val="00C40A26"/>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6D0"/>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7686"/>
    <w:rsid w:val="00C676BD"/>
    <w:rsid w:val="00C70811"/>
    <w:rsid w:val="00C708BB"/>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8C6"/>
    <w:rsid w:val="00C81764"/>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B7"/>
    <w:rsid w:val="00C9276C"/>
    <w:rsid w:val="00C929D5"/>
    <w:rsid w:val="00C92A03"/>
    <w:rsid w:val="00C932C3"/>
    <w:rsid w:val="00C93842"/>
    <w:rsid w:val="00C93B72"/>
    <w:rsid w:val="00C93C45"/>
    <w:rsid w:val="00C93D3E"/>
    <w:rsid w:val="00C94335"/>
    <w:rsid w:val="00C945B9"/>
    <w:rsid w:val="00C96F7F"/>
    <w:rsid w:val="00C9781A"/>
    <w:rsid w:val="00C97A71"/>
    <w:rsid w:val="00C97AC7"/>
    <w:rsid w:val="00C97B08"/>
    <w:rsid w:val="00CA0BFC"/>
    <w:rsid w:val="00CA107A"/>
    <w:rsid w:val="00CA172C"/>
    <w:rsid w:val="00CA1F44"/>
    <w:rsid w:val="00CA2B8A"/>
    <w:rsid w:val="00CA451C"/>
    <w:rsid w:val="00CA4D6F"/>
    <w:rsid w:val="00CA5454"/>
    <w:rsid w:val="00CA618D"/>
    <w:rsid w:val="00CA627D"/>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94F"/>
    <w:rsid w:val="00CC2198"/>
    <w:rsid w:val="00CC21CF"/>
    <w:rsid w:val="00CC28D1"/>
    <w:rsid w:val="00CC386D"/>
    <w:rsid w:val="00CC3F1C"/>
    <w:rsid w:val="00CC49DF"/>
    <w:rsid w:val="00CC4DB4"/>
    <w:rsid w:val="00CC4EF7"/>
    <w:rsid w:val="00CC5684"/>
    <w:rsid w:val="00CC632E"/>
    <w:rsid w:val="00CC664E"/>
    <w:rsid w:val="00CC6C62"/>
    <w:rsid w:val="00CC6C67"/>
    <w:rsid w:val="00CC6F1E"/>
    <w:rsid w:val="00CC7470"/>
    <w:rsid w:val="00CD00D1"/>
    <w:rsid w:val="00CD1503"/>
    <w:rsid w:val="00CD2804"/>
    <w:rsid w:val="00CD2DD4"/>
    <w:rsid w:val="00CD321E"/>
    <w:rsid w:val="00CD42B7"/>
    <w:rsid w:val="00CD4D5F"/>
    <w:rsid w:val="00CD4FD6"/>
    <w:rsid w:val="00CD515F"/>
    <w:rsid w:val="00CD55D9"/>
    <w:rsid w:val="00CD5679"/>
    <w:rsid w:val="00CD77F9"/>
    <w:rsid w:val="00CE0039"/>
    <w:rsid w:val="00CE02E0"/>
    <w:rsid w:val="00CE07DC"/>
    <w:rsid w:val="00CE15A7"/>
    <w:rsid w:val="00CE1863"/>
    <w:rsid w:val="00CE1E60"/>
    <w:rsid w:val="00CE2480"/>
    <w:rsid w:val="00CE2B22"/>
    <w:rsid w:val="00CE3B86"/>
    <w:rsid w:val="00CE3C59"/>
    <w:rsid w:val="00CE47A1"/>
    <w:rsid w:val="00CE54F1"/>
    <w:rsid w:val="00CE6654"/>
    <w:rsid w:val="00CE66ED"/>
    <w:rsid w:val="00CE6946"/>
    <w:rsid w:val="00CE7046"/>
    <w:rsid w:val="00CF1142"/>
    <w:rsid w:val="00CF1717"/>
    <w:rsid w:val="00CF1ABA"/>
    <w:rsid w:val="00CF24AD"/>
    <w:rsid w:val="00CF31C7"/>
    <w:rsid w:val="00CF360D"/>
    <w:rsid w:val="00CF3FC3"/>
    <w:rsid w:val="00CF58A7"/>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106B"/>
    <w:rsid w:val="00D12392"/>
    <w:rsid w:val="00D1248C"/>
    <w:rsid w:val="00D13BB4"/>
    <w:rsid w:val="00D1411C"/>
    <w:rsid w:val="00D141C3"/>
    <w:rsid w:val="00D14CA7"/>
    <w:rsid w:val="00D169AB"/>
    <w:rsid w:val="00D16DCC"/>
    <w:rsid w:val="00D17B96"/>
    <w:rsid w:val="00D2075A"/>
    <w:rsid w:val="00D2165F"/>
    <w:rsid w:val="00D21EEA"/>
    <w:rsid w:val="00D22D42"/>
    <w:rsid w:val="00D23EBA"/>
    <w:rsid w:val="00D24EC0"/>
    <w:rsid w:val="00D25385"/>
    <w:rsid w:val="00D268A9"/>
    <w:rsid w:val="00D2792D"/>
    <w:rsid w:val="00D318B6"/>
    <w:rsid w:val="00D31CB3"/>
    <w:rsid w:val="00D32A03"/>
    <w:rsid w:val="00D32EB4"/>
    <w:rsid w:val="00D33E63"/>
    <w:rsid w:val="00D3453A"/>
    <w:rsid w:val="00D34599"/>
    <w:rsid w:val="00D34981"/>
    <w:rsid w:val="00D34D1D"/>
    <w:rsid w:val="00D3585A"/>
    <w:rsid w:val="00D35EF5"/>
    <w:rsid w:val="00D360B7"/>
    <w:rsid w:val="00D365A6"/>
    <w:rsid w:val="00D3693B"/>
    <w:rsid w:val="00D36C30"/>
    <w:rsid w:val="00D37611"/>
    <w:rsid w:val="00D40974"/>
    <w:rsid w:val="00D40D9D"/>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FCA"/>
    <w:rsid w:val="00D642A6"/>
    <w:rsid w:val="00D64434"/>
    <w:rsid w:val="00D64F7A"/>
    <w:rsid w:val="00D661F8"/>
    <w:rsid w:val="00D669EF"/>
    <w:rsid w:val="00D66CFF"/>
    <w:rsid w:val="00D67906"/>
    <w:rsid w:val="00D67987"/>
    <w:rsid w:val="00D70304"/>
    <w:rsid w:val="00D70BDD"/>
    <w:rsid w:val="00D70C29"/>
    <w:rsid w:val="00D71121"/>
    <w:rsid w:val="00D71779"/>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BEC"/>
    <w:rsid w:val="00D75EEB"/>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D92"/>
    <w:rsid w:val="00D93A81"/>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2163"/>
    <w:rsid w:val="00DB2322"/>
    <w:rsid w:val="00DB2B89"/>
    <w:rsid w:val="00DB383A"/>
    <w:rsid w:val="00DB430D"/>
    <w:rsid w:val="00DB443A"/>
    <w:rsid w:val="00DB4580"/>
    <w:rsid w:val="00DB56F5"/>
    <w:rsid w:val="00DB5E7A"/>
    <w:rsid w:val="00DB63D7"/>
    <w:rsid w:val="00DB6692"/>
    <w:rsid w:val="00DB6FFC"/>
    <w:rsid w:val="00DC01D3"/>
    <w:rsid w:val="00DC1559"/>
    <w:rsid w:val="00DC15C6"/>
    <w:rsid w:val="00DC1EED"/>
    <w:rsid w:val="00DC3293"/>
    <w:rsid w:val="00DC3524"/>
    <w:rsid w:val="00DC3654"/>
    <w:rsid w:val="00DC3B81"/>
    <w:rsid w:val="00DC540B"/>
    <w:rsid w:val="00DC5BB4"/>
    <w:rsid w:val="00DC5D5B"/>
    <w:rsid w:val="00DC65BB"/>
    <w:rsid w:val="00DC692E"/>
    <w:rsid w:val="00DC6E7D"/>
    <w:rsid w:val="00DC71A2"/>
    <w:rsid w:val="00DC74FD"/>
    <w:rsid w:val="00DC7B68"/>
    <w:rsid w:val="00DD0CA5"/>
    <w:rsid w:val="00DD0EEE"/>
    <w:rsid w:val="00DD1FD5"/>
    <w:rsid w:val="00DD20FC"/>
    <w:rsid w:val="00DD2163"/>
    <w:rsid w:val="00DD24FA"/>
    <w:rsid w:val="00DD3A10"/>
    <w:rsid w:val="00DD413B"/>
    <w:rsid w:val="00DD418E"/>
    <w:rsid w:val="00DD4248"/>
    <w:rsid w:val="00DD48A6"/>
    <w:rsid w:val="00DD577B"/>
    <w:rsid w:val="00DD5D38"/>
    <w:rsid w:val="00DD613A"/>
    <w:rsid w:val="00DD635A"/>
    <w:rsid w:val="00DD69F8"/>
    <w:rsid w:val="00DE0222"/>
    <w:rsid w:val="00DE02DE"/>
    <w:rsid w:val="00DE05BB"/>
    <w:rsid w:val="00DE0AC0"/>
    <w:rsid w:val="00DE1BD8"/>
    <w:rsid w:val="00DE2360"/>
    <w:rsid w:val="00DE2A84"/>
    <w:rsid w:val="00DE2D67"/>
    <w:rsid w:val="00DE32B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7FA4"/>
    <w:rsid w:val="00E10D38"/>
    <w:rsid w:val="00E11896"/>
    <w:rsid w:val="00E11F69"/>
    <w:rsid w:val="00E122E9"/>
    <w:rsid w:val="00E12F61"/>
    <w:rsid w:val="00E1393D"/>
    <w:rsid w:val="00E144AE"/>
    <w:rsid w:val="00E1517C"/>
    <w:rsid w:val="00E15304"/>
    <w:rsid w:val="00E158EE"/>
    <w:rsid w:val="00E16AE9"/>
    <w:rsid w:val="00E16DB1"/>
    <w:rsid w:val="00E179DA"/>
    <w:rsid w:val="00E17C65"/>
    <w:rsid w:val="00E20096"/>
    <w:rsid w:val="00E20D5E"/>
    <w:rsid w:val="00E21080"/>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40201"/>
    <w:rsid w:val="00E402EE"/>
    <w:rsid w:val="00E40719"/>
    <w:rsid w:val="00E40DF5"/>
    <w:rsid w:val="00E4116E"/>
    <w:rsid w:val="00E41C6A"/>
    <w:rsid w:val="00E4263A"/>
    <w:rsid w:val="00E432A5"/>
    <w:rsid w:val="00E43483"/>
    <w:rsid w:val="00E43566"/>
    <w:rsid w:val="00E43B00"/>
    <w:rsid w:val="00E43DE9"/>
    <w:rsid w:val="00E4422A"/>
    <w:rsid w:val="00E442AF"/>
    <w:rsid w:val="00E44E1E"/>
    <w:rsid w:val="00E4522A"/>
    <w:rsid w:val="00E455D0"/>
    <w:rsid w:val="00E45871"/>
    <w:rsid w:val="00E465A0"/>
    <w:rsid w:val="00E502EE"/>
    <w:rsid w:val="00E50AF0"/>
    <w:rsid w:val="00E50FBA"/>
    <w:rsid w:val="00E5102B"/>
    <w:rsid w:val="00E51289"/>
    <w:rsid w:val="00E5241A"/>
    <w:rsid w:val="00E53207"/>
    <w:rsid w:val="00E536ED"/>
    <w:rsid w:val="00E53936"/>
    <w:rsid w:val="00E542CB"/>
    <w:rsid w:val="00E55442"/>
    <w:rsid w:val="00E559E8"/>
    <w:rsid w:val="00E55FE1"/>
    <w:rsid w:val="00E56DCB"/>
    <w:rsid w:val="00E57E3D"/>
    <w:rsid w:val="00E607B8"/>
    <w:rsid w:val="00E61212"/>
    <w:rsid w:val="00E6199B"/>
    <w:rsid w:val="00E61FB0"/>
    <w:rsid w:val="00E625B2"/>
    <w:rsid w:val="00E6319B"/>
    <w:rsid w:val="00E631FC"/>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88E"/>
    <w:rsid w:val="00E778A9"/>
    <w:rsid w:val="00E77A35"/>
    <w:rsid w:val="00E77C71"/>
    <w:rsid w:val="00E77FAC"/>
    <w:rsid w:val="00E805BB"/>
    <w:rsid w:val="00E80C03"/>
    <w:rsid w:val="00E8108E"/>
    <w:rsid w:val="00E815C8"/>
    <w:rsid w:val="00E8175C"/>
    <w:rsid w:val="00E81C10"/>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C56"/>
    <w:rsid w:val="00E90E72"/>
    <w:rsid w:val="00E9130A"/>
    <w:rsid w:val="00E9272F"/>
    <w:rsid w:val="00E92A42"/>
    <w:rsid w:val="00E92CD4"/>
    <w:rsid w:val="00E93C82"/>
    <w:rsid w:val="00E940A4"/>
    <w:rsid w:val="00E943F5"/>
    <w:rsid w:val="00E9466F"/>
    <w:rsid w:val="00E94D32"/>
    <w:rsid w:val="00E95558"/>
    <w:rsid w:val="00E95676"/>
    <w:rsid w:val="00E95E95"/>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53"/>
    <w:rsid w:val="00EB0C16"/>
    <w:rsid w:val="00EB1920"/>
    <w:rsid w:val="00EB237C"/>
    <w:rsid w:val="00EB2692"/>
    <w:rsid w:val="00EB308B"/>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E2D"/>
    <w:rsid w:val="00EC5E90"/>
    <w:rsid w:val="00EC68C9"/>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4036"/>
    <w:rsid w:val="00F04E9D"/>
    <w:rsid w:val="00F057C8"/>
    <w:rsid w:val="00F05F7D"/>
    <w:rsid w:val="00F064E3"/>
    <w:rsid w:val="00F0668F"/>
    <w:rsid w:val="00F0686E"/>
    <w:rsid w:val="00F0731C"/>
    <w:rsid w:val="00F0757E"/>
    <w:rsid w:val="00F10667"/>
    <w:rsid w:val="00F10DB3"/>
    <w:rsid w:val="00F11688"/>
    <w:rsid w:val="00F119D6"/>
    <w:rsid w:val="00F12CA9"/>
    <w:rsid w:val="00F12F82"/>
    <w:rsid w:val="00F134E9"/>
    <w:rsid w:val="00F1365F"/>
    <w:rsid w:val="00F14893"/>
    <w:rsid w:val="00F14ACE"/>
    <w:rsid w:val="00F14AD6"/>
    <w:rsid w:val="00F150BE"/>
    <w:rsid w:val="00F15BFC"/>
    <w:rsid w:val="00F16810"/>
    <w:rsid w:val="00F168FB"/>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40C6"/>
    <w:rsid w:val="00F34760"/>
    <w:rsid w:val="00F35031"/>
    <w:rsid w:val="00F35308"/>
    <w:rsid w:val="00F36363"/>
    <w:rsid w:val="00F36B89"/>
    <w:rsid w:val="00F36E23"/>
    <w:rsid w:val="00F36E62"/>
    <w:rsid w:val="00F4012B"/>
    <w:rsid w:val="00F413A8"/>
    <w:rsid w:val="00F4156F"/>
    <w:rsid w:val="00F420A0"/>
    <w:rsid w:val="00F428C8"/>
    <w:rsid w:val="00F43005"/>
    <w:rsid w:val="00F437CC"/>
    <w:rsid w:val="00F43F05"/>
    <w:rsid w:val="00F44C41"/>
    <w:rsid w:val="00F44D9F"/>
    <w:rsid w:val="00F44E6B"/>
    <w:rsid w:val="00F4522C"/>
    <w:rsid w:val="00F4553C"/>
    <w:rsid w:val="00F45785"/>
    <w:rsid w:val="00F45AB6"/>
    <w:rsid w:val="00F46189"/>
    <w:rsid w:val="00F473BA"/>
    <w:rsid w:val="00F47B0A"/>
    <w:rsid w:val="00F50A98"/>
    <w:rsid w:val="00F50D57"/>
    <w:rsid w:val="00F50F9D"/>
    <w:rsid w:val="00F512F3"/>
    <w:rsid w:val="00F5232F"/>
    <w:rsid w:val="00F5239E"/>
    <w:rsid w:val="00F52D71"/>
    <w:rsid w:val="00F52DD2"/>
    <w:rsid w:val="00F534B7"/>
    <w:rsid w:val="00F537DD"/>
    <w:rsid w:val="00F541F0"/>
    <w:rsid w:val="00F5481A"/>
    <w:rsid w:val="00F549EF"/>
    <w:rsid w:val="00F54CBF"/>
    <w:rsid w:val="00F54FC9"/>
    <w:rsid w:val="00F5512C"/>
    <w:rsid w:val="00F5577B"/>
    <w:rsid w:val="00F55D00"/>
    <w:rsid w:val="00F56ACD"/>
    <w:rsid w:val="00F56BB8"/>
    <w:rsid w:val="00F56D66"/>
    <w:rsid w:val="00F57047"/>
    <w:rsid w:val="00F57318"/>
    <w:rsid w:val="00F57506"/>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293B"/>
    <w:rsid w:val="00F83BBF"/>
    <w:rsid w:val="00F844FF"/>
    <w:rsid w:val="00F84DEF"/>
    <w:rsid w:val="00F85870"/>
    <w:rsid w:val="00F8602C"/>
    <w:rsid w:val="00F86571"/>
    <w:rsid w:val="00F87257"/>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C4C"/>
    <w:rsid w:val="00FD116B"/>
    <w:rsid w:val="00FD1539"/>
    <w:rsid w:val="00FD19CB"/>
    <w:rsid w:val="00FD23A7"/>
    <w:rsid w:val="00FD287B"/>
    <w:rsid w:val="00FD2986"/>
    <w:rsid w:val="00FD30EB"/>
    <w:rsid w:val="00FD372A"/>
    <w:rsid w:val="00FD39FA"/>
    <w:rsid w:val="00FD47A5"/>
    <w:rsid w:val="00FD5688"/>
    <w:rsid w:val="00FD62CB"/>
    <w:rsid w:val="00FD6600"/>
    <w:rsid w:val="00FD6BF6"/>
    <w:rsid w:val="00FD6CCA"/>
    <w:rsid w:val="00FD766F"/>
    <w:rsid w:val="00FD78E8"/>
    <w:rsid w:val="00FE08BF"/>
    <w:rsid w:val="00FE097F"/>
    <w:rsid w:val="00FE0B6F"/>
    <w:rsid w:val="00FE0C83"/>
    <w:rsid w:val="00FE0DC7"/>
    <w:rsid w:val="00FE1FFA"/>
    <w:rsid w:val="00FE31FD"/>
    <w:rsid w:val="00FE34D5"/>
    <w:rsid w:val="00FE3549"/>
    <w:rsid w:val="00FE5520"/>
    <w:rsid w:val="00FE5724"/>
    <w:rsid w:val="00FE6F80"/>
    <w:rsid w:val="00FF08DD"/>
    <w:rsid w:val="00FF1EDC"/>
    <w:rsid w:val="00FF211F"/>
    <w:rsid w:val="00FF26B0"/>
    <w:rsid w:val="00FF2F69"/>
    <w:rsid w:val="00FF49C6"/>
    <w:rsid w:val="00FF4F63"/>
    <w:rsid w:val="00FF4F8F"/>
    <w:rsid w:val="00FF594E"/>
    <w:rsid w:val="00FF6425"/>
    <w:rsid w:val="00FF6707"/>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93317"/>
  <w15:docId w15:val="{38D24D27-51CD-4FC3-9D08-EBCA2811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21"/>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kk.gorczyca@uj.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kk.gorczyca@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rzetargi.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e-ma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efaktura.gov.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2.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8ACECD-FDE3-44DD-8CFD-266A76A4E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7473</Words>
  <Characters>44843</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52212</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Karolina Gorczyca</cp:lastModifiedBy>
  <cp:revision>7</cp:revision>
  <cp:lastPrinted>2021-05-28T10:49:00Z</cp:lastPrinted>
  <dcterms:created xsi:type="dcterms:W3CDTF">2021-05-25T10:12:00Z</dcterms:created>
  <dcterms:modified xsi:type="dcterms:W3CDTF">2021-05-28T10:49:00Z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